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20F0F">
      <w:pPr>
        <w:jc w:val="both"/>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w:t>
      </w:r>
      <w:r>
        <w:rPr>
          <w:rFonts w:hint="eastAsia" w:ascii="黑体" w:hAnsi="黑体" w:eastAsia="黑体" w:cs="黑体"/>
          <w:b w:val="0"/>
          <w:bCs w:val="0"/>
          <w:spacing w:val="0"/>
          <w:sz w:val="32"/>
          <w:szCs w:val="32"/>
          <w:lang w:val="en-US" w:eastAsia="zh-CN"/>
        </w:rPr>
        <w:t>2</w:t>
      </w:r>
      <w:bookmarkStart w:id="0" w:name="_GoBack"/>
      <w:bookmarkEnd w:id="0"/>
    </w:p>
    <w:p w14:paraId="770774B7">
      <w:pPr>
        <w:jc w:val="left"/>
        <w:rPr>
          <w:rFonts w:hint="eastAsia" w:ascii="黑体" w:hAnsi="黑体" w:eastAsia="黑体" w:cs="黑体"/>
          <w:b/>
          <w:bCs/>
          <w:spacing w:val="40"/>
          <w:sz w:val="32"/>
          <w:szCs w:val="32"/>
        </w:rPr>
      </w:pPr>
    </w:p>
    <w:p w14:paraId="76342B13">
      <w:pPr>
        <w:jc w:val="center"/>
        <w:rPr>
          <w:rFonts w:hint="eastAsia"/>
          <w:b/>
          <w:bCs/>
          <w:spacing w:val="40"/>
          <w:sz w:val="44"/>
          <w:szCs w:val="44"/>
        </w:rPr>
      </w:pPr>
    </w:p>
    <w:p w14:paraId="1A2A98D7">
      <w:pPr>
        <w:spacing w:line="1200" w:lineRule="exact"/>
        <w:jc w:val="center"/>
        <w:rPr>
          <w:rFonts w:hint="eastAsia" w:ascii="方正小标宋简体" w:hAnsi="方正小标宋简体" w:eastAsia="方正小标宋简体" w:cs="方正小标宋简体"/>
          <w:b w:val="0"/>
          <w:bCs w:val="0"/>
          <w:spacing w:val="40"/>
          <w:sz w:val="72"/>
          <w:szCs w:val="72"/>
          <w:lang w:eastAsia="zh-CN"/>
        </w:rPr>
      </w:pPr>
      <w:r>
        <w:rPr>
          <w:rFonts w:hint="eastAsia" w:ascii="方正小标宋简体" w:hAnsi="方正小标宋简体" w:eastAsia="方正小标宋简体" w:cs="方正小标宋简体"/>
          <w:b w:val="0"/>
          <w:bCs w:val="0"/>
          <w:spacing w:val="40"/>
          <w:sz w:val="72"/>
          <w:szCs w:val="72"/>
        </w:rPr>
        <w:t>宁波市</w:t>
      </w:r>
      <w:r>
        <w:rPr>
          <w:rFonts w:hint="eastAsia" w:ascii="方正小标宋简体" w:hAnsi="方正小标宋简体" w:eastAsia="方正小标宋简体" w:cs="方正小标宋简体"/>
          <w:b w:val="0"/>
          <w:bCs w:val="0"/>
          <w:spacing w:val="40"/>
          <w:sz w:val="72"/>
          <w:szCs w:val="72"/>
          <w:lang w:val="en-US" w:eastAsia="zh-CN"/>
        </w:rPr>
        <w:t>海曙区</w:t>
      </w:r>
      <w:r>
        <w:rPr>
          <w:rFonts w:hint="eastAsia" w:ascii="方正小标宋简体" w:hAnsi="方正小标宋简体" w:eastAsia="方正小标宋简体" w:cs="方正小标宋简体"/>
          <w:b w:val="0"/>
          <w:bCs w:val="0"/>
          <w:spacing w:val="40"/>
          <w:sz w:val="72"/>
          <w:szCs w:val="72"/>
          <w:lang w:eastAsia="zh-CN"/>
        </w:rPr>
        <w:t>人民政府</w:t>
      </w:r>
    </w:p>
    <w:p w14:paraId="295CE306">
      <w:pPr>
        <w:spacing w:line="1200" w:lineRule="exact"/>
        <w:jc w:val="center"/>
        <w:rPr>
          <w:rFonts w:hint="eastAsia" w:ascii="方正小标宋简体" w:hAnsi="方正小标宋简体" w:eastAsia="方正小标宋简体" w:cs="方正小标宋简体"/>
          <w:b w:val="0"/>
          <w:bCs w:val="0"/>
          <w:spacing w:val="40"/>
          <w:sz w:val="72"/>
          <w:szCs w:val="72"/>
        </w:rPr>
      </w:pPr>
      <w:r>
        <w:rPr>
          <w:rFonts w:hint="eastAsia" w:ascii="方正小标宋简体" w:hAnsi="方正小标宋简体" w:eastAsia="方正小标宋简体" w:cs="方正小标宋简体"/>
          <w:b w:val="0"/>
          <w:bCs w:val="0"/>
          <w:spacing w:val="40"/>
          <w:sz w:val="72"/>
          <w:szCs w:val="72"/>
        </w:rPr>
        <w:t>质量奖申报表</w:t>
      </w:r>
    </w:p>
    <w:p w14:paraId="721F3633">
      <w:pPr>
        <w:rPr>
          <w:rFonts w:hint="eastAsia"/>
          <w:sz w:val="28"/>
        </w:rPr>
      </w:pPr>
    </w:p>
    <w:p w14:paraId="7BC7CF13">
      <w:pPr>
        <w:rPr>
          <w:rFonts w:hint="eastAsia"/>
          <w:sz w:val="28"/>
        </w:rPr>
      </w:pPr>
    </w:p>
    <w:p w14:paraId="110A9C75">
      <w:pPr>
        <w:rPr>
          <w:rFonts w:hint="eastAsia"/>
          <w:sz w:val="28"/>
        </w:rPr>
      </w:pPr>
    </w:p>
    <w:p w14:paraId="26382A35">
      <w:pPr>
        <w:ind w:firstLine="640" w:firstLineChars="200"/>
        <w:jc w:val="both"/>
        <w:rPr>
          <w:rFonts w:hint="default" w:ascii="宋体" w:hAnsi="宋体" w:eastAsia="宋体" w:cs="宋体"/>
          <w:sz w:val="32"/>
          <w:lang w:val="en-US" w:eastAsia="zh-CN"/>
        </w:rPr>
      </w:pPr>
      <w:r>
        <w:rPr>
          <w:rFonts w:hint="eastAsia" w:ascii="宋体" w:hAnsi="宋体" w:cs="宋体"/>
          <w:b w:val="0"/>
          <w:bCs w:val="0"/>
          <w:sz w:val="32"/>
          <w:lang w:eastAsia="zh-CN"/>
        </w:rPr>
        <w:t>组织</w:t>
      </w:r>
      <w:r>
        <w:rPr>
          <w:rFonts w:hint="eastAsia" w:ascii="宋体" w:hAnsi="宋体" w:eastAsia="宋体" w:cs="宋体"/>
          <w:b w:val="0"/>
          <w:bCs w:val="0"/>
          <w:sz w:val="32"/>
        </w:rPr>
        <w:t>名称</w:t>
      </w:r>
      <w:r>
        <w:rPr>
          <w:rFonts w:hint="eastAsia" w:ascii="宋体" w:hAnsi="宋体" w:eastAsia="宋体" w:cs="宋体"/>
          <w:sz w:val="32"/>
          <w:u w:val="single"/>
        </w:rPr>
        <w:t xml:space="preserve">                         </w:t>
      </w:r>
      <w:r>
        <w:rPr>
          <w:rFonts w:hint="eastAsia" w:ascii="宋体" w:hAnsi="宋体" w:eastAsia="宋体" w:cs="宋体"/>
          <w:sz w:val="30"/>
          <w:szCs w:val="30"/>
          <w:u w:val="single"/>
        </w:rPr>
        <w:t>（加盖公章）</w:t>
      </w:r>
      <w:r>
        <w:rPr>
          <w:rFonts w:hint="eastAsia" w:ascii="宋体" w:hAnsi="宋体" w:cs="宋体"/>
          <w:sz w:val="30"/>
          <w:szCs w:val="30"/>
          <w:u w:val="single"/>
          <w:lang w:val="en-US" w:eastAsia="zh-CN"/>
        </w:rPr>
        <w:t xml:space="preserve">  </w:t>
      </w:r>
    </w:p>
    <w:p w14:paraId="43907883">
      <w:pPr>
        <w:spacing w:before="312" w:beforeLines="100"/>
        <w:ind w:firstLine="640" w:firstLineChars="200"/>
        <w:rPr>
          <w:rFonts w:hint="eastAsia" w:ascii="宋体" w:hAnsi="宋体" w:eastAsia="宋体" w:cs="宋体"/>
          <w:sz w:val="32"/>
        </w:rPr>
      </w:pPr>
      <w:r>
        <w:rPr>
          <w:rFonts w:hint="eastAsia" w:ascii="宋体" w:hAnsi="宋体" w:eastAsia="宋体" w:cs="宋体"/>
          <w:b w:val="0"/>
          <w:bCs w:val="0"/>
          <w:sz w:val="32"/>
        </w:rPr>
        <w:t>所属行业及代码</w:t>
      </w:r>
      <w:r>
        <w:rPr>
          <w:rFonts w:hint="eastAsia" w:ascii="宋体" w:hAnsi="宋体" w:eastAsia="宋体" w:cs="宋体"/>
          <w:sz w:val="30"/>
          <w:szCs w:val="30"/>
          <w:u w:val="single"/>
        </w:rPr>
        <w:t>　　　　　　　　　　　</w:t>
      </w:r>
      <w:r>
        <w:rPr>
          <w:rFonts w:hint="eastAsia" w:ascii="宋体" w:hAnsi="宋体" w:cs="宋体"/>
          <w:sz w:val="30"/>
          <w:szCs w:val="30"/>
          <w:u w:val="single"/>
          <w:lang w:val="en-US" w:eastAsia="zh-CN"/>
        </w:rPr>
        <w:t xml:space="preserve">            </w:t>
      </w:r>
      <w:r>
        <w:rPr>
          <w:rFonts w:hint="eastAsia" w:ascii="宋体" w:hAnsi="宋体" w:eastAsia="宋体" w:cs="宋体"/>
          <w:sz w:val="32"/>
        </w:rPr>
        <w:t>　</w:t>
      </w:r>
    </w:p>
    <w:p w14:paraId="1C9D5306">
      <w:pPr>
        <w:spacing w:before="312" w:beforeLines="100"/>
        <w:ind w:firstLine="640" w:firstLineChars="200"/>
        <w:rPr>
          <w:rFonts w:hint="default" w:ascii="宋体" w:hAnsi="宋体" w:eastAsia="宋体" w:cs="宋体"/>
          <w:sz w:val="32"/>
          <w:lang w:val="en-US" w:eastAsia="zh-CN"/>
        </w:rPr>
      </w:pPr>
      <w:r>
        <w:rPr>
          <w:rFonts w:hint="eastAsia" w:ascii="宋体" w:hAnsi="宋体" w:eastAsia="宋体" w:cs="宋体"/>
          <w:b w:val="0"/>
          <w:bCs w:val="0"/>
          <w:sz w:val="32"/>
        </w:rPr>
        <w:t>所在地区</w:t>
      </w:r>
      <w:r>
        <w:rPr>
          <w:rFonts w:hint="eastAsia" w:ascii="宋体" w:hAnsi="宋体" w:eastAsia="宋体" w:cs="宋体"/>
          <w:sz w:val="32"/>
          <w:u w:val="single"/>
        </w:rPr>
        <w:t xml:space="preserve">                      </w:t>
      </w:r>
      <w:r>
        <w:rPr>
          <w:rFonts w:hint="eastAsia" w:ascii="宋体" w:hAnsi="宋体" w:cs="宋体"/>
          <w:sz w:val="32"/>
          <w:u w:val="single"/>
          <w:lang w:val="en-US" w:eastAsia="zh-CN"/>
        </w:rPr>
        <w:t xml:space="preserve">                </w:t>
      </w:r>
    </w:p>
    <w:p w14:paraId="5EB39699">
      <w:pPr>
        <w:spacing w:before="312" w:beforeLines="100"/>
        <w:ind w:firstLine="640" w:firstLineChars="200"/>
        <w:rPr>
          <w:rFonts w:hint="eastAsia" w:ascii="宋体" w:hAnsi="宋体" w:eastAsia="宋体" w:cs="宋体"/>
          <w:b w:val="0"/>
          <w:bCs w:val="0"/>
          <w:sz w:val="32"/>
        </w:rPr>
      </w:pPr>
      <w:r>
        <w:rPr>
          <w:rFonts w:hint="eastAsia" w:ascii="宋体" w:hAnsi="宋体" w:eastAsia="宋体" w:cs="宋体"/>
          <w:b w:val="0"/>
          <w:bCs w:val="0"/>
          <w:sz w:val="32"/>
        </w:rPr>
        <w:t>联系人：</w:t>
      </w:r>
      <w:r>
        <w:rPr>
          <w:rFonts w:hint="eastAsia" w:ascii="宋体" w:hAnsi="宋体" w:eastAsia="宋体" w:cs="宋体"/>
          <w:sz w:val="32"/>
          <w:u w:val="single"/>
        </w:rPr>
        <w:t xml:space="preserve">            </w:t>
      </w:r>
      <w:r>
        <w:rPr>
          <w:rFonts w:hint="eastAsia" w:ascii="宋体" w:hAnsi="宋体" w:eastAsia="宋体" w:cs="宋体"/>
          <w:b w:val="0"/>
          <w:bCs w:val="0"/>
          <w:sz w:val="32"/>
        </w:rPr>
        <w:t xml:space="preserve">   联系电话：</w:t>
      </w:r>
      <w:r>
        <w:rPr>
          <w:rFonts w:hint="eastAsia" w:ascii="宋体" w:hAnsi="宋体" w:eastAsia="宋体" w:cs="宋体"/>
          <w:sz w:val="32"/>
          <w:u w:val="single"/>
        </w:rPr>
        <w:t xml:space="preserve">             </w:t>
      </w:r>
      <w:r>
        <w:rPr>
          <w:rFonts w:hint="eastAsia" w:ascii="宋体" w:hAnsi="宋体" w:eastAsia="宋体" w:cs="宋体"/>
          <w:b w:val="0"/>
          <w:bCs w:val="0"/>
          <w:sz w:val="32"/>
        </w:rPr>
        <w:t xml:space="preserve">                </w:t>
      </w:r>
    </w:p>
    <w:p w14:paraId="7889B9C2">
      <w:pPr>
        <w:spacing w:before="312" w:beforeLines="100"/>
        <w:ind w:firstLine="640" w:firstLineChars="200"/>
        <w:rPr>
          <w:rFonts w:hint="eastAsia" w:ascii="宋体" w:hAnsi="宋体" w:cs="宋体"/>
          <w:b/>
          <w:bCs/>
          <w:sz w:val="32"/>
        </w:rPr>
      </w:pPr>
      <w:r>
        <w:rPr>
          <w:rFonts w:hint="eastAsia" w:ascii="宋体" w:hAnsi="宋体" w:eastAsia="宋体" w:cs="宋体"/>
          <w:b w:val="0"/>
          <w:bCs w:val="0"/>
          <w:sz w:val="32"/>
        </w:rPr>
        <w:t>传  真：</w:t>
      </w:r>
      <w:r>
        <w:rPr>
          <w:rFonts w:hint="eastAsia" w:ascii="宋体" w:hAnsi="宋体" w:eastAsia="宋体" w:cs="宋体"/>
          <w:sz w:val="32"/>
          <w:u w:val="single"/>
        </w:rPr>
        <w:t xml:space="preserve">            </w:t>
      </w:r>
      <w:r>
        <w:rPr>
          <w:rFonts w:hint="eastAsia" w:ascii="宋体" w:hAnsi="宋体" w:eastAsia="宋体" w:cs="宋体"/>
          <w:b w:val="0"/>
          <w:bCs w:val="0"/>
          <w:sz w:val="32"/>
        </w:rPr>
        <w:t xml:space="preserve"> </w:t>
      </w:r>
      <w:r>
        <w:rPr>
          <w:rFonts w:hint="eastAsia" w:ascii="宋体" w:hAnsi="宋体" w:cs="宋体"/>
          <w:b w:val="0"/>
          <w:bCs w:val="0"/>
          <w:sz w:val="32"/>
          <w:lang w:val="en-US" w:eastAsia="zh-CN"/>
        </w:rPr>
        <w:t xml:space="preserve">  </w:t>
      </w:r>
      <w:r>
        <w:rPr>
          <w:rFonts w:hint="eastAsia" w:ascii="宋体" w:hAnsi="宋体" w:eastAsia="宋体" w:cs="宋体"/>
          <w:b w:val="0"/>
          <w:bCs w:val="0"/>
          <w:sz w:val="32"/>
        </w:rPr>
        <w:t>E-mail：</w:t>
      </w:r>
      <w:r>
        <w:rPr>
          <w:rFonts w:hint="eastAsia" w:ascii="宋体" w:hAnsi="宋体" w:eastAsia="宋体" w:cs="宋体"/>
          <w:sz w:val="32"/>
          <w:u w:val="single"/>
        </w:rPr>
        <w:t xml:space="preserve">              </w:t>
      </w:r>
      <w:r>
        <w:rPr>
          <w:rFonts w:hint="eastAsia" w:ascii="宋体" w:hAnsi="宋体" w:cs="宋体"/>
          <w:sz w:val="32"/>
          <w:u w:val="single"/>
          <w:lang w:val="en-US" w:eastAsia="zh-CN"/>
        </w:rPr>
        <w:t xml:space="preserve"> </w:t>
      </w:r>
      <w:r>
        <w:rPr>
          <w:rFonts w:hint="eastAsia" w:ascii="宋体" w:hAnsi="宋体" w:cs="宋体"/>
          <w:b/>
          <w:bCs/>
          <w:sz w:val="32"/>
        </w:rPr>
        <w:t>　　　　　　      　</w:t>
      </w:r>
    </w:p>
    <w:p w14:paraId="771F6AEB">
      <w:pPr>
        <w:jc w:val="center"/>
        <w:rPr>
          <w:rFonts w:hint="eastAsia" w:ascii="宋体" w:hAnsi="宋体" w:cs="宋体"/>
          <w:sz w:val="32"/>
        </w:rPr>
      </w:pPr>
      <w:r>
        <w:rPr>
          <w:rFonts w:hint="eastAsia" w:ascii="宋体" w:hAnsi="宋体" w:cs="宋体"/>
          <w:sz w:val="32"/>
        </w:rPr>
        <w:t xml:space="preserve">      </w:t>
      </w:r>
    </w:p>
    <w:p w14:paraId="2E505C5A">
      <w:pPr>
        <w:jc w:val="center"/>
        <w:rPr>
          <w:rFonts w:hint="eastAsia" w:ascii="宋体" w:hAnsi="宋体" w:eastAsia="宋体" w:cs="宋体"/>
          <w:sz w:val="30"/>
          <w:szCs w:val="30"/>
        </w:rPr>
      </w:pPr>
      <w:r>
        <w:rPr>
          <w:rFonts w:hint="eastAsia" w:ascii="宋体" w:hAnsi="宋体" w:eastAsia="宋体" w:cs="宋体"/>
          <w:sz w:val="30"/>
          <w:szCs w:val="30"/>
        </w:rPr>
        <w:t xml:space="preserve">填表日期：       年    月  </w:t>
      </w:r>
      <w:r>
        <w:rPr>
          <w:rFonts w:hint="eastAsia" w:ascii="宋体" w:hAnsi="宋体" w:cs="宋体"/>
          <w:sz w:val="30"/>
          <w:szCs w:val="30"/>
          <w:lang w:val="en-US" w:eastAsia="zh-CN"/>
        </w:rPr>
        <w:t xml:space="preserve"> </w:t>
      </w:r>
      <w:r>
        <w:rPr>
          <w:rFonts w:hint="eastAsia" w:ascii="宋体" w:hAnsi="宋体" w:eastAsia="宋体" w:cs="宋体"/>
          <w:sz w:val="30"/>
          <w:szCs w:val="30"/>
        </w:rPr>
        <w:t xml:space="preserve"> 日</w:t>
      </w:r>
    </w:p>
    <w:p w14:paraId="637104CD">
      <w:pPr>
        <w:spacing w:after="156" w:afterLines="50" w:line="320" w:lineRule="exact"/>
        <w:ind w:firstLine="562" w:firstLineChars="200"/>
        <w:jc w:val="left"/>
        <w:rPr>
          <w:rFonts w:hint="eastAsia" w:ascii="宋体" w:eastAsia="黑体"/>
          <w:b/>
          <w:bCs/>
          <w:sz w:val="28"/>
        </w:rPr>
      </w:pPr>
    </w:p>
    <w:p w14:paraId="113AD54D">
      <w:pPr>
        <w:spacing w:after="156" w:afterLines="50" w:line="320" w:lineRule="exact"/>
        <w:ind w:firstLine="562" w:firstLineChars="200"/>
        <w:jc w:val="left"/>
        <w:rPr>
          <w:rFonts w:hint="eastAsia" w:ascii="宋体" w:eastAsia="黑体"/>
          <w:b/>
          <w:bCs/>
          <w:sz w:val="28"/>
        </w:rPr>
      </w:pPr>
    </w:p>
    <w:p w14:paraId="50ECFB84">
      <w:pPr>
        <w:spacing w:after="156" w:afterLines="50" w:line="320" w:lineRule="exact"/>
        <w:ind w:firstLine="562" w:firstLineChars="200"/>
        <w:jc w:val="left"/>
        <w:rPr>
          <w:rFonts w:hint="eastAsia" w:ascii="黑体" w:eastAsia="黑体"/>
          <w:sz w:val="28"/>
        </w:rPr>
      </w:pPr>
      <w:r>
        <w:rPr>
          <w:rFonts w:hint="eastAsia" w:ascii="宋体" w:eastAsia="黑体"/>
          <w:b/>
          <w:bCs/>
          <w:sz w:val="28"/>
        </w:rPr>
        <w:t>填报说明</w:t>
      </w:r>
      <w:r>
        <w:rPr>
          <w:rFonts w:hint="eastAsia" w:ascii="黑体" w:eastAsia="黑体"/>
          <w:sz w:val="28"/>
        </w:rPr>
        <w:t>：</w:t>
      </w:r>
    </w:p>
    <w:p w14:paraId="468F1210">
      <w:pPr>
        <w:spacing w:line="400" w:lineRule="exact"/>
        <w:ind w:firstLine="480" w:firstLineChars="200"/>
        <w:rPr>
          <w:rFonts w:hint="eastAsia" w:ascii="黑体" w:eastAsia="黑体"/>
          <w:sz w:val="24"/>
        </w:rPr>
      </w:pPr>
      <w:r>
        <w:rPr>
          <w:rFonts w:hint="eastAsia" w:ascii="黑体" w:eastAsia="黑体"/>
          <w:sz w:val="24"/>
        </w:rPr>
        <w:t>1、</w:t>
      </w:r>
      <w:r>
        <w:rPr>
          <w:rFonts w:hint="eastAsia" w:ascii="宋体" w:eastAsia="黑体"/>
          <w:b/>
          <w:bCs/>
          <w:sz w:val="24"/>
        </w:rPr>
        <w:t>申报材料由申报表、组织简介、自我评价报告和证实性材料组成</w:t>
      </w:r>
      <w:r>
        <w:rPr>
          <w:rFonts w:hint="eastAsia" w:ascii="黑体" w:eastAsia="黑体"/>
          <w:sz w:val="24"/>
        </w:rPr>
        <w:t>。</w:t>
      </w:r>
    </w:p>
    <w:p w14:paraId="2D9447B1">
      <w:pPr>
        <w:spacing w:line="400" w:lineRule="exact"/>
        <w:rPr>
          <w:rFonts w:hint="eastAsia"/>
          <w:sz w:val="24"/>
        </w:rPr>
      </w:pPr>
      <w:r>
        <w:rPr>
          <w:rFonts w:hint="eastAsia"/>
          <w:sz w:val="24"/>
        </w:rPr>
        <w:t xml:space="preserve">    2、</w:t>
      </w:r>
      <w:r>
        <w:rPr>
          <w:rFonts w:hint="eastAsia" w:eastAsia="黑体"/>
          <w:b/>
          <w:bCs/>
          <w:sz w:val="24"/>
        </w:rPr>
        <w:t xml:space="preserve">申报表 </w:t>
      </w:r>
      <w:r>
        <w:rPr>
          <w:rFonts w:hint="eastAsia"/>
          <w:sz w:val="24"/>
        </w:rPr>
        <w:t>内容按表格项目结合实际情况如实填写，各表具体要求见表后“注”，需按年度填写的指标系指申报当年</w:t>
      </w:r>
      <w:r>
        <w:rPr>
          <w:rFonts w:hint="eastAsia" w:eastAsia="黑体"/>
          <w:sz w:val="24"/>
        </w:rPr>
        <w:t>前连续三年的指标</w:t>
      </w:r>
      <w:r>
        <w:rPr>
          <w:rFonts w:hint="eastAsia"/>
          <w:sz w:val="24"/>
        </w:rPr>
        <w:t>。如表内填不下可另加附页或自行复印表格，</w:t>
      </w:r>
      <w:r>
        <w:rPr>
          <w:rFonts w:hint="eastAsia" w:eastAsia="黑体"/>
          <w:sz w:val="24"/>
        </w:rPr>
        <w:t>不填之项要说明原因或提供相关的证实性材料</w:t>
      </w:r>
      <w:r>
        <w:rPr>
          <w:rFonts w:hint="eastAsia"/>
          <w:sz w:val="24"/>
        </w:rPr>
        <w:t>。</w:t>
      </w:r>
    </w:p>
    <w:p w14:paraId="6AFEB4AD">
      <w:pPr>
        <w:spacing w:line="400" w:lineRule="exact"/>
        <w:rPr>
          <w:rFonts w:hint="eastAsia"/>
        </w:rPr>
      </w:pPr>
      <w:r>
        <w:rPr>
          <w:rFonts w:hint="eastAsia"/>
        </w:rPr>
        <w:t xml:space="preserve">   </w:t>
      </w:r>
      <w:r>
        <w:rPr>
          <w:rFonts w:hint="eastAsia"/>
          <w:sz w:val="24"/>
        </w:rPr>
        <w:t xml:space="preserve"> 3、</w:t>
      </w:r>
      <w:r>
        <w:rPr>
          <w:rFonts w:hint="eastAsia" w:eastAsia="黑体"/>
          <w:b/>
          <w:bCs/>
          <w:sz w:val="24"/>
        </w:rPr>
        <w:t xml:space="preserve">组织简介 </w:t>
      </w:r>
      <w:r>
        <w:rPr>
          <w:rFonts w:hint="eastAsia"/>
          <w:sz w:val="24"/>
        </w:rPr>
        <w:t>限在5000字以内。</w:t>
      </w:r>
    </w:p>
    <w:p w14:paraId="2AE43B8D">
      <w:pPr>
        <w:spacing w:line="400" w:lineRule="exact"/>
        <w:ind w:firstLine="480" w:firstLineChars="200"/>
        <w:rPr>
          <w:rFonts w:hint="eastAsia"/>
          <w:sz w:val="24"/>
        </w:rPr>
      </w:pPr>
      <w:r>
        <w:rPr>
          <w:rFonts w:hint="eastAsia"/>
          <w:sz w:val="24"/>
        </w:rPr>
        <w:t>4、</w:t>
      </w:r>
      <w:r>
        <w:rPr>
          <w:rFonts w:hint="eastAsia" w:ascii="黑体" w:eastAsia="黑体"/>
          <w:b/>
          <w:bCs/>
          <w:sz w:val="24"/>
        </w:rPr>
        <w:t xml:space="preserve">自我评价报告 </w:t>
      </w:r>
      <w:r>
        <w:rPr>
          <w:rFonts w:hint="eastAsia" w:ascii="宋体" w:hAnsi="宋体"/>
          <w:sz w:val="24"/>
        </w:rPr>
        <w:t>内容应对照评定标准的具体要求，逐条从采用方法、工作展开和实施结果三个方面用数据和事实进行评价说明，必要时可使用图表，各条中有关说明的内容也可互相引用，但应说明。需要追溯性说明的质量活动限申报前三年内；无追溯性说明的质量活动只说明近年情况。报告文字力求简要，含图表不得超过6万字数。</w:t>
      </w:r>
    </w:p>
    <w:p w14:paraId="5A0F869F">
      <w:pPr>
        <w:spacing w:line="460" w:lineRule="exact"/>
        <w:ind w:firstLine="480"/>
        <w:rPr>
          <w:rFonts w:hint="eastAsia" w:eastAsia="黑体"/>
          <w:sz w:val="24"/>
        </w:rPr>
      </w:pPr>
      <w:r>
        <w:rPr>
          <w:rFonts w:hint="eastAsia"/>
          <w:spacing w:val="-4"/>
          <w:sz w:val="24"/>
        </w:rPr>
        <w:t>5、</w:t>
      </w:r>
      <w:r>
        <w:rPr>
          <w:rFonts w:hint="eastAsia" w:eastAsia="黑体"/>
          <w:b/>
          <w:bCs/>
          <w:spacing w:val="-4"/>
          <w:sz w:val="24"/>
        </w:rPr>
        <w:t xml:space="preserve">证实性材料  </w:t>
      </w:r>
      <w:r>
        <w:rPr>
          <w:rFonts w:hint="eastAsia"/>
          <w:sz w:val="24"/>
        </w:rPr>
        <w:t>是指凡在申报表中涉及的、需企业提供和企业自认为还应提供的其它证实性材料等，如无法提供的，请做出书面说明。</w:t>
      </w:r>
    </w:p>
    <w:p w14:paraId="3CC79F58">
      <w:pPr>
        <w:spacing w:line="460" w:lineRule="exact"/>
        <w:rPr>
          <w:rFonts w:hint="eastAsia"/>
          <w:sz w:val="24"/>
        </w:rPr>
      </w:pPr>
      <w:r>
        <w:rPr>
          <w:rFonts w:hint="eastAsia"/>
          <w:sz w:val="24"/>
        </w:rPr>
        <w:t xml:space="preserve">    6、申报企业所属区行业管理部门或街道对申报企业提出评价意见，并在申报表中末页《推荐意见》栏</w:t>
      </w:r>
      <w:r>
        <w:rPr>
          <w:rFonts w:hint="eastAsia"/>
          <w:color w:val="000000"/>
          <w:sz w:val="24"/>
        </w:rPr>
        <w:t>加盖公章。</w:t>
      </w:r>
    </w:p>
    <w:p w14:paraId="6814C87C">
      <w:pPr>
        <w:spacing w:line="320" w:lineRule="exact"/>
        <w:ind w:firstLine="480" w:firstLineChars="200"/>
        <w:jc w:val="left"/>
        <w:rPr>
          <w:rFonts w:hint="eastAsia"/>
          <w:sz w:val="24"/>
        </w:rPr>
      </w:pPr>
      <w:r>
        <w:rPr>
          <w:rFonts w:hint="eastAsia"/>
          <w:sz w:val="24"/>
        </w:rPr>
        <w:t>7、所有申报材料需提供纸质二份，电子文本一份。电子文本格式为：申报表和组织简介以Word格式，自我评价报告和证实性材料以PDF格式。</w:t>
      </w:r>
    </w:p>
    <w:p w14:paraId="0A5E0CC8">
      <w:pPr>
        <w:spacing w:line="320" w:lineRule="exact"/>
        <w:ind w:firstLine="480" w:firstLineChars="200"/>
        <w:jc w:val="left"/>
        <w:rPr>
          <w:rFonts w:hint="eastAsia" w:ascii="宋体" w:hAnsi="宋体"/>
          <w:sz w:val="24"/>
        </w:rPr>
      </w:pPr>
      <w:r>
        <w:rPr>
          <w:rFonts w:hint="eastAsia"/>
          <w:sz w:val="24"/>
        </w:rPr>
        <w:t>8、</w:t>
      </w:r>
      <w:r>
        <w:rPr>
          <w:rFonts w:hint="eastAsia" w:ascii="宋体" w:hAnsi="宋体"/>
          <w:sz w:val="24"/>
        </w:rPr>
        <w:t>本表</w:t>
      </w:r>
      <w:r>
        <w:rPr>
          <w:rFonts w:hint="eastAsia" w:ascii="宋体" w:hAnsi="宋体"/>
          <w:sz w:val="24"/>
          <w:lang w:eastAsia="zh-CN"/>
        </w:rPr>
        <w:t>填写后</w:t>
      </w:r>
      <w:r>
        <w:rPr>
          <w:rFonts w:hint="eastAsia" w:ascii="宋体" w:hAnsi="宋体"/>
          <w:sz w:val="24"/>
        </w:rPr>
        <w:t>报送至宁波市</w:t>
      </w:r>
      <w:r>
        <w:rPr>
          <w:rFonts w:hint="eastAsia" w:ascii="宋体" w:hAnsi="宋体"/>
          <w:sz w:val="24"/>
          <w:lang w:val="en-US" w:eastAsia="zh-CN"/>
        </w:rPr>
        <w:t>海曙区</w:t>
      </w:r>
      <w:r>
        <w:rPr>
          <w:rFonts w:hint="eastAsia" w:ascii="宋体" w:hAnsi="宋体"/>
          <w:sz w:val="24"/>
          <w:lang w:eastAsia="zh-CN"/>
        </w:rPr>
        <w:t>人民政府</w:t>
      </w:r>
      <w:r>
        <w:rPr>
          <w:rFonts w:hint="eastAsia" w:ascii="宋体" w:hAnsi="宋体"/>
          <w:sz w:val="24"/>
        </w:rPr>
        <w:t>质量奖评审办（地址：宁波市</w:t>
      </w:r>
      <w:r>
        <w:rPr>
          <w:rFonts w:hint="eastAsia" w:ascii="宋体" w:hAnsi="宋体"/>
          <w:sz w:val="24"/>
          <w:lang w:val="en-US" w:eastAsia="zh-CN"/>
        </w:rPr>
        <w:t>海曙区白云街255号</w:t>
      </w:r>
      <w:r>
        <w:rPr>
          <w:rFonts w:hint="eastAsia" w:ascii="宋体" w:hAnsi="宋体"/>
          <w:sz w:val="24"/>
        </w:rPr>
        <w:t>宁波市</w:t>
      </w:r>
      <w:r>
        <w:rPr>
          <w:rFonts w:hint="eastAsia" w:ascii="宋体" w:hAnsi="宋体"/>
          <w:sz w:val="24"/>
          <w:lang w:val="en-US" w:eastAsia="zh-CN"/>
        </w:rPr>
        <w:t>海曙区</w:t>
      </w:r>
      <w:r>
        <w:rPr>
          <w:rFonts w:hint="eastAsia" w:ascii="宋体" w:hAnsi="宋体"/>
          <w:sz w:val="24"/>
          <w:lang w:eastAsia="zh-CN"/>
        </w:rPr>
        <w:t>市场监督管理</w:t>
      </w:r>
      <w:r>
        <w:rPr>
          <w:rFonts w:hint="eastAsia" w:ascii="宋体" w:hAnsi="宋体"/>
          <w:sz w:val="24"/>
        </w:rPr>
        <w:t>局质量</w:t>
      </w:r>
      <w:r>
        <w:rPr>
          <w:rFonts w:hint="eastAsia" w:ascii="宋体" w:hAnsi="宋体"/>
          <w:sz w:val="24"/>
          <w:lang w:eastAsia="zh-CN"/>
        </w:rPr>
        <w:t>发展</w:t>
      </w:r>
      <w:r>
        <w:rPr>
          <w:rFonts w:hint="eastAsia" w:ascii="宋体" w:hAnsi="宋体"/>
          <w:sz w:val="24"/>
          <w:lang w:val="en-US" w:eastAsia="zh-CN"/>
        </w:rPr>
        <w:t>科</w:t>
      </w:r>
      <w:r>
        <w:rPr>
          <w:rFonts w:hint="eastAsia" w:ascii="宋体" w:hAnsi="宋体"/>
          <w:sz w:val="24"/>
        </w:rPr>
        <w:t>，邮编：31504</w:t>
      </w:r>
      <w:r>
        <w:rPr>
          <w:rFonts w:hint="eastAsia" w:ascii="宋体" w:hAnsi="宋体"/>
          <w:sz w:val="24"/>
          <w:lang w:val="en-US" w:eastAsia="zh-CN"/>
        </w:rPr>
        <w:t>0</w:t>
      </w:r>
      <w:r>
        <w:rPr>
          <w:rFonts w:hint="eastAsia" w:ascii="宋体" w:hAnsi="宋体"/>
          <w:sz w:val="24"/>
        </w:rPr>
        <w:t>，联系电话：0574-</w:t>
      </w:r>
      <w:r>
        <w:rPr>
          <w:rFonts w:hint="eastAsia" w:ascii="宋体" w:hAnsi="宋体"/>
          <w:sz w:val="24"/>
          <w:lang w:val="en-US" w:eastAsia="zh-CN"/>
        </w:rPr>
        <w:t>87169958</w:t>
      </w:r>
      <w:r>
        <w:rPr>
          <w:rFonts w:hint="eastAsia" w:ascii="宋体" w:hAnsi="宋体"/>
          <w:sz w:val="24"/>
        </w:rPr>
        <w:t>，邮箱：</w:t>
      </w:r>
      <w:r>
        <w:rPr>
          <w:rFonts w:hint="eastAsia" w:ascii="宋体" w:hAnsi="宋体"/>
          <w:sz w:val="24"/>
          <w:lang w:val="en-US" w:eastAsia="zh-CN"/>
        </w:rPr>
        <w:t>450686174</w:t>
      </w:r>
      <w:r>
        <w:rPr>
          <w:rFonts w:hint="eastAsia" w:ascii="宋体" w:hAnsi="宋体"/>
          <w:sz w:val="24"/>
        </w:rPr>
        <w:t>@</w:t>
      </w:r>
      <w:r>
        <w:rPr>
          <w:rFonts w:hint="eastAsia" w:ascii="宋体" w:hAnsi="宋体"/>
          <w:sz w:val="24"/>
          <w:lang w:val="en-US" w:eastAsia="zh-CN"/>
        </w:rPr>
        <w:t>qq</w:t>
      </w:r>
      <w:r>
        <w:rPr>
          <w:rFonts w:hint="eastAsia" w:ascii="宋体" w:hAnsi="宋体"/>
          <w:sz w:val="24"/>
        </w:rPr>
        <w:t>.com）。</w:t>
      </w:r>
    </w:p>
    <w:p w14:paraId="1FEDF98E">
      <w:pPr>
        <w:spacing w:line="380" w:lineRule="exact"/>
        <w:ind w:firstLine="360"/>
        <w:rPr>
          <w:rFonts w:hint="eastAsia"/>
          <w:sz w:val="24"/>
        </w:rPr>
      </w:pPr>
    </w:p>
    <w:p w14:paraId="7AD5F040">
      <w:pPr>
        <w:widowControl/>
        <w:snapToGrid w:val="0"/>
        <w:spacing w:after="312" w:afterLines="100" w:line="400" w:lineRule="exact"/>
        <w:jc w:val="center"/>
        <w:rPr>
          <w:rFonts w:hint="eastAsia" w:ascii="方正小标宋简体" w:hAnsi="方正小标宋简体" w:eastAsia="方正小标宋简体" w:cs="方正小标宋简体"/>
          <w:b w:val="0"/>
          <w:bCs/>
          <w:sz w:val="36"/>
          <w:szCs w:val="36"/>
          <w:lang w:eastAsia="zh-CN"/>
        </w:rPr>
      </w:pPr>
    </w:p>
    <w:p w14:paraId="4A727D5A">
      <w:pPr>
        <w:widowControl/>
        <w:snapToGrid w:val="0"/>
        <w:spacing w:after="312" w:afterLines="100" w:line="400" w:lineRule="exact"/>
        <w:jc w:val="center"/>
        <w:rPr>
          <w:rFonts w:hint="eastAsia" w:ascii="方正小标宋简体" w:hAnsi="方正小标宋简体" w:eastAsia="方正小标宋简体" w:cs="方正小标宋简体"/>
          <w:b w:val="0"/>
          <w:bCs/>
          <w:sz w:val="36"/>
          <w:szCs w:val="36"/>
          <w:lang w:eastAsia="zh-CN"/>
        </w:rPr>
      </w:pPr>
    </w:p>
    <w:p w14:paraId="6F079F52">
      <w:pPr>
        <w:widowControl/>
        <w:snapToGrid w:val="0"/>
        <w:spacing w:after="312" w:afterLines="100" w:line="400" w:lineRule="exact"/>
        <w:jc w:val="center"/>
        <w:rPr>
          <w:rFonts w:hint="eastAsia" w:ascii="方正小标宋简体" w:hAnsi="方正小标宋简体" w:eastAsia="方正小标宋简体" w:cs="方正小标宋简体"/>
          <w:b w:val="0"/>
          <w:bCs/>
          <w:sz w:val="36"/>
          <w:szCs w:val="36"/>
          <w:lang w:eastAsia="zh-CN"/>
        </w:rPr>
      </w:pPr>
    </w:p>
    <w:p w14:paraId="28B9F5F2">
      <w:pPr>
        <w:widowControl/>
        <w:snapToGrid w:val="0"/>
        <w:spacing w:after="312" w:afterLines="100" w:line="400" w:lineRule="exact"/>
        <w:jc w:val="center"/>
        <w:rPr>
          <w:rFonts w:hint="eastAsia" w:ascii="方正小标宋简体" w:hAnsi="方正小标宋简体" w:eastAsia="方正小标宋简体" w:cs="方正小标宋简体"/>
          <w:b w:val="0"/>
          <w:bCs/>
          <w:sz w:val="36"/>
          <w:szCs w:val="36"/>
          <w:lang w:eastAsia="zh-CN"/>
        </w:rPr>
      </w:pPr>
    </w:p>
    <w:p w14:paraId="53CB0963">
      <w:pPr>
        <w:widowControl/>
        <w:snapToGrid w:val="0"/>
        <w:spacing w:after="312" w:afterLines="100" w:line="400" w:lineRule="exact"/>
        <w:jc w:val="center"/>
        <w:rPr>
          <w:rFonts w:hint="eastAsia" w:ascii="方正小标宋简体" w:hAnsi="方正小标宋简体" w:eastAsia="方正小标宋简体" w:cs="方正小标宋简体"/>
          <w:b w:val="0"/>
          <w:bCs/>
          <w:sz w:val="36"/>
          <w:szCs w:val="36"/>
          <w:lang w:eastAsia="zh-CN"/>
        </w:rPr>
      </w:pPr>
    </w:p>
    <w:p w14:paraId="3C21BC10">
      <w:pPr>
        <w:widowControl/>
        <w:snapToGrid w:val="0"/>
        <w:spacing w:after="312" w:afterLines="100" w:line="400" w:lineRule="exact"/>
        <w:jc w:val="center"/>
        <w:rPr>
          <w:rFonts w:hint="eastAsia" w:ascii="方正小标宋简体" w:hAnsi="方正小标宋简体" w:eastAsia="方正小标宋简体" w:cs="方正小标宋简体"/>
          <w:b w:val="0"/>
          <w:bCs/>
          <w:sz w:val="36"/>
          <w:szCs w:val="36"/>
          <w:lang w:eastAsia="zh-CN"/>
        </w:rPr>
      </w:pPr>
    </w:p>
    <w:p w14:paraId="60D4F061">
      <w:pPr>
        <w:widowControl/>
        <w:snapToGrid w:val="0"/>
        <w:spacing w:after="312" w:afterLines="100" w:line="400" w:lineRule="exact"/>
        <w:jc w:val="center"/>
        <w:rPr>
          <w:rFonts w:hint="eastAsia" w:ascii="方正小标宋简体" w:hAnsi="方正小标宋简体" w:eastAsia="方正小标宋简体" w:cs="方正小标宋简体"/>
          <w:b w:val="0"/>
          <w:bCs/>
          <w:sz w:val="36"/>
          <w:szCs w:val="36"/>
          <w:lang w:eastAsia="zh-CN"/>
        </w:rPr>
      </w:pPr>
    </w:p>
    <w:p w14:paraId="45D7401B">
      <w:pPr>
        <w:widowControl/>
        <w:snapToGrid w:val="0"/>
        <w:spacing w:after="312" w:afterLines="100" w:line="400" w:lineRule="exact"/>
        <w:jc w:val="center"/>
        <w:rPr>
          <w:rFonts w:hint="eastAsia" w:ascii="宋体" w:hAnsi="宋体"/>
          <w:b/>
          <w:sz w:val="36"/>
          <w:szCs w:val="36"/>
        </w:rPr>
      </w:pPr>
      <w:r>
        <w:rPr>
          <w:rFonts w:hint="eastAsia" w:ascii="方正小标宋简体" w:hAnsi="方正小标宋简体" w:eastAsia="方正小标宋简体" w:cs="方正小标宋简体"/>
          <w:b w:val="0"/>
          <w:bCs/>
          <w:sz w:val="36"/>
          <w:szCs w:val="36"/>
          <w:lang w:eastAsia="zh-CN"/>
        </w:rPr>
        <w:t>组织</w:t>
      </w:r>
      <w:r>
        <w:rPr>
          <w:rFonts w:hint="eastAsia" w:ascii="方正小标宋简体" w:hAnsi="方正小标宋简体" w:eastAsia="方正小标宋简体" w:cs="方正小标宋简体"/>
          <w:b w:val="0"/>
          <w:bCs/>
          <w:sz w:val="36"/>
          <w:szCs w:val="36"/>
        </w:rPr>
        <w:t>申报情况说明</w:t>
      </w:r>
    </w:p>
    <w:p w14:paraId="531968DE">
      <w:pPr>
        <w:widowControl/>
        <w:snapToGrid w:val="0"/>
        <w:spacing w:after="312" w:afterLines="100"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1、申报创奖总体考虑</w:t>
      </w:r>
    </w:p>
    <w:p w14:paraId="365D85D2">
      <w:pPr>
        <w:widowControl/>
        <w:snapToGrid w:val="0"/>
        <w:spacing w:after="312" w:afterLines="100" w:line="400" w:lineRule="exact"/>
        <w:rPr>
          <w:rFonts w:hint="eastAsia" w:ascii="仿宋_GB2312" w:hAnsi="宋体" w:eastAsia="仿宋_GB2312"/>
          <w:sz w:val="32"/>
          <w:szCs w:val="32"/>
        </w:rPr>
      </w:pPr>
    </w:p>
    <w:p w14:paraId="1727F658">
      <w:pPr>
        <w:widowControl/>
        <w:snapToGrid w:val="0"/>
        <w:spacing w:after="312" w:afterLines="100" w:line="400" w:lineRule="exact"/>
        <w:rPr>
          <w:rFonts w:hint="eastAsia" w:ascii="仿宋_GB2312" w:hAnsi="宋体" w:eastAsia="仿宋_GB2312"/>
          <w:sz w:val="32"/>
          <w:szCs w:val="32"/>
        </w:rPr>
      </w:pPr>
    </w:p>
    <w:p w14:paraId="57E27BA4">
      <w:pPr>
        <w:widowControl/>
        <w:snapToGrid w:val="0"/>
        <w:spacing w:after="312" w:afterLines="100"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2、申报材料准备起始时间</w:t>
      </w:r>
    </w:p>
    <w:p w14:paraId="188C5996">
      <w:pPr>
        <w:widowControl/>
        <w:snapToGrid w:val="0"/>
        <w:spacing w:after="312" w:afterLines="100" w:line="400" w:lineRule="exact"/>
        <w:rPr>
          <w:rFonts w:hint="eastAsia" w:ascii="仿宋_GB2312" w:hAnsi="宋体" w:eastAsia="仿宋_GB2312"/>
          <w:sz w:val="32"/>
          <w:szCs w:val="32"/>
        </w:rPr>
      </w:pPr>
    </w:p>
    <w:p w14:paraId="35025CA2">
      <w:pPr>
        <w:widowControl/>
        <w:snapToGrid w:val="0"/>
        <w:spacing w:after="312" w:afterLines="100"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3、申报材料撰写团队（姓名、职务；如有咨询公司必须注明公司名称、咨询人员姓名等具体情况）</w:t>
      </w:r>
    </w:p>
    <w:p w14:paraId="6482B175">
      <w:pPr>
        <w:widowControl/>
        <w:snapToGrid w:val="0"/>
        <w:spacing w:after="312" w:afterLines="100" w:line="400" w:lineRule="exact"/>
        <w:rPr>
          <w:rFonts w:hint="eastAsia" w:ascii="仿宋_GB2312" w:hAnsi="宋体" w:eastAsia="仿宋_GB2312"/>
          <w:sz w:val="32"/>
          <w:szCs w:val="32"/>
        </w:rPr>
      </w:pPr>
    </w:p>
    <w:p w14:paraId="3C0770DB">
      <w:pPr>
        <w:widowControl/>
        <w:snapToGrid w:val="0"/>
        <w:spacing w:after="312" w:afterLines="100"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4、导入卓越绩效模式专家辅导情况（包括内容、时间及专家姓名，隶属咨询公司名称，联系电话）</w:t>
      </w:r>
    </w:p>
    <w:p w14:paraId="18F1D3AC">
      <w:pPr>
        <w:widowControl/>
        <w:snapToGrid w:val="0"/>
        <w:spacing w:after="312" w:afterLines="100" w:line="400" w:lineRule="exact"/>
        <w:jc w:val="center"/>
        <w:rPr>
          <w:rFonts w:hint="eastAsia" w:ascii="宋体" w:hAnsi="宋体"/>
          <w:b/>
          <w:sz w:val="36"/>
          <w:szCs w:val="36"/>
        </w:rPr>
      </w:pPr>
    </w:p>
    <w:p w14:paraId="16E1C0EC">
      <w:pPr>
        <w:widowControl/>
        <w:snapToGrid w:val="0"/>
        <w:spacing w:after="312" w:afterLines="100" w:line="400" w:lineRule="exact"/>
        <w:jc w:val="both"/>
        <w:rPr>
          <w:rFonts w:hint="eastAsia" w:ascii="宋体" w:hAnsi="宋体" w:cs="宋体"/>
          <w:b/>
          <w:bCs/>
          <w:spacing w:val="-4"/>
          <w:kern w:val="0"/>
          <w:sz w:val="36"/>
          <w:szCs w:val="36"/>
        </w:rPr>
      </w:pPr>
    </w:p>
    <w:p w14:paraId="1AB8E8C1">
      <w:pPr>
        <w:spacing w:line="360" w:lineRule="auto"/>
        <w:ind w:firstLine="3744" w:firstLineChars="1200"/>
        <w:jc w:val="left"/>
        <w:rPr>
          <w:rFonts w:hint="eastAsia" w:ascii="仿宋_GB2312" w:eastAsia="仿宋_GB2312"/>
          <w:spacing w:val="-4"/>
          <w:sz w:val="32"/>
          <w:szCs w:val="32"/>
        </w:rPr>
      </w:pPr>
      <w:r>
        <w:rPr>
          <w:rFonts w:hint="eastAsia" w:ascii="仿宋_GB2312" w:eastAsia="仿宋_GB2312"/>
          <w:spacing w:val="-4"/>
          <w:sz w:val="32"/>
          <w:szCs w:val="32"/>
        </w:rPr>
        <w:t>法定代表人（签字）：</w:t>
      </w:r>
    </w:p>
    <w:p w14:paraId="611238C8">
      <w:pPr>
        <w:spacing w:line="360" w:lineRule="auto"/>
        <w:ind w:firstLine="3744" w:firstLineChars="1200"/>
        <w:jc w:val="left"/>
        <w:rPr>
          <w:rFonts w:hint="eastAsia" w:ascii="仿宋_GB2312" w:eastAsia="仿宋_GB2312"/>
          <w:spacing w:val="-4"/>
          <w:sz w:val="32"/>
          <w:szCs w:val="32"/>
        </w:rPr>
      </w:pPr>
      <w:r>
        <w:rPr>
          <w:rFonts w:hint="eastAsia" w:ascii="仿宋_GB2312" w:eastAsia="仿宋_GB2312"/>
          <w:spacing w:val="-4"/>
          <w:sz w:val="32"/>
          <w:szCs w:val="32"/>
        </w:rPr>
        <w:t>组织公章：</w:t>
      </w:r>
    </w:p>
    <w:p w14:paraId="71F27340">
      <w:pPr>
        <w:spacing w:line="360" w:lineRule="auto"/>
        <w:ind w:firstLine="3744" w:firstLineChars="1200"/>
        <w:jc w:val="left"/>
        <w:rPr>
          <w:sz w:val="24"/>
        </w:rPr>
      </w:pPr>
      <w:r>
        <w:rPr>
          <w:rFonts w:hint="eastAsia" w:ascii="仿宋_GB2312" w:eastAsia="仿宋_GB2312"/>
          <w:spacing w:val="-4"/>
          <w:sz w:val="32"/>
          <w:szCs w:val="32"/>
        </w:rPr>
        <w:t>日期：　　　年　　月　　日</w:t>
      </w:r>
    </w:p>
    <w:p w14:paraId="49853E32">
      <w:pPr>
        <w:spacing w:line="400" w:lineRule="exact"/>
        <w:rPr>
          <w:rFonts w:hint="eastAsia"/>
          <w:sz w:val="24"/>
        </w:rPr>
      </w:pPr>
    </w:p>
    <w:p w14:paraId="7CA121BC">
      <w:pPr>
        <w:spacing w:line="400" w:lineRule="exact"/>
        <w:rPr>
          <w:rFonts w:hint="eastAsia"/>
          <w:sz w:val="24"/>
        </w:rPr>
      </w:pPr>
    </w:p>
    <w:p w14:paraId="70A48C1F">
      <w:pPr>
        <w:spacing w:line="400" w:lineRule="exact"/>
        <w:rPr>
          <w:rFonts w:hint="eastAsia"/>
          <w:sz w:val="24"/>
        </w:rPr>
      </w:pPr>
    </w:p>
    <w:p w14:paraId="22907BE0">
      <w:pPr>
        <w:widowControl/>
        <w:snapToGrid w:val="0"/>
        <w:spacing w:after="312" w:afterLines="100" w:line="400" w:lineRule="exact"/>
        <w:jc w:val="center"/>
        <w:rPr>
          <w:rFonts w:hint="eastAsia" w:ascii="方正小标宋简体" w:hAnsi="方正小标宋简体" w:eastAsia="方正小标宋简体" w:cs="方正小标宋简体"/>
          <w:b w:val="0"/>
          <w:bCs w:val="0"/>
          <w:spacing w:val="-4"/>
          <w:kern w:val="0"/>
          <w:sz w:val="36"/>
          <w:szCs w:val="36"/>
        </w:rPr>
      </w:pPr>
      <w:r>
        <w:rPr>
          <w:rFonts w:hint="eastAsia" w:ascii="方正小标宋简体" w:hAnsi="方正小标宋简体" w:eastAsia="方正小标宋简体" w:cs="方正小标宋简体"/>
          <w:b w:val="0"/>
          <w:bCs w:val="0"/>
          <w:spacing w:val="-4"/>
          <w:kern w:val="0"/>
          <w:sz w:val="36"/>
          <w:szCs w:val="36"/>
        </w:rPr>
        <w:t>承　诺　书</w:t>
      </w:r>
    </w:p>
    <w:p w14:paraId="48D34727">
      <w:pPr>
        <w:widowControl/>
        <w:snapToGrid w:val="0"/>
        <w:spacing w:after="312" w:afterLines="100" w:line="400" w:lineRule="exact"/>
        <w:jc w:val="center"/>
        <w:rPr>
          <w:rFonts w:hint="eastAsia" w:ascii="宋体" w:hAnsi="宋体" w:cs="宋体"/>
          <w:b/>
          <w:bCs/>
          <w:spacing w:val="-4"/>
          <w:kern w:val="0"/>
          <w:sz w:val="36"/>
          <w:szCs w:val="36"/>
        </w:rPr>
      </w:pPr>
    </w:p>
    <w:p w14:paraId="4E709260">
      <w:pPr>
        <w:widowControl/>
        <w:snapToGrid w:val="0"/>
        <w:spacing w:line="360" w:lineRule="auto"/>
        <w:jc w:val="left"/>
        <w:rPr>
          <w:rFonts w:hint="eastAsia" w:ascii="仿宋_GB2312" w:hAnsi="宋体" w:eastAsia="仿宋_GB2312" w:cs="宋体"/>
          <w:b/>
          <w:spacing w:val="-4"/>
          <w:kern w:val="0"/>
          <w:sz w:val="30"/>
          <w:szCs w:val="30"/>
        </w:rPr>
      </w:pPr>
      <w:r>
        <w:rPr>
          <w:rFonts w:hint="eastAsia" w:ascii="仿宋_GB2312" w:hAnsi="宋体" w:eastAsia="仿宋_GB2312" w:cs="宋体"/>
          <w:b/>
          <w:spacing w:val="-4"/>
          <w:kern w:val="0"/>
          <w:sz w:val="30"/>
          <w:szCs w:val="30"/>
        </w:rPr>
        <w:t>本组织郑重承诺:</w:t>
      </w:r>
    </w:p>
    <w:p w14:paraId="28256598">
      <w:pPr>
        <w:widowControl/>
        <w:snapToGrid w:val="0"/>
        <w:spacing w:line="360" w:lineRule="auto"/>
        <w:ind w:firstLine="584" w:firstLineChars="200"/>
        <w:jc w:val="left"/>
        <w:rPr>
          <w:rFonts w:hint="eastAsia"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1、已充分了解《</w:t>
      </w:r>
      <w:r>
        <w:rPr>
          <w:rFonts w:hint="eastAsia" w:ascii="仿宋_GB2312" w:hAnsi="宋体" w:eastAsia="仿宋_GB2312"/>
          <w:sz w:val="30"/>
          <w:szCs w:val="30"/>
        </w:rPr>
        <w:t>宁波市</w:t>
      </w:r>
      <w:r>
        <w:rPr>
          <w:rFonts w:hint="eastAsia" w:ascii="仿宋_GB2312" w:hAnsi="宋体" w:eastAsia="仿宋_GB2312"/>
          <w:sz w:val="30"/>
          <w:szCs w:val="30"/>
          <w:lang w:val="en-US" w:eastAsia="zh-CN"/>
        </w:rPr>
        <w:t>海曙区</w:t>
      </w:r>
      <w:r>
        <w:rPr>
          <w:rFonts w:hint="eastAsia" w:ascii="仿宋_GB2312" w:hAnsi="宋体" w:eastAsia="仿宋_GB2312"/>
          <w:sz w:val="30"/>
          <w:szCs w:val="30"/>
          <w:lang w:eastAsia="zh-CN"/>
        </w:rPr>
        <w:t>人民政府</w:t>
      </w:r>
      <w:r>
        <w:rPr>
          <w:rFonts w:hint="eastAsia" w:ascii="仿宋_GB2312" w:hAnsi="宋体" w:eastAsia="仿宋_GB2312"/>
          <w:sz w:val="30"/>
          <w:szCs w:val="30"/>
        </w:rPr>
        <w:t>质量奖管理办法</w:t>
      </w:r>
      <w:r>
        <w:rPr>
          <w:rFonts w:hint="eastAsia" w:ascii="仿宋_GB2312" w:hAnsi="宋体" w:eastAsia="仿宋_GB2312" w:cs="宋体"/>
          <w:spacing w:val="-4"/>
          <w:kern w:val="0"/>
          <w:sz w:val="30"/>
          <w:szCs w:val="30"/>
        </w:rPr>
        <w:t>》及</w:t>
      </w:r>
      <w:r>
        <w:rPr>
          <w:rFonts w:hint="eastAsia" w:ascii="仿宋_GB2312" w:hAnsi="宋体" w:eastAsia="仿宋_GB2312" w:cs="宋体"/>
          <w:spacing w:val="-4"/>
          <w:kern w:val="0"/>
          <w:sz w:val="30"/>
          <w:szCs w:val="30"/>
          <w:lang w:eastAsia="zh-CN"/>
        </w:rPr>
        <w:t>《</w:t>
      </w:r>
      <w:r>
        <w:rPr>
          <w:rFonts w:hint="eastAsia" w:ascii="仿宋_GB2312" w:hAnsi="宋体" w:eastAsia="仿宋_GB2312"/>
          <w:sz w:val="30"/>
          <w:szCs w:val="30"/>
        </w:rPr>
        <w:t>宁波市</w:t>
      </w:r>
      <w:r>
        <w:rPr>
          <w:rFonts w:hint="eastAsia" w:ascii="仿宋_GB2312" w:hAnsi="宋体" w:eastAsia="仿宋_GB2312"/>
          <w:sz w:val="30"/>
          <w:szCs w:val="30"/>
          <w:lang w:val="en-US" w:eastAsia="zh-CN"/>
        </w:rPr>
        <w:t>海曙区</w:t>
      </w:r>
      <w:r>
        <w:rPr>
          <w:rFonts w:hint="eastAsia" w:ascii="仿宋_GB2312" w:hAnsi="宋体" w:eastAsia="仿宋_GB2312"/>
          <w:sz w:val="30"/>
          <w:szCs w:val="30"/>
          <w:lang w:eastAsia="zh-CN"/>
        </w:rPr>
        <w:t>人民政府</w:t>
      </w:r>
      <w:r>
        <w:rPr>
          <w:rFonts w:hint="eastAsia" w:ascii="仿宋_GB2312" w:hAnsi="宋体" w:eastAsia="仿宋_GB2312"/>
          <w:sz w:val="30"/>
          <w:szCs w:val="30"/>
        </w:rPr>
        <w:t>质量奖</w:t>
      </w:r>
      <w:r>
        <w:rPr>
          <w:rFonts w:hint="eastAsia" w:ascii="仿宋_GB2312" w:hAnsi="宋体" w:eastAsia="仿宋_GB2312" w:cs="宋体"/>
          <w:spacing w:val="-4"/>
          <w:kern w:val="0"/>
          <w:sz w:val="30"/>
          <w:szCs w:val="30"/>
        </w:rPr>
        <w:t>评审管理实施细则</w:t>
      </w:r>
      <w:r>
        <w:rPr>
          <w:rFonts w:hint="eastAsia" w:ascii="仿宋_GB2312" w:hAnsi="宋体" w:eastAsia="仿宋_GB2312" w:cs="宋体"/>
          <w:spacing w:val="-4"/>
          <w:kern w:val="0"/>
          <w:sz w:val="30"/>
          <w:szCs w:val="30"/>
          <w:lang w:eastAsia="zh-CN"/>
        </w:rPr>
        <w:t>》</w:t>
      </w:r>
      <w:r>
        <w:rPr>
          <w:rFonts w:hint="eastAsia" w:ascii="仿宋_GB2312" w:hAnsi="宋体" w:eastAsia="仿宋_GB2312" w:cs="宋体"/>
          <w:spacing w:val="-4"/>
          <w:kern w:val="0"/>
          <w:sz w:val="30"/>
          <w:szCs w:val="30"/>
        </w:rPr>
        <w:t>的有关规定，并严格遵守。</w:t>
      </w:r>
    </w:p>
    <w:p w14:paraId="5C53ED2E">
      <w:pPr>
        <w:widowControl/>
        <w:snapToGrid w:val="0"/>
        <w:spacing w:line="360" w:lineRule="auto"/>
        <w:ind w:firstLine="584" w:firstLineChars="200"/>
        <w:jc w:val="left"/>
        <w:rPr>
          <w:rFonts w:hint="eastAsia" w:ascii="仿宋_GB2312" w:hAnsi="宋体" w:eastAsia="仿宋_GB2312" w:cs="宋体"/>
          <w:spacing w:val="-4"/>
          <w:kern w:val="0"/>
          <w:sz w:val="30"/>
          <w:szCs w:val="30"/>
        </w:rPr>
      </w:pPr>
      <w:r>
        <w:rPr>
          <w:rFonts w:hint="eastAsia" w:ascii="仿宋_GB2312" w:hAnsi="宋体" w:eastAsia="仿宋_GB2312" w:cs="宋体"/>
          <w:spacing w:val="-4"/>
          <w:kern w:val="0"/>
          <w:sz w:val="30"/>
          <w:szCs w:val="30"/>
        </w:rPr>
        <w:t>2、所提交的申报材料真实、准确、完整，并承担相应的责任。</w:t>
      </w:r>
    </w:p>
    <w:p w14:paraId="7134AFCE">
      <w:pPr>
        <w:spacing w:line="360" w:lineRule="auto"/>
        <w:ind w:firstLine="584" w:firstLineChars="200"/>
        <w:jc w:val="left"/>
        <w:rPr>
          <w:rFonts w:hint="eastAsia" w:ascii="仿宋_GB2312" w:hAnsi="宋体" w:eastAsia="仿宋_GB2312" w:cs="宋体"/>
          <w:spacing w:val="-4"/>
          <w:kern w:val="0"/>
          <w:sz w:val="30"/>
          <w:szCs w:val="30"/>
        </w:rPr>
      </w:pPr>
      <w:r>
        <w:rPr>
          <w:rFonts w:hint="eastAsia" w:ascii="仿宋_GB2312" w:hAnsi="宋体" w:eastAsia="仿宋_GB2312"/>
          <w:spacing w:val="-4"/>
          <w:sz w:val="30"/>
          <w:szCs w:val="30"/>
        </w:rPr>
        <w:t>3、若</w:t>
      </w:r>
      <w:r>
        <w:rPr>
          <w:rFonts w:hint="eastAsia" w:ascii="仿宋_GB2312" w:hAnsi="宋体" w:eastAsia="仿宋_GB2312"/>
          <w:sz w:val="30"/>
          <w:szCs w:val="30"/>
        </w:rPr>
        <w:t>获奖，将从本</w:t>
      </w:r>
      <w:r>
        <w:rPr>
          <w:rFonts w:hint="eastAsia" w:ascii="仿宋_GB2312" w:hAnsi="宋体" w:eastAsia="仿宋_GB2312"/>
          <w:sz w:val="30"/>
          <w:szCs w:val="30"/>
          <w:lang w:eastAsia="zh-CN"/>
        </w:rPr>
        <w:t>组织</w:t>
      </w:r>
      <w:r>
        <w:rPr>
          <w:rFonts w:hint="eastAsia" w:ascii="仿宋_GB2312" w:hAnsi="宋体" w:eastAsia="仿宋_GB2312"/>
          <w:sz w:val="30"/>
          <w:szCs w:val="30"/>
        </w:rPr>
        <w:t>实际出发，制定提高质量水平的新目标，不断应用质量管理的新理论、新方法，进一步加强技术创新和管理创新；并愿意</w:t>
      </w:r>
      <w:r>
        <w:rPr>
          <w:rFonts w:hint="eastAsia" w:ascii="仿宋_GB2312" w:hAnsi="宋体" w:eastAsia="仿宋_GB2312" w:cs="宋体"/>
          <w:spacing w:val="-4"/>
          <w:kern w:val="0"/>
          <w:sz w:val="30"/>
          <w:szCs w:val="30"/>
        </w:rPr>
        <w:t>向社会公开本组织实施卓越绩效管理模式</w:t>
      </w:r>
      <w:r>
        <w:rPr>
          <w:rFonts w:hint="eastAsia" w:ascii="仿宋_GB2312" w:hAnsi="宋体" w:eastAsia="仿宋_GB2312" w:cs="宋体"/>
          <w:spacing w:val="-4"/>
          <w:kern w:val="0"/>
          <w:sz w:val="30"/>
          <w:szCs w:val="30"/>
          <w:lang w:eastAsia="zh-CN"/>
        </w:rPr>
        <w:t>和质量创新</w:t>
      </w:r>
      <w:r>
        <w:rPr>
          <w:rFonts w:hint="eastAsia" w:ascii="仿宋_GB2312" w:hAnsi="宋体" w:eastAsia="仿宋_GB2312" w:cs="宋体"/>
          <w:spacing w:val="-4"/>
          <w:kern w:val="0"/>
          <w:sz w:val="30"/>
          <w:szCs w:val="30"/>
        </w:rPr>
        <w:t>的先进经验和方法。</w:t>
      </w:r>
    </w:p>
    <w:p w14:paraId="53F95EA9">
      <w:pPr>
        <w:spacing w:line="360" w:lineRule="auto"/>
        <w:ind w:firstLine="584" w:firstLineChars="200"/>
        <w:jc w:val="left"/>
        <w:rPr>
          <w:rFonts w:hint="eastAsia" w:ascii="仿宋_GB2312" w:hAnsi="宋体" w:eastAsia="仿宋_GB2312" w:cs="宋体"/>
          <w:spacing w:val="-4"/>
          <w:kern w:val="0"/>
          <w:sz w:val="30"/>
          <w:szCs w:val="30"/>
        </w:rPr>
      </w:pPr>
      <w:r>
        <w:rPr>
          <w:rFonts w:hint="eastAsia" w:ascii="仿宋_GB2312" w:hAnsi="宋体" w:eastAsia="仿宋_GB2312"/>
          <w:spacing w:val="-4"/>
          <w:sz w:val="30"/>
          <w:szCs w:val="30"/>
        </w:rPr>
        <w:t>4</w:t>
      </w:r>
      <w:r>
        <w:rPr>
          <w:rFonts w:hint="eastAsia" w:ascii="仿宋_GB2312" w:hAnsi="宋体" w:eastAsia="仿宋_GB2312" w:cs="宋体"/>
          <w:spacing w:val="-4"/>
          <w:kern w:val="0"/>
          <w:sz w:val="30"/>
          <w:szCs w:val="30"/>
        </w:rPr>
        <w:t>、严格按规定宣传和使用所获得的宁波市</w:t>
      </w:r>
      <w:r>
        <w:rPr>
          <w:rFonts w:hint="eastAsia" w:ascii="仿宋_GB2312" w:hAnsi="宋体" w:eastAsia="仿宋_GB2312" w:cs="宋体"/>
          <w:spacing w:val="-4"/>
          <w:kern w:val="0"/>
          <w:sz w:val="30"/>
          <w:szCs w:val="30"/>
          <w:lang w:val="en-US" w:eastAsia="zh-CN"/>
        </w:rPr>
        <w:t>海曙区</w:t>
      </w:r>
      <w:r>
        <w:rPr>
          <w:rFonts w:hint="eastAsia" w:ascii="仿宋_GB2312" w:hAnsi="宋体" w:eastAsia="仿宋_GB2312" w:cs="宋体"/>
          <w:spacing w:val="-4"/>
          <w:kern w:val="0"/>
          <w:sz w:val="30"/>
          <w:szCs w:val="30"/>
          <w:lang w:eastAsia="zh-CN"/>
        </w:rPr>
        <w:t>人民政府</w:t>
      </w:r>
      <w:r>
        <w:rPr>
          <w:rFonts w:hint="eastAsia" w:ascii="仿宋_GB2312" w:hAnsi="宋体" w:eastAsia="仿宋_GB2312" w:cs="宋体"/>
          <w:spacing w:val="-4"/>
          <w:kern w:val="0"/>
          <w:sz w:val="30"/>
          <w:szCs w:val="30"/>
        </w:rPr>
        <w:t>质量奖荣誉及</w:t>
      </w:r>
      <w:r>
        <w:rPr>
          <w:rFonts w:hint="eastAsia" w:ascii="仿宋_GB2312" w:hAnsi="宋体" w:eastAsia="仿宋_GB2312" w:cs="宋体"/>
          <w:spacing w:val="-4"/>
          <w:kern w:val="0"/>
          <w:sz w:val="30"/>
          <w:szCs w:val="30"/>
          <w:lang w:eastAsia="zh-CN"/>
        </w:rPr>
        <w:t>证书</w:t>
      </w:r>
      <w:r>
        <w:rPr>
          <w:rFonts w:hint="eastAsia" w:ascii="仿宋_GB2312" w:hAnsi="宋体" w:eastAsia="仿宋_GB2312" w:cs="宋体"/>
          <w:spacing w:val="-4"/>
          <w:kern w:val="0"/>
          <w:sz w:val="30"/>
          <w:szCs w:val="30"/>
        </w:rPr>
        <w:t>。</w:t>
      </w:r>
    </w:p>
    <w:p w14:paraId="48569EEE">
      <w:pPr>
        <w:widowControl/>
        <w:wordWrap w:val="0"/>
        <w:snapToGrid w:val="0"/>
        <w:spacing w:line="360" w:lineRule="auto"/>
        <w:jc w:val="left"/>
        <w:rPr>
          <w:rFonts w:hint="eastAsia" w:ascii="仿宋_GB2312" w:hAnsi="宋体" w:eastAsia="仿宋_GB2312" w:cs="宋体"/>
          <w:spacing w:val="-4"/>
          <w:kern w:val="0"/>
          <w:sz w:val="30"/>
          <w:szCs w:val="30"/>
        </w:rPr>
      </w:pPr>
    </w:p>
    <w:p w14:paraId="058A093A">
      <w:pPr>
        <w:widowControl/>
        <w:wordWrap w:val="0"/>
        <w:snapToGrid w:val="0"/>
        <w:spacing w:line="360" w:lineRule="auto"/>
        <w:jc w:val="left"/>
        <w:rPr>
          <w:rFonts w:hint="eastAsia" w:ascii="仿宋_GB2312" w:hAnsi="宋体" w:eastAsia="仿宋_GB2312" w:cs="宋体"/>
          <w:spacing w:val="-4"/>
          <w:kern w:val="0"/>
          <w:sz w:val="30"/>
          <w:szCs w:val="30"/>
        </w:rPr>
      </w:pPr>
    </w:p>
    <w:p w14:paraId="7AAF3873">
      <w:pPr>
        <w:spacing w:line="360" w:lineRule="auto"/>
        <w:ind w:firstLine="3504" w:firstLineChars="1200"/>
        <w:jc w:val="left"/>
        <w:rPr>
          <w:rFonts w:hint="eastAsia" w:ascii="仿宋_GB2312" w:eastAsia="仿宋_GB2312"/>
          <w:spacing w:val="-4"/>
          <w:sz w:val="30"/>
          <w:szCs w:val="30"/>
        </w:rPr>
      </w:pPr>
    </w:p>
    <w:p w14:paraId="424269E9">
      <w:pPr>
        <w:spacing w:line="360" w:lineRule="auto"/>
        <w:ind w:firstLine="3504" w:firstLineChars="1200"/>
        <w:jc w:val="left"/>
        <w:rPr>
          <w:rFonts w:hint="eastAsia" w:ascii="仿宋_GB2312" w:eastAsia="仿宋_GB2312"/>
          <w:spacing w:val="-4"/>
          <w:sz w:val="30"/>
          <w:szCs w:val="30"/>
        </w:rPr>
      </w:pPr>
      <w:r>
        <w:rPr>
          <w:rFonts w:hint="eastAsia" w:ascii="仿宋_GB2312" w:eastAsia="仿宋_GB2312"/>
          <w:spacing w:val="-4"/>
          <w:sz w:val="30"/>
          <w:szCs w:val="30"/>
        </w:rPr>
        <w:t>法定代表人（签字）：</w:t>
      </w:r>
    </w:p>
    <w:p w14:paraId="29BC4D56">
      <w:pPr>
        <w:spacing w:line="360" w:lineRule="auto"/>
        <w:ind w:firstLine="3536" w:firstLineChars="1211"/>
        <w:jc w:val="left"/>
        <w:rPr>
          <w:rFonts w:hint="eastAsia" w:ascii="仿宋_GB2312" w:eastAsia="仿宋_GB2312"/>
          <w:spacing w:val="-4"/>
          <w:sz w:val="30"/>
          <w:szCs w:val="30"/>
        </w:rPr>
      </w:pPr>
      <w:r>
        <w:rPr>
          <w:rFonts w:hint="eastAsia" w:ascii="仿宋_GB2312" w:eastAsia="仿宋_GB2312"/>
          <w:spacing w:val="-4"/>
          <w:sz w:val="30"/>
          <w:szCs w:val="30"/>
        </w:rPr>
        <w:t>组织公章：</w:t>
      </w:r>
    </w:p>
    <w:p w14:paraId="029803AB">
      <w:pPr>
        <w:spacing w:line="360" w:lineRule="auto"/>
        <w:ind w:firstLine="4380" w:firstLineChars="1500"/>
        <w:jc w:val="left"/>
        <w:rPr>
          <w:rFonts w:hint="eastAsia" w:ascii="仿宋_GB2312" w:eastAsia="仿宋_GB2312"/>
          <w:spacing w:val="-4"/>
          <w:sz w:val="30"/>
          <w:szCs w:val="30"/>
        </w:rPr>
      </w:pPr>
    </w:p>
    <w:p w14:paraId="2C3CDF91">
      <w:pPr>
        <w:spacing w:line="360" w:lineRule="auto"/>
        <w:ind w:firstLine="4380" w:firstLineChars="1500"/>
        <w:jc w:val="left"/>
        <w:rPr>
          <w:rFonts w:hint="eastAsia"/>
          <w:sz w:val="30"/>
          <w:szCs w:val="30"/>
        </w:rPr>
      </w:pPr>
      <w:r>
        <w:rPr>
          <w:rFonts w:hint="eastAsia" w:ascii="仿宋_GB2312" w:eastAsia="仿宋_GB2312"/>
          <w:spacing w:val="-4"/>
          <w:sz w:val="30"/>
          <w:szCs w:val="30"/>
        </w:rPr>
        <w:t>日期：　　年　　月　　日</w:t>
      </w:r>
    </w:p>
    <w:p w14:paraId="7BFDC7A5">
      <w:pPr>
        <w:spacing w:line="460" w:lineRule="exact"/>
        <w:rPr>
          <w:rFonts w:hint="eastAsia" w:eastAsia="黑体"/>
          <w:sz w:val="24"/>
        </w:rPr>
        <w:sectPr>
          <w:footerReference r:id="rId3" w:type="default"/>
          <w:footerReference r:id="rId4" w:type="even"/>
          <w:pgSz w:w="11906" w:h="16838"/>
          <w:pgMar w:top="2098" w:right="1474" w:bottom="1814" w:left="1587" w:header="851" w:footer="1417" w:gutter="0"/>
          <w:pgNumType w:fmt="numberInDash"/>
          <w:cols w:space="720" w:num="1"/>
          <w:rtlGutter w:val="0"/>
          <w:docGrid w:type="lines" w:linePitch="312" w:charSpace="0"/>
        </w:sectPr>
      </w:pPr>
    </w:p>
    <w:p w14:paraId="4F540FE7">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基本情况（一）</w:t>
      </w:r>
    </w:p>
    <w:p w14:paraId="6531AA27">
      <w:pPr>
        <w:spacing w:line="420" w:lineRule="exact"/>
        <w:rPr>
          <w:rFonts w:hint="eastAsia"/>
          <w:sz w:val="28"/>
        </w:rPr>
      </w:pPr>
    </w:p>
    <w:p w14:paraId="3D19419E">
      <w:pPr>
        <w:spacing w:line="640" w:lineRule="exact"/>
        <w:rPr>
          <w:rFonts w:hint="eastAsia"/>
          <w:sz w:val="28"/>
        </w:rPr>
      </w:pPr>
      <w:r>
        <w:rPr>
          <w:rFonts w:hint="eastAsia"/>
          <w:sz w:val="28"/>
        </w:rPr>
        <w:t>组织名称：</w:t>
      </w:r>
      <w:r>
        <w:rPr>
          <w:rFonts w:hint="eastAsia"/>
          <w:sz w:val="28"/>
          <w:u w:val="single"/>
        </w:rPr>
        <w:t xml:space="preserve">                                                     </w:t>
      </w:r>
    </w:p>
    <w:p w14:paraId="1951F3CD">
      <w:pPr>
        <w:spacing w:line="640" w:lineRule="exact"/>
        <w:rPr>
          <w:rFonts w:hint="eastAsia"/>
          <w:sz w:val="28"/>
        </w:rPr>
      </w:pPr>
      <w:r>
        <w:rPr>
          <w:rFonts w:hint="eastAsia"/>
          <w:sz w:val="28"/>
        </w:rPr>
        <w:t>通讯地址：</w:t>
      </w:r>
      <w:r>
        <w:rPr>
          <w:rFonts w:hint="eastAsia"/>
          <w:sz w:val="28"/>
          <w:u w:val="single"/>
        </w:rPr>
        <w:t xml:space="preserve">                                   </w:t>
      </w:r>
      <w:r>
        <w:rPr>
          <w:rFonts w:hint="eastAsia"/>
          <w:sz w:val="28"/>
        </w:rPr>
        <w:t>邮编：</w:t>
      </w:r>
      <w:r>
        <w:rPr>
          <w:rFonts w:hint="eastAsia"/>
          <w:sz w:val="28"/>
          <w:u w:val="single"/>
        </w:rPr>
        <w:t xml:space="preserve">            </w:t>
      </w:r>
    </w:p>
    <w:p w14:paraId="7A1ED15A">
      <w:pPr>
        <w:spacing w:line="640" w:lineRule="exact"/>
        <w:rPr>
          <w:rFonts w:hint="eastAsia"/>
          <w:sz w:val="28"/>
          <w:u w:val="single"/>
        </w:rPr>
      </w:pPr>
      <w:r>
        <w:rPr>
          <w:rFonts w:hint="eastAsia"/>
          <w:sz w:val="28"/>
        </w:rPr>
        <w:t>法人代表姓名：</w:t>
      </w:r>
      <w:r>
        <w:rPr>
          <w:rFonts w:hint="eastAsia"/>
          <w:sz w:val="28"/>
          <w:u w:val="single"/>
        </w:rPr>
        <w:t xml:space="preserve">                       </w:t>
      </w:r>
      <w:r>
        <w:rPr>
          <w:rFonts w:hint="eastAsia"/>
          <w:sz w:val="28"/>
        </w:rPr>
        <w:t>电话：</w:t>
      </w:r>
      <w:r>
        <w:rPr>
          <w:rFonts w:hint="eastAsia"/>
          <w:sz w:val="28"/>
          <w:u w:val="single"/>
        </w:rPr>
        <w:t xml:space="preserve">                    </w:t>
      </w:r>
    </w:p>
    <w:p w14:paraId="20C01436">
      <w:pPr>
        <w:spacing w:line="640" w:lineRule="exact"/>
        <w:rPr>
          <w:rFonts w:hint="eastAsia"/>
          <w:sz w:val="28"/>
        </w:rPr>
      </w:pPr>
      <w:r>
        <w:rPr>
          <w:rFonts w:hint="eastAsia"/>
          <w:sz w:val="28"/>
        </w:rPr>
        <w:t>最高管理者姓名：</w:t>
      </w:r>
      <w:r>
        <w:rPr>
          <w:rFonts w:hint="eastAsia"/>
          <w:sz w:val="28"/>
          <w:u w:val="single"/>
        </w:rPr>
        <w:t xml:space="preserve">                     </w:t>
      </w:r>
      <w:r>
        <w:rPr>
          <w:rFonts w:hint="eastAsia"/>
          <w:sz w:val="28"/>
        </w:rPr>
        <w:t>电话：</w:t>
      </w:r>
      <w:r>
        <w:rPr>
          <w:rFonts w:hint="eastAsia"/>
          <w:sz w:val="28"/>
          <w:u w:val="single"/>
        </w:rPr>
        <w:t xml:space="preserve">                    </w:t>
      </w:r>
    </w:p>
    <w:p w14:paraId="559895D0">
      <w:pPr>
        <w:spacing w:line="640" w:lineRule="exact"/>
        <w:rPr>
          <w:rFonts w:hint="eastAsia"/>
          <w:sz w:val="28"/>
        </w:rPr>
      </w:pPr>
      <w:r>
        <w:rPr>
          <w:rFonts w:hint="eastAsia"/>
          <w:sz w:val="28"/>
        </w:rPr>
        <w:t>质量管理机构名称：</w:t>
      </w:r>
      <w:r>
        <w:rPr>
          <w:rFonts w:hint="eastAsia"/>
          <w:sz w:val="28"/>
          <w:u w:val="single"/>
        </w:rPr>
        <w:t xml:space="preserve">                       </w:t>
      </w:r>
      <w:r>
        <w:rPr>
          <w:rFonts w:hint="eastAsia"/>
          <w:sz w:val="28"/>
        </w:rPr>
        <w:t>负责人：</w:t>
      </w:r>
      <w:r>
        <w:rPr>
          <w:rFonts w:hint="eastAsia"/>
          <w:sz w:val="28"/>
          <w:u w:val="single"/>
        </w:rPr>
        <w:t xml:space="preserve">              </w:t>
      </w:r>
    </w:p>
    <w:p w14:paraId="7FE781AD">
      <w:pPr>
        <w:spacing w:line="640" w:lineRule="exact"/>
        <w:ind w:firstLine="1695"/>
        <w:rPr>
          <w:rFonts w:hint="eastAsia"/>
          <w:sz w:val="28"/>
        </w:rPr>
      </w:pPr>
      <w:r>
        <w:rPr>
          <w:rFonts w:hint="eastAsia"/>
          <w:sz w:val="28"/>
        </w:rPr>
        <w:t>电话：</w:t>
      </w:r>
      <w:r>
        <w:rPr>
          <w:rFonts w:hint="eastAsia"/>
          <w:sz w:val="28"/>
          <w:u w:val="single"/>
        </w:rPr>
        <w:t xml:space="preserve">                       </w:t>
      </w:r>
      <w:r>
        <w:rPr>
          <w:rFonts w:hint="eastAsia"/>
          <w:sz w:val="28"/>
        </w:rPr>
        <w:t>传真：</w:t>
      </w:r>
      <w:r>
        <w:rPr>
          <w:rFonts w:hint="eastAsia"/>
          <w:sz w:val="28"/>
          <w:u w:val="single"/>
        </w:rPr>
        <w:t xml:space="preserve">                </w:t>
      </w:r>
    </w:p>
    <w:p w14:paraId="2DB69B75">
      <w:pPr>
        <w:spacing w:line="640" w:lineRule="exact"/>
        <w:rPr>
          <w:rFonts w:hint="eastAsia"/>
          <w:sz w:val="28"/>
          <w:u w:val="single"/>
        </w:rPr>
      </w:pPr>
      <w:r>
        <w:rPr>
          <w:rFonts w:hint="eastAsia"/>
          <w:sz w:val="28"/>
        </w:rPr>
        <w:t>组织成立日期：</w:t>
      </w:r>
      <w:r>
        <w:rPr>
          <w:rFonts w:hint="eastAsia"/>
          <w:sz w:val="28"/>
          <w:u w:val="single"/>
        </w:rPr>
        <w:t xml:space="preserve">             </w:t>
      </w:r>
      <w:r>
        <w:rPr>
          <w:rFonts w:hint="eastAsia"/>
          <w:sz w:val="28"/>
          <w:u w:val="single"/>
          <w:lang w:val="en-US" w:eastAsia="zh-CN"/>
        </w:rPr>
        <w:t xml:space="preserve">  </w:t>
      </w:r>
      <w:r>
        <w:rPr>
          <w:rFonts w:hint="eastAsia"/>
          <w:sz w:val="28"/>
        </w:rPr>
        <w:t>经济类型：</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5C363963">
      <w:pPr>
        <w:spacing w:line="640" w:lineRule="exact"/>
        <w:rPr>
          <w:rFonts w:hint="eastAsia"/>
          <w:sz w:val="28"/>
        </w:rPr>
      </w:pPr>
      <w:r>
        <w:rPr>
          <w:rFonts w:hint="eastAsia"/>
          <w:sz w:val="28"/>
        </w:rPr>
        <w:t>所属行业：</w:t>
      </w:r>
      <w:r>
        <w:rPr>
          <w:rFonts w:hint="eastAsia"/>
          <w:sz w:val="28"/>
          <w:u w:val="single"/>
        </w:rPr>
        <w:t xml:space="preserve">            </w:t>
      </w:r>
      <w:r>
        <w:rPr>
          <w:rFonts w:hint="eastAsia"/>
          <w:sz w:val="28"/>
          <w:u w:val="single"/>
          <w:lang w:val="en-US" w:eastAsia="zh-CN"/>
        </w:rPr>
        <w:t xml:space="preserve">    </w:t>
      </w:r>
      <w:r>
        <w:rPr>
          <w:rFonts w:hint="eastAsia"/>
          <w:sz w:val="28"/>
        </w:rPr>
        <w:t>企业规模： □大型   □中型    □小型</w:t>
      </w:r>
    </w:p>
    <w:p w14:paraId="00454A12">
      <w:pPr>
        <w:spacing w:line="640" w:lineRule="exact"/>
        <w:rPr>
          <w:rFonts w:hint="eastAsia"/>
          <w:sz w:val="28"/>
        </w:rPr>
      </w:pPr>
      <w:r>
        <w:rPr>
          <w:rFonts w:hint="eastAsia"/>
          <w:sz w:val="28"/>
        </w:rPr>
        <w:t>统一社会信用代码：</w:t>
      </w:r>
      <w:r>
        <w:rPr>
          <w:rFonts w:hint="eastAsia"/>
          <w:sz w:val="28"/>
          <w:u w:val="single"/>
        </w:rPr>
        <w:t xml:space="preserve">              </w:t>
      </w:r>
      <w:r>
        <w:rPr>
          <w:rFonts w:hint="eastAsia"/>
          <w:sz w:val="28"/>
          <w:u w:val="single"/>
          <w:lang w:val="en-US" w:eastAsia="zh-CN"/>
        </w:rPr>
        <w:t xml:space="preserve">             </w:t>
      </w:r>
      <w:r>
        <w:rPr>
          <w:rFonts w:hint="eastAsia"/>
          <w:sz w:val="28"/>
        </w:rPr>
        <w:t>提供复印件  □是</w:t>
      </w:r>
    </w:p>
    <w:p w14:paraId="37FF0A66">
      <w:pPr>
        <w:spacing w:line="640" w:lineRule="exact"/>
        <w:rPr>
          <w:rFonts w:hint="eastAsia"/>
          <w:sz w:val="28"/>
        </w:rPr>
      </w:pPr>
      <w:r>
        <w:rPr>
          <w:rFonts w:hint="eastAsia"/>
          <w:sz w:val="28"/>
        </w:rPr>
        <w:t>职工总数：</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研发人员：</w:t>
      </w:r>
      <w:r>
        <w:rPr>
          <w:rFonts w:hint="eastAsia"/>
          <w:sz w:val="28"/>
          <w:u w:val="single"/>
        </w:rPr>
        <w:t xml:space="preserve">                       </w:t>
      </w:r>
    </w:p>
    <w:p w14:paraId="6AC7C484">
      <w:pPr>
        <w:spacing w:line="640" w:lineRule="exact"/>
        <w:rPr>
          <w:rFonts w:hint="default" w:eastAsia="宋体"/>
          <w:sz w:val="28"/>
          <w:u w:val="single"/>
          <w:lang w:val="en-US" w:eastAsia="zh-CN"/>
        </w:rPr>
      </w:pPr>
      <w:r>
        <w:rPr>
          <w:rFonts w:hint="eastAsia"/>
          <w:sz w:val="28"/>
        </w:rPr>
        <w:t>管理人员：</w:t>
      </w:r>
      <w:r>
        <w:rPr>
          <w:rFonts w:hint="eastAsia"/>
          <w:sz w:val="28"/>
          <w:u w:val="single"/>
        </w:rPr>
        <w:t xml:space="preserve">                 </w:t>
      </w:r>
      <w:r>
        <w:rPr>
          <w:rFonts w:hint="eastAsia"/>
          <w:sz w:val="28"/>
        </w:rPr>
        <w:t>其中质量管理人员：</w:t>
      </w:r>
      <w:r>
        <w:rPr>
          <w:rFonts w:hint="eastAsia"/>
          <w:sz w:val="28"/>
          <w:u w:val="single"/>
        </w:rPr>
        <w:t xml:space="preserve">             </w:t>
      </w:r>
      <w:r>
        <w:rPr>
          <w:rFonts w:hint="eastAsia"/>
          <w:sz w:val="28"/>
          <w:u w:val="single"/>
          <w:lang w:val="en-US" w:eastAsia="zh-CN"/>
        </w:rPr>
        <w:t xml:space="preserve">     </w:t>
      </w:r>
    </w:p>
    <w:p w14:paraId="3006BAC2">
      <w:pPr>
        <w:spacing w:line="640" w:lineRule="exact"/>
        <w:rPr>
          <w:rFonts w:hint="default" w:eastAsia="宋体"/>
          <w:sz w:val="28"/>
          <w:lang w:val="en-US" w:eastAsia="zh-CN"/>
        </w:rPr>
      </w:pPr>
      <w:r>
        <w:rPr>
          <w:rFonts w:hint="eastAsia"/>
          <w:sz w:val="28"/>
        </w:rPr>
        <w:t>质量工程师：</w:t>
      </w:r>
      <w:r>
        <w:rPr>
          <w:rFonts w:hint="eastAsia"/>
          <w:sz w:val="28"/>
          <w:u w:val="single"/>
        </w:rPr>
        <w:t xml:space="preserve">             </w:t>
      </w:r>
      <w:r>
        <w:rPr>
          <w:rFonts w:hint="eastAsia"/>
          <w:sz w:val="28"/>
          <w:u w:val="single"/>
          <w:lang w:val="en-US" w:eastAsia="zh-CN"/>
        </w:rPr>
        <w:t xml:space="preserve">                                      </w:t>
      </w:r>
    </w:p>
    <w:p w14:paraId="25E1886E">
      <w:pPr>
        <w:spacing w:before="50" w:line="360" w:lineRule="auto"/>
        <w:rPr>
          <w:rFonts w:hint="eastAsia" w:ascii="宋体"/>
          <w:spacing w:val="-4"/>
          <w:sz w:val="28"/>
        </w:rPr>
      </w:pPr>
      <w:r>
        <w:rPr>
          <w:rFonts w:hint="eastAsia" w:ascii="宋体"/>
          <w:spacing w:val="-4"/>
          <w:sz w:val="28"/>
        </w:rPr>
        <w:t>是否建立了首席质量官制度  □是    □否</w:t>
      </w:r>
    </w:p>
    <w:p w14:paraId="4F8A1587">
      <w:pPr>
        <w:spacing w:line="640" w:lineRule="exact"/>
        <w:rPr>
          <w:rFonts w:hint="eastAsia"/>
          <w:sz w:val="28"/>
          <w:u w:val="single"/>
        </w:rPr>
      </w:pPr>
      <w:r>
        <w:rPr>
          <w:rFonts w:hint="eastAsia"/>
          <w:sz w:val="28"/>
        </w:rPr>
        <w:t>主要产品：</w:t>
      </w:r>
      <w:r>
        <w:rPr>
          <w:rFonts w:hint="eastAsia"/>
          <w:sz w:val="28"/>
          <w:u w:val="single"/>
        </w:rPr>
        <w:t xml:space="preserve">                                                     </w:t>
      </w:r>
    </w:p>
    <w:p w14:paraId="13A6A80A">
      <w:pPr>
        <w:spacing w:line="640" w:lineRule="exact"/>
        <w:rPr>
          <w:rFonts w:hint="eastAsia"/>
          <w:sz w:val="28"/>
          <w:u w:val="single"/>
        </w:rPr>
      </w:pPr>
      <w:r>
        <w:rPr>
          <w:rFonts w:hint="eastAsia"/>
          <w:sz w:val="28"/>
          <w:u w:val="single"/>
        </w:rPr>
        <w:t xml:space="preserve">                                                               </w:t>
      </w:r>
    </w:p>
    <w:p w14:paraId="7FB609CD">
      <w:pPr>
        <w:spacing w:before="312" w:beforeLines="100" w:line="300" w:lineRule="exact"/>
        <w:ind w:left="1010" w:leftChars="96" w:hanging="808" w:hangingChars="400"/>
        <w:rPr>
          <w:rFonts w:hint="eastAsia" w:ascii="楷体_GB2312" w:eastAsia="楷体_GB2312"/>
          <w:spacing w:val="-4"/>
          <w:sz w:val="24"/>
          <w:lang w:eastAsia="zh-CN"/>
        </w:rPr>
      </w:pPr>
      <w:r>
        <w:rPr>
          <w:rFonts w:hint="eastAsia"/>
          <w:spacing w:val="-4"/>
        </w:rPr>
        <w:t>注</w:t>
      </w:r>
      <w:r>
        <w:rPr>
          <w:rFonts w:hint="eastAsia"/>
          <w:spacing w:val="-4"/>
          <w:sz w:val="24"/>
        </w:rPr>
        <w:t>：</w:t>
      </w:r>
      <w:r>
        <w:rPr>
          <w:rFonts w:hint="eastAsia" w:ascii="楷体_GB2312" w:eastAsia="楷体_GB2312"/>
          <w:spacing w:val="-4"/>
          <w:sz w:val="24"/>
        </w:rPr>
        <w:t>1、经济类型指国有、有限责任、股份、集体、联营、私营、港澳台资、外商投资企业等。详见国家统计局</w:t>
      </w:r>
      <w:r>
        <w:rPr>
          <w:rFonts w:hint="eastAsia" w:ascii="宋体" w:hAnsi="宋体"/>
          <w:spacing w:val="-4"/>
          <w:sz w:val="24"/>
        </w:rPr>
        <w:t>2011</w:t>
      </w:r>
      <w:r>
        <w:rPr>
          <w:rFonts w:hint="eastAsia" w:ascii="楷体_GB2312" w:eastAsia="楷体_GB2312"/>
          <w:spacing w:val="-4"/>
          <w:sz w:val="24"/>
        </w:rPr>
        <w:t>年颁发的《关于划分企业登记注册类型的规定》</w:t>
      </w:r>
      <w:r>
        <w:rPr>
          <w:rFonts w:hint="eastAsia" w:ascii="楷体_GB2312" w:eastAsia="楷体_GB2312"/>
          <w:spacing w:val="-4"/>
          <w:sz w:val="24"/>
          <w:lang w:eastAsia="zh-CN"/>
        </w:rPr>
        <w:t>。</w:t>
      </w:r>
    </w:p>
    <w:p w14:paraId="44000BA3">
      <w:pPr>
        <w:spacing w:line="300" w:lineRule="exact"/>
        <w:ind w:left="1027" w:leftChars="340" w:hanging="313" w:hangingChars="135"/>
        <w:rPr>
          <w:rFonts w:hint="eastAsia" w:ascii="楷体_GB2312" w:eastAsia="楷体_GB2312"/>
          <w:spacing w:val="-4"/>
          <w:sz w:val="24"/>
        </w:rPr>
      </w:pPr>
      <w:r>
        <w:rPr>
          <w:rFonts w:hint="eastAsia" w:ascii="楷体_GB2312" w:eastAsia="楷体_GB2312"/>
          <w:spacing w:val="-4"/>
          <w:sz w:val="24"/>
        </w:rPr>
        <w:t>2、企业规模划分详见国家工信部2011年颁发的《</w:t>
      </w:r>
      <w:r>
        <w:rPr>
          <w:rStyle w:val="10"/>
          <w:rFonts w:hint="eastAsia" w:ascii="楷体_GB2312" w:hAnsi="宋体" w:eastAsia="楷体_GB2312"/>
          <w:b w:val="0"/>
          <w:sz w:val="24"/>
        </w:rPr>
        <w:t>中小企业划型标准规定</w:t>
      </w:r>
      <w:r>
        <w:rPr>
          <w:rFonts w:hint="eastAsia" w:ascii="楷体_GB2312" w:eastAsia="楷体_GB2312"/>
          <w:spacing w:val="-4"/>
          <w:sz w:val="24"/>
        </w:rPr>
        <w:t>》</w:t>
      </w:r>
      <w:r>
        <w:rPr>
          <w:rFonts w:hint="eastAsia" w:eastAsia="楷体_GB2312"/>
          <w:sz w:val="24"/>
        </w:rPr>
        <w:t>（</w:t>
      </w:r>
      <w:r>
        <w:rPr>
          <w:rFonts w:hint="eastAsia" w:ascii="楷体_GB2312" w:eastAsia="楷体_GB2312"/>
          <w:sz w:val="24"/>
        </w:rPr>
        <w:t>工信部联企业</w:t>
      </w:r>
      <w:r>
        <w:rPr>
          <w:rFonts w:hint="eastAsia" w:ascii="楷体_GB2312" w:eastAsia="楷体_GB2312"/>
          <w:spacing w:val="8"/>
          <w:sz w:val="24"/>
        </w:rPr>
        <w:t>〔2011〕</w:t>
      </w:r>
      <w:r>
        <w:rPr>
          <w:rFonts w:hint="eastAsia" w:ascii="楷体_GB2312" w:eastAsia="楷体_GB2312"/>
          <w:sz w:val="24"/>
        </w:rPr>
        <w:t>300号）</w:t>
      </w:r>
      <w:r>
        <w:rPr>
          <w:rFonts w:hint="eastAsia" w:ascii="楷体_GB2312" w:eastAsia="楷体_GB2312"/>
          <w:spacing w:val="-4"/>
          <w:sz w:val="24"/>
        </w:rPr>
        <w:t>。</w:t>
      </w:r>
    </w:p>
    <w:p w14:paraId="57BEBA87">
      <w:pPr>
        <w:spacing w:before="50" w:line="300" w:lineRule="exact"/>
        <w:ind w:firstLine="696" w:firstLineChars="300"/>
        <w:rPr>
          <w:rFonts w:hint="eastAsia" w:ascii="楷体_GB2312" w:eastAsia="楷体_GB2312"/>
          <w:spacing w:val="-4"/>
          <w:sz w:val="24"/>
        </w:rPr>
      </w:pPr>
      <w:r>
        <w:rPr>
          <w:rFonts w:hint="eastAsia" w:ascii="楷体_GB2312" w:eastAsia="楷体_GB2312"/>
          <w:spacing w:val="-4"/>
          <w:sz w:val="24"/>
        </w:rPr>
        <w:t>3、所属行业详见国家统计局颁发的《国民经济行业分类》（GB/T4754-2011）。</w:t>
      </w:r>
    </w:p>
    <w:p w14:paraId="0460E46B">
      <w:pPr>
        <w:spacing w:before="50" w:line="360" w:lineRule="auto"/>
        <w:jc w:val="center"/>
        <w:rPr>
          <w:rFonts w:hint="eastAsia" w:ascii="方正小标宋简体" w:hAnsi="方正小标宋简体" w:eastAsia="方正小标宋简体" w:cs="方正小标宋简体"/>
          <w:b w:val="0"/>
          <w:bCs/>
          <w:spacing w:val="-4"/>
          <w:sz w:val="36"/>
          <w:szCs w:val="36"/>
        </w:rPr>
      </w:pPr>
      <w:r>
        <w:rPr>
          <w:rFonts w:hint="eastAsia" w:ascii="方正小标宋简体" w:hAnsi="方正小标宋简体" w:eastAsia="方正小标宋简体" w:cs="方正小标宋简体"/>
          <w:b w:val="0"/>
          <w:bCs/>
          <w:spacing w:val="-4"/>
          <w:sz w:val="36"/>
          <w:szCs w:val="36"/>
        </w:rPr>
        <w:t>基 本 情 况 （二）</w:t>
      </w:r>
    </w:p>
    <w:p w14:paraId="3D72AA16">
      <w:pPr>
        <w:spacing w:line="600" w:lineRule="exact"/>
        <w:rPr>
          <w:sz w:val="28"/>
        </w:rPr>
      </w:pPr>
      <w:r>
        <w:rPr>
          <w:rFonts w:hint="eastAsia"/>
          <w:sz w:val="28"/>
        </w:rPr>
        <w:t>（一）组织获得管理体系认证情况：</w:t>
      </w:r>
    </w:p>
    <w:p w14:paraId="20A9C939">
      <w:pPr>
        <w:spacing w:line="600" w:lineRule="exact"/>
        <w:ind w:firstLine="570"/>
        <w:rPr>
          <w:rFonts w:hint="default" w:ascii="宋体" w:hAnsi="宋体" w:eastAsia="宋体"/>
          <w:sz w:val="28"/>
          <w:lang w:val="en-US" w:eastAsia="zh-CN"/>
        </w:rPr>
      </w:pPr>
      <w:r>
        <w:rPr>
          <w:rFonts w:hint="eastAsia" w:ascii="宋体" w:hAnsi="宋体"/>
          <w:sz w:val="28"/>
        </w:rPr>
        <w:t>□</w:t>
      </w:r>
      <w:r>
        <w:rPr>
          <w:rFonts w:hint="eastAsia"/>
          <w:sz w:val="28"/>
        </w:rPr>
        <w:t xml:space="preserve">质量管理体系 </w:t>
      </w:r>
      <w:r>
        <w:rPr>
          <w:rFonts w:hint="eastAsia" w:ascii="宋体" w:hAnsi="宋体"/>
          <w:sz w:val="28"/>
        </w:rPr>
        <w:t>认证时间及证书号：</w:t>
      </w:r>
      <w:r>
        <w:rPr>
          <w:rFonts w:hint="eastAsia" w:ascii="宋体" w:hAnsi="宋体"/>
          <w:sz w:val="28"/>
          <w:u w:val="single"/>
        </w:rPr>
        <w:t xml:space="preserve">                     　</w:t>
      </w:r>
      <w:r>
        <w:rPr>
          <w:rFonts w:hint="eastAsia" w:ascii="宋体" w:hAnsi="宋体"/>
          <w:sz w:val="28"/>
          <w:u w:val="single"/>
          <w:lang w:val="en-US" w:eastAsia="zh-CN"/>
        </w:rPr>
        <w:t xml:space="preserve">  </w:t>
      </w:r>
    </w:p>
    <w:p w14:paraId="35BF039D">
      <w:pPr>
        <w:spacing w:line="600" w:lineRule="exact"/>
        <w:ind w:firstLine="570"/>
        <w:rPr>
          <w:rFonts w:hint="default" w:ascii="宋体" w:hAnsi="宋体" w:eastAsia="宋体"/>
          <w:sz w:val="28"/>
          <w:lang w:val="en-US" w:eastAsia="zh-CN"/>
        </w:rPr>
      </w:pPr>
      <w:r>
        <w:rPr>
          <w:rFonts w:hint="eastAsia" w:ascii="宋体" w:hAnsi="宋体"/>
          <w:sz w:val="28"/>
        </w:rPr>
        <w:t>□</w:t>
      </w:r>
      <w:r>
        <w:rPr>
          <w:rFonts w:hint="eastAsia"/>
          <w:sz w:val="28"/>
        </w:rPr>
        <w:t xml:space="preserve">环境管理体系 </w:t>
      </w:r>
      <w:r>
        <w:rPr>
          <w:rFonts w:hint="eastAsia" w:ascii="宋体" w:hAnsi="宋体"/>
          <w:sz w:val="28"/>
        </w:rPr>
        <w:t>认证时间及证书号：</w:t>
      </w:r>
      <w:r>
        <w:rPr>
          <w:rFonts w:hint="eastAsia" w:ascii="宋体" w:hAnsi="宋体"/>
          <w:sz w:val="28"/>
          <w:u w:val="single"/>
        </w:rPr>
        <w:t xml:space="preserve">                       </w:t>
      </w:r>
      <w:r>
        <w:rPr>
          <w:rFonts w:hint="eastAsia" w:ascii="宋体" w:hAnsi="宋体"/>
          <w:sz w:val="28"/>
          <w:u w:val="single"/>
          <w:lang w:val="en-US" w:eastAsia="zh-CN"/>
        </w:rPr>
        <w:t xml:space="preserve">  </w:t>
      </w:r>
    </w:p>
    <w:p w14:paraId="760AB535">
      <w:pPr>
        <w:spacing w:line="600" w:lineRule="exact"/>
        <w:ind w:firstLine="570"/>
        <w:rPr>
          <w:rFonts w:hint="default" w:ascii="宋体" w:hAnsi="宋体" w:eastAsia="宋体"/>
          <w:sz w:val="28"/>
          <w:u w:val="single"/>
          <w:lang w:val="en-US" w:eastAsia="zh-CN"/>
        </w:rPr>
      </w:pPr>
      <w:r>
        <w:rPr>
          <w:rFonts w:hint="eastAsia" w:ascii="宋体" w:hAnsi="宋体"/>
          <w:sz w:val="28"/>
        </w:rPr>
        <w:t>□</w:t>
      </w:r>
      <w:r>
        <w:rPr>
          <w:rFonts w:hint="eastAsia"/>
          <w:sz w:val="28"/>
        </w:rPr>
        <w:t xml:space="preserve">职业健康安全管理体系 </w:t>
      </w:r>
      <w:r>
        <w:rPr>
          <w:rFonts w:hint="eastAsia" w:ascii="宋体" w:hAnsi="宋体"/>
          <w:sz w:val="28"/>
        </w:rPr>
        <w:t>认证时间及证书号：</w:t>
      </w:r>
      <w:r>
        <w:rPr>
          <w:rFonts w:hint="eastAsia" w:ascii="宋体" w:hAnsi="宋体"/>
          <w:sz w:val="28"/>
          <w:u w:val="single"/>
        </w:rPr>
        <w:t xml:space="preserve">           　  </w:t>
      </w:r>
      <w:r>
        <w:rPr>
          <w:rFonts w:hint="eastAsia" w:ascii="宋体" w:hAnsi="宋体"/>
          <w:sz w:val="28"/>
          <w:u w:val="single"/>
          <w:lang w:val="en-US" w:eastAsia="zh-CN"/>
        </w:rPr>
        <w:t xml:space="preserve">  </w:t>
      </w:r>
    </w:p>
    <w:p w14:paraId="03585149">
      <w:pPr>
        <w:spacing w:line="600" w:lineRule="exact"/>
        <w:ind w:firstLine="570"/>
        <w:rPr>
          <w:rFonts w:hint="default" w:ascii="宋体" w:hAnsi="宋体" w:eastAsia="宋体"/>
          <w:sz w:val="28"/>
          <w:u w:val="single"/>
          <w:lang w:val="en-US" w:eastAsia="zh-CN"/>
        </w:rPr>
      </w:pPr>
      <w:r>
        <w:rPr>
          <w:rFonts w:hint="eastAsia" w:ascii="宋体" w:hAnsi="宋体"/>
          <w:sz w:val="28"/>
        </w:rPr>
        <w:t>□其他管理体系认证：</w:t>
      </w:r>
      <w:r>
        <w:rPr>
          <w:rFonts w:hint="eastAsia" w:ascii="宋体" w:hAnsi="宋体"/>
          <w:sz w:val="28"/>
          <w:u w:val="single"/>
        </w:rPr>
        <w:t xml:space="preserve">                                    </w:t>
      </w:r>
      <w:r>
        <w:rPr>
          <w:rFonts w:hint="eastAsia" w:ascii="宋体" w:hAnsi="宋体"/>
          <w:sz w:val="28"/>
          <w:u w:val="single"/>
          <w:lang w:val="en-US" w:eastAsia="zh-CN"/>
        </w:rPr>
        <w:t xml:space="preserve">  </w:t>
      </w:r>
    </w:p>
    <w:p w14:paraId="5173BDB4">
      <w:pPr>
        <w:spacing w:line="600" w:lineRule="exact"/>
        <w:ind w:firstLine="845" w:firstLineChars="302"/>
        <w:rPr>
          <w:rFonts w:hint="default" w:eastAsia="宋体"/>
          <w:sz w:val="28"/>
          <w:lang w:val="en-US" w:eastAsia="zh-CN"/>
        </w:rPr>
      </w:pPr>
      <w:r>
        <w:rPr>
          <w:rFonts w:hint="eastAsia" w:ascii="宋体" w:hAnsi="宋体"/>
          <w:sz w:val="28"/>
        </w:rPr>
        <w:t>认证时间及证书号：</w:t>
      </w:r>
      <w:r>
        <w:rPr>
          <w:rFonts w:hint="eastAsia" w:ascii="宋体" w:hAnsi="宋体"/>
          <w:sz w:val="28"/>
          <w:u w:val="single"/>
        </w:rPr>
        <w:t xml:space="preserve">                                    </w:t>
      </w:r>
      <w:r>
        <w:rPr>
          <w:rFonts w:hint="eastAsia" w:ascii="宋体" w:hAnsi="宋体"/>
          <w:sz w:val="28"/>
          <w:u w:val="single"/>
          <w:lang w:val="en-US" w:eastAsia="zh-CN"/>
        </w:rPr>
        <w:t xml:space="preserve">  </w:t>
      </w:r>
    </w:p>
    <w:p w14:paraId="4CCB5E93">
      <w:pPr>
        <w:spacing w:line="600" w:lineRule="exact"/>
        <w:ind w:firstLine="0" w:firstLineChars="0"/>
        <w:rPr>
          <w:rFonts w:ascii="宋体" w:hAnsi="宋体"/>
          <w:sz w:val="28"/>
          <w:u w:val="single"/>
        </w:rPr>
      </w:pPr>
      <w:r>
        <w:rPr>
          <w:rFonts w:hint="eastAsia" w:ascii="宋体" w:hAnsi="宋体"/>
          <w:sz w:val="28"/>
        </w:rPr>
        <w:t>（二）组织获得质量（品牌）荣誉情况：</w:t>
      </w:r>
      <w:r>
        <w:rPr>
          <w:rFonts w:hint="eastAsia" w:ascii="宋体" w:hAnsi="宋体"/>
          <w:sz w:val="28"/>
          <w:u w:val="single"/>
        </w:rPr>
        <w:t xml:space="preserve">                          </w:t>
      </w:r>
    </w:p>
    <w:p w14:paraId="47411015">
      <w:pPr>
        <w:spacing w:line="600" w:lineRule="exact"/>
        <w:ind w:firstLine="560" w:firstLineChars="200"/>
        <w:rPr>
          <w:rFonts w:hint="default" w:ascii="宋体" w:hAnsi="宋体" w:eastAsia="宋体"/>
          <w:sz w:val="28"/>
          <w:u w:val="single"/>
          <w:lang w:val="en-US" w:eastAsia="zh-CN"/>
        </w:rPr>
      </w:pPr>
      <w:r>
        <w:rPr>
          <w:rFonts w:hint="eastAsia" w:ascii="宋体" w:hAnsi="宋体"/>
          <w:sz w:val="28"/>
        </w:rPr>
        <w:t>□区（县、市）政府质量奖，获奖时间：</w:t>
      </w:r>
      <w:r>
        <w:rPr>
          <w:rFonts w:hint="eastAsia" w:ascii="宋体" w:hAnsi="宋体"/>
          <w:sz w:val="28"/>
          <w:u w:val="single"/>
        </w:rPr>
        <w:t xml:space="preserve">                    </w:t>
      </w:r>
      <w:r>
        <w:rPr>
          <w:rFonts w:hint="eastAsia" w:ascii="宋体" w:hAnsi="宋体"/>
          <w:sz w:val="28"/>
          <w:u w:val="single"/>
          <w:lang w:val="en-US" w:eastAsia="zh-CN"/>
        </w:rPr>
        <w:t xml:space="preserve">  </w:t>
      </w:r>
    </w:p>
    <w:p w14:paraId="61A883B7">
      <w:pPr>
        <w:spacing w:line="600" w:lineRule="exact"/>
        <w:ind w:firstLine="560" w:firstLineChars="200"/>
        <w:rPr>
          <w:rFonts w:hint="default" w:ascii="宋体" w:hAnsi="宋体" w:eastAsia="宋体"/>
          <w:sz w:val="28"/>
          <w:u w:val="single"/>
          <w:lang w:val="en-US" w:eastAsia="zh-CN"/>
        </w:rPr>
      </w:pPr>
      <w:r>
        <w:rPr>
          <w:rFonts w:hint="eastAsia" w:ascii="宋体" w:hAnsi="宋体"/>
          <w:sz w:val="28"/>
        </w:rPr>
        <w:t>□全国质量奖，获奖时间：</w:t>
      </w:r>
      <w:r>
        <w:rPr>
          <w:rFonts w:hint="eastAsia" w:ascii="宋体" w:hAnsi="宋体"/>
          <w:sz w:val="28"/>
          <w:u w:val="single"/>
        </w:rPr>
        <w:t xml:space="preserve">                                </w:t>
      </w:r>
      <w:r>
        <w:rPr>
          <w:rFonts w:hint="eastAsia" w:ascii="宋体" w:hAnsi="宋体"/>
          <w:sz w:val="28"/>
          <w:u w:val="single"/>
          <w:lang w:val="en-US" w:eastAsia="zh-CN"/>
        </w:rPr>
        <w:t xml:space="preserve">  </w:t>
      </w:r>
    </w:p>
    <w:p w14:paraId="7D2CBB80">
      <w:pPr>
        <w:spacing w:line="600" w:lineRule="exact"/>
        <w:ind w:firstLine="560" w:firstLineChars="200"/>
        <w:rPr>
          <w:rFonts w:hint="default" w:ascii="宋体" w:hAnsi="宋体" w:eastAsia="宋体"/>
          <w:sz w:val="28"/>
          <w:u w:val="single"/>
          <w:lang w:val="en-US" w:eastAsia="zh-CN"/>
        </w:rPr>
      </w:pPr>
      <w:r>
        <w:rPr>
          <w:rFonts w:hint="eastAsia" w:ascii="宋体" w:hAnsi="宋体"/>
          <w:sz w:val="28"/>
        </w:rPr>
        <w:t>□其他：</w:t>
      </w:r>
      <w:r>
        <w:rPr>
          <w:rFonts w:hint="eastAsia" w:ascii="宋体" w:hAnsi="宋体"/>
          <w:sz w:val="28"/>
          <w:u w:val="single"/>
        </w:rPr>
        <w:t xml:space="preserve">                                                </w:t>
      </w:r>
      <w:r>
        <w:rPr>
          <w:rFonts w:hint="eastAsia" w:ascii="宋体" w:hAnsi="宋体"/>
          <w:sz w:val="28"/>
          <w:u w:val="single"/>
          <w:lang w:val="en-US" w:eastAsia="zh-CN"/>
        </w:rPr>
        <w:t xml:space="preserve">  </w:t>
      </w:r>
    </w:p>
    <w:p w14:paraId="2293D0C7">
      <w:pPr>
        <w:spacing w:line="600" w:lineRule="exact"/>
        <w:ind w:firstLine="560" w:firstLineChars="200"/>
        <w:rPr>
          <w:rFonts w:hint="default" w:ascii="宋体" w:hAnsi="宋体" w:eastAsia="宋体"/>
          <w:sz w:val="28"/>
          <w:u w:val="single"/>
          <w:lang w:val="en-US" w:eastAsia="zh-CN"/>
        </w:rPr>
      </w:pPr>
      <w:r>
        <w:rPr>
          <w:rFonts w:hint="eastAsia" w:ascii="宋体" w:hAnsi="宋体"/>
          <w:sz w:val="28"/>
        </w:rPr>
        <w:t>获得时间：</w:t>
      </w:r>
      <w:r>
        <w:rPr>
          <w:rFonts w:hint="eastAsia" w:ascii="宋体" w:hAnsi="宋体"/>
          <w:sz w:val="28"/>
          <w:u w:val="single"/>
        </w:rPr>
        <w:t xml:space="preserve">                                              </w:t>
      </w:r>
      <w:r>
        <w:rPr>
          <w:rFonts w:hint="eastAsia" w:ascii="宋体" w:hAnsi="宋体"/>
          <w:sz w:val="28"/>
          <w:u w:val="single"/>
          <w:lang w:val="en-US" w:eastAsia="zh-CN"/>
        </w:rPr>
        <w:t xml:space="preserve">  </w:t>
      </w:r>
    </w:p>
    <w:p w14:paraId="3B46A938">
      <w:pPr>
        <w:spacing w:line="500" w:lineRule="exact"/>
        <w:rPr>
          <w:rFonts w:ascii="宋体" w:hAnsi="宋体"/>
          <w:sz w:val="28"/>
          <w:szCs w:val="28"/>
        </w:rPr>
      </w:pPr>
      <w:r>
        <w:rPr>
          <w:rFonts w:hint="eastAsia" w:ascii="宋体" w:hAnsi="宋体"/>
          <w:sz w:val="28"/>
          <w:szCs w:val="28"/>
        </w:rPr>
        <w:t>（三）产品获得荣誉情况：</w:t>
      </w:r>
    </w:p>
    <w:p w14:paraId="1A02D505">
      <w:pPr>
        <w:pStyle w:val="5"/>
        <w:spacing w:line="500" w:lineRule="exact"/>
        <w:ind w:firstLine="560" w:firstLineChars="200"/>
        <w:jc w:val="both"/>
        <w:rPr>
          <w:sz w:val="28"/>
          <w:szCs w:val="28"/>
        </w:rPr>
      </w:pPr>
      <w:r>
        <w:rPr>
          <w:rFonts w:hint="eastAsia"/>
          <w:sz w:val="28"/>
          <w:szCs w:val="28"/>
        </w:rPr>
        <w:t>□省部级以上</w:t>
      </w:r>
      <w:r>
        <w:rPr>
          <w:rFonts w:hint="eastAsia" w:ascii="宋体" w:hAnsi="宋体"/>
          <w:sz w:val="28"/>
        </w:rPr>
        <w:t>科学技术</w:t>
      </w:r>
      <w:r>
        <w:rPr>
          <w:rFonts w:hint="eastAsia" w:ascii="宋体" w:hAnsi="宋体"/>
          <w:sz w:val="28"/>
          <w:u w:val="single"/>
        </w:rPr>
        <w:t>　　</w:t>
      </w:r>
      <w:r>
        <w:rPr>
          <w:rFonts w:hint="eastAsia" w:ascii="宋体" w:hAnsi="宋体"/>
          <w:sz w:val="28"/>
        </w:rPr>
        <w:t>等奖</w:t>
      </w:r>
      <w:r>
        <w:rPr>
          <w:rFonts w:hint="eastAsia"/>
          <w:sz w:val="28"/>
          <w:szCs w:val="28"/>
        </w:rPr>
        <w:t>：□国家级　□省部级</w:t>
      </w:r>
    </w:p>
    <w:p w14:paraId="4A99AF6E">
      <w:pPr>
        <w:spacing w:line="500" w:lineRule="exact"/>
        <w:ind w:firstLine="817" w:firstLineChars="292"/>
        <w:rPr>
          <w:rFonts w:ascii="宋体" w:hAnsi="宋体"/>
          <w:sz w:val="28"/>
          <w:szCs w:val="28"/>
          <w:u w:val="single"/>
        </w:rPr>
      </w:pPr>
      <w:r>
        <w:rPr>
          <w:rFonts w:hint="eastAsia" w:ascii="宋体" w:hAnsi="宋体"/>
          <w:sz w:val="28"/>
          <w:szCs w:val="28"/>
        </w:rPr>
        <w:t>获奖产品名称：</w:t>
      </w:r>
      <w:r>
        <w:rPr>
          <w:rFonts w:hint="eastAsia" w:ascii="宋体" w:hAnsi="宋体"/>
          <w:sz w:val="28"/>
          <w:szCs w:val="28"/>
          <w:u w:val="single"/>
        </w:rPr>
        <w:t>　　　　　　　　　</w:t>
      </w:r>
      <w:r>
        <w:rPr>
          <w:rFonts w:hint="eastAsia" w:ascii="宋体" w:hAnsi="宋体"/>
          <w:sz w:val="28"/>
          <w:szCs w:val="28"/>
        </w:rPr>
        <w:t>获奖时间：</w:t>
      </w:r>
      <w:r>
        <w:rPr>
          <w:rFonts w:hint="eastAsia" w:ascii="宋体" w:hAnsi="宋体"/>
          <w:sz w:val="28"/>
          <w:szCs w:val="28"/>
          <w:u w:val="single"/>
        </w:rPr>
        <w:t xml:space="preserve">      　　  　</w:t>
      </w:r>
    </w:p>
    <w:p w14:paraId="521F2B72">
      <w:pPr>
        <w:spacing w:line="500" w:lineRule="exact"/>
        <w:ind w:firstLine="560" w:firstLineChars="200"/>
        <w:rPr>
          <w:rFonts w:ascii="宋体" w:hAnsi="宋体"/>
          <w:sz w:val="28"/>
        </w:rPr>
      </w:pPr>
      <w:r>
        <w:rPr>
          <w:rFonts w:hint="eastAsia" w:ascii="宋体" w:hAnsi="宋体"/>
          <w:sz w:val="28"/>
        </w:rPr>
        <w:t>□国家级重点新产品，认定产品名称：</w:t>
      </w:r>
      <w:r>
        <w:rPr>
          <w:rFonts w:hint="eastAsia" w:ascii="宋体" w:hAnsi="宋体"/>
          <w:sz w:val="28"/>
          <w:u w:val="single"/>
        </w:rPr>
        <w:t>　　　　　　　　　　　　</w:t>
      </w:r>
    </w:p>
    <w:p w14:paraId="61CA223A">
      <w:pPr>
        <w:spacing w:line="500" w:lineRule="exact"/>
        <w:ind w:firstLine="840" w:firstLineChars="300"/>
        <w:rPr>
          <w:rFonts w:ascii="宋体" w:hAnsi="宋体"/>
          <w:sz w:val="24"/>
          <w:u w:val="single"/>
        </w:rPr>
      </w:pP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14:paraId="623D9471">
      <w:pPr>
        <w:spacing w:line="500" w:lineRule="exact"/>
        <w:ind w:firstLine="560" w:firstLineChars="200"/>
        <w:rPr>
          <w:rFonts w:ascii="宋体" w:hAnsi="宋体"/>
          <w:sz w:val="28"/>
        </w:rPr>
      </w:pPr>
      <w:r>
        <w:rPr>
          <w:rFonts w:hint="eastAsia" w:ascii="宋体" w:hAnsi="宋体"/>
          <w:sz w:val="28"/>
        </w:rPr>
        <w:t>□省级以上高新技术产品：□国家级　□省部级</w:t>
      </w:r>
    </w:p>
    <w:p w14:paraId="0542218D">
      <w:pPr>
        <w:spacing w:line="500" w:lineRule="exact"/>
        <w:ind w:firstLine="840" w:firstLineChars="300"/>
        <w:rPr>
          <w:rFonts w:ascii="宋体" w:hAnsi="宋体"/>
          <w:sz w:val="24"/>
          <w:u w:val="single"/>
        </w:rPr>
      </w:pPr>
      <w:r>
        <w:rPr>
          <w:rFonts w:hint="eastAsia" w:ascii="宋体" w:hAnsi="宋体"/>
          <w:sz w:val="28"/>
        </w:rPr>
        <w:t>认定产品名称：</w:t>
      </w:r>
      <w:r>
        <w:rPr>
          <w:rFonts w:hint="eastAsia" w:ascii="宋体" w:hAnsi="宋体"/>
          <w:sz w:val="28"/>
          <w:u w:val="single"/>
        </w:rPr>
        <w:t>　　　　　　　　　</w:t>
      </w: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14:paraId="30E44934">
      <w:pPr>
        <w:spacing w:line="500" w:lineRule="exact"/>
        <w:ind w:firstLine="537" w:firstLineChars="192"/>
        <w:rPr>
          <w:rFonts w:ascii="宋体" w:hAnsi="宋体"/>
          <w:sz w:val="28"/>
          <w:u w:val="single"/>
        </w:rPr>
      </w:pPr>
      <w:r>
        <w:rPr>
          <w:rFonts w:hint="eastAsia" w:ascii="宋体" w:hAnsi="宋体"/>
          <w:sz w:val="28"/>
        </w:rPr>
        <w:t>□“品字标”品牌   获得时间：</w:t>
      </w:r>
      <w:r>
        <w:rPr>
          <w:rFonts w:hint="eastAsia" w:ascii="宋体" w:hAnsi="宋体"/>
          <w:sz w:val="28"/>
          <w:u w:val="single"/>
        </w:rPr>
        <w:t xml:space="preserve">　　　　　　  </w:t>
      </w:r>
    </w:p>
    <w:p w14:paraId="171E8C9D">
      <w:pPr>
        <w:spacing w:line="500" w:lineRule="exact"/>
        <w:ind w:firstLine="537" w:firstLineChars="192"/>
        <w:rPr>
          <w:rFonts w:ascii="宋体" w:hAnsi="宋体"/>
          <w:sz w:val="28"/>
        </w:rPr>
      </w:pPr>
      <w:r>
        <w:rPr>
          <w:rFonts w:hint="eastAsia" w:ascii="宋体" w:hAnsi="宋体"/>
          <w:sz w:val="28"/>
        </w:rPr>
        <w:t>□省级以上工程质量奖：□鲁班奖　□钱江杯   □（</w:t>
      </w:r>
      <w:r>
        <w:rPr>
          <w:rFonts w:hint="eastAsia" w:ascii="宋体" w:hAnsi="宋体"/>
          <w:sz w:val="28"/>
          <w:u w:val="single"/>
        </w:rPr>
        <w:t>　　　</w:t>
      </w:r>
      <w:r>
        <w:rPr>
          <w:rFonts w:hint="eastAsia" w:ascii="宋体" w:hAnsi="宋体"/>
          <w:sz w:val="28"/>
        </w:rPr>
        <w:t xml:space="preserve"> 奖）</w:t>
      </w:r>
    </w:p>
    <w:p w14:paraId="6DE66398">
      <w:pPr>
        <w:spacing w:line="500" w:lineRule="exact"/>
        <w:ind w:firstLine="817" w:firstLineChars="292"/>
        <w:rPr>
          <w:rFonts w:ascii="宋体" w:hAnsi="宋体"/>
          <w:sz w:val="28"/>
          <w:u w:val="single"/>
        </w:rPr>
      </w:pPr>
      <w:r>
        <w:rPr>
          <w:rFonts w:hint="eastAsia" w:ascii="宋体" w:hAnsi="宋体"/>
          <w:sz w:val="28"/>
        </w:rPr>
        <w:t>获奖工程名称：</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14:paraId="31C4DD3F">
      <w:pPr>
        <w:spacing w:line="500" w:lineRule="exact"/>
        <w:ind w:firstLine="537" w:firstLineChars="192"/>
        <w:rPr>
          <w:rFonts w:ascii="宋体" w:hAnsi="宋体"/>
          <w:sz w:val="28"/>
          <w:u w:val="single"/>
        </w:rPr>
      </w:pPr>
      <w:r>
        <w:rPr>
          <w:rFonts w:hint="eastAsia" w:ascii="宋体" w:hAnsi="宋体"/>
          <w:sz w:val="28"/>
        </w:rPr>
        <w:t>□其他，获奖工程名称：</w:t>
      </w:r>
      <w:r>
        <w:rPr>
          <w:rFonts w:hint="eastAsia" w:ascii="宋体" w:hAnsi="宋体"/>
          <w:sz w:val="28"/>
          <w:u w:val="single"/>
        </w:rPr>
        <w:t xml:space="preserve">            </w:t>
      </w:r>
      <w:r>
        <w:rPr>
          <w:rFonts w:hint="eastAsia" w:ascii="宋体" w:hAnsi="宋体"/>
          <w:sz w:val="28"/>
        </w:rPr>
        <w:t>获得时间：</w:t>
      </w:r>
      <w:r>
        <w:rPr>
          <w:rFonts w:hint="eastAsia" w:ascii="宋体" w:hAnsi="宋体"/>
          <w:sz w:val="28"/>
          <w:u w:val="single"/>
        </w:rPr>
        <w:t>　　　　　　　　</w:t>
      </w:r>
    </w:p>
    <w:p w14:paraId="06F9F371">
      <w:pPr>
        <w:spacing w:line="500" w:lineRule="exact"/>
        <w:ind w:firstLine="537" w:firstLineChars="192"/>
        <w:rPr>
          <w:rFonts w:ascii="宋体" w:hAnsi="宋体"/>
          <w:sz w:val="28"/>
        </w:rPr>
      </w:pPr>
      <w:r>
        <w:rPr>
          <w:rFonts w:hint="eastAsia" w:ascii="宋体" w:hAnsi="宋体"/>
          <w:sz w:val="28"/>
        </w:rPr>
        <w:t xml:space="preserve">□获得绿色建筑标识：□是，□否 </w:t>
      </w:r>
    </w:p>
    <w:p w14:paraId="50598159">
      <w:pPr>
        <w:spacing w:line="500" w:lineRule="exact"/>
        <w:rPr>
          <w:rFonts w:ascii="宋体" w:hAnsi="宋体"/>
          <w:sz w:val="28"/>
        </w:rPr>
      </w:pPr>
      <w:r>
        <w:rPr>
          <w:rFonts w:hint="eastAsia" w:ascii="宋体" w:hAnsi="宋体"/>
          <w:sz w:val="28"/>
        </w:rPr>
        <w:t>（四）市场准入类的认证、许可、资质情况：</w:t>
      </w:r>
    </w:p>
    <w:p w14:paraId="19E59454">
      <w:pPr>
        <w:spacing w:line="500" w:lineRule="exact"/>
        <w:ind w:firstLine="560" w:firstLineChars="200"/>
        <w:rPr>
          <w:rFonts w:ascii="宋体" w:hAnsi="宋体"/>
          <w:sz w:val="28"/>
          <w:u w:val="single"/>
        </w:rPr>
      </w:pPr>
      <w:r>
        <w:rPr>
          <w:rFonts w:hint="eastAsia" w:ascii="宋体" w:hAnsi="宋体"/>
          <w:sz w:val="28"/>
        </w:rPr>
        <w:t>□强制性认证，认证名称：</w:t>
      </w:r>
      <w:r>
        <w:rPr>
          <w:rFonts w:hint="eastAsia" w:ascii="宋体" w:hAnsi="宋体"/>
          <w:sz w:val="28"/>
          <w:u w:val="single"/>
        </w:rPr>
        <w:t>　　　　　　　　　　　　　　　　　　</w:t>
      </w:r>
    </w:p>
    <w:p w14:paraId="739C4EFB">
      <w:pPr>
        <w:spacing w:line="500" w:lineRule="exact"/>
        <w:ind w:firstLine="817" w:firstLineChars="292"/>
        <w:rPr>
          <w:rFonts w:ascii="宋体" w:hAns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14:paraId="4993E858">
      <w:pPr>
        <w:spacing w:line="500" w:lineRule="exact"/>
        <w:ind w:firstLine="560" w:firstLineChars="200"/>
        <w:rPr>
          <w:rFonts w:ascii="宋体" w:hAnsi="宋体"/>
          <w:sz w:val="28"/>
          <w:u w:val="single"/>
        </w:rPr>
      </w:pPr>
      <w:r>
        <w:rPr>
          <w:rFonts w:hint="eastAsia" w:ascii="宋体" w:hAnsi="宋体"/>
          <w:sz w:val="28"/>
        </w:rPr>
        <w:t>□生产（制造、经营）许可证，许可证名称：</w:t>
      </w:r>
      <w:r>
        <w:rPr>
          <w:rFonts w:hint="eastAsia" w:ascii="宋体" w:hAnsi="宋体"/>
          <w:sz w:val="28"/>
          <w:u w:val="single"/>
        </w:rPr>
        <w:t>　　　　　　　　　　　　　</w:t>
      </w:r>
    </w:p>
    <w:p w14:paraId="3BFB202B">
      <w:pPr>
        <w:spacing w:line="500" w:lineRule="exact"/>
        <w:ind w:firstLine="817" w:firstLineChars="292"/>
        <w:rPr>
          <w:rFonts w:ascii="宋体" w:hAnsi="宋体"/>
          <w:sz w:val="28"/>
          <w:u w:val="single"/>
        </w:rPr>
      </w:pPr>
      <w:r>
        <w:rPr>
          <w:rFonts w:hint="eastAsia" w:ascii="宋体" w:hAnsi="宋体"/>
          <w:sz w:val="28"/>
        </w:rPr>
        <w:t>获证产品、服务名称：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14:paraId="1A708509">
      <w:pPr>
        <w:spacing w:line="500" w:lineRule="exact"/>
        <w:ind w:firstLine="560" w:firstLineChars="200"/>
        <w:rPr>
          <w:rFonts w:ascii="宋体" w:hAnsi="宋体"/>
          <w:sz w:val="28"/>
          <w:u w:val="single"/>
        </w:rPr>
      </w:pPr>
      <w:r>
        <w:rPr>
          <w:rFonts w:hint="eastAsia" w:ascii="宋体" w:hAnsi="宋体"/>
          <w:sz w:val="28"/>
        </w:rPr>
        <w:t>□资质名称：</w:t>
      </w:r>
      <w:r>
        <w:rPr>
          <w:rFonts w:hint="eastAsia" w:ascii="宋体" w:hAnsi="宋体"/>
          <w:sz w:val="28"/>
          <w:u w:val="single"/>
        </w:rPr>
        <w:t>　　　　　　　　　　　</w:t>
      </w:r>
      <w:r>
        <w:rPr>
          <w:rFonts w:hint="eastAsia" w:ascii="宋体" w:hAnsi="宋体"/>
          <w:sz w:val="28"/>
          <w:u w:val="single"/>
          <w:lang w:val="en-US" w:eastAsia="zh-CN"/>
        </w:rPr>
        <w:t xml:space="preserve">  </w:t>
      </w:r>
      <w:r>
        <w:rPr>
          <w:rFonts w:hint="eastAsia" w:ascii="宋体" w:hAnsi="宋体"/>
          <w:sz w:val="28"/>
        </w:rPr>
        <w:t>获得时间：</w:t>
      </w:r>
      <w:r>
        <w:rPr>
          <w:rFonts w:hint="eastAsia" w:ascii="宋体" w:hAnsi="宋体"/>
          <w:sz w:val="28"/>
          <w:u w:val="single"/>
        </w:rPr>
        <w:t>　　　　　　　</w:t>
      </w:r>
    </w:p>
    <w:p w14:paraId="37D59D99">
      <w:pPr>
        <w:spacing w:line="500" w:lineRule="exact"/>
        <w:ind w:firstLine="560" w:firstLineChars="200"/>
        <w:rPr>
          <w:rFonts w:ascii="宋体" w:hAnsi="宋体"/>
          <w:sz w:val="28"/>
          <w:u w:val="single"/>
        </w:rPr>
      </w:pPr>
      <w:r>
        <w:rPr>
          <w:rFonts w:hint="eastAsia" w:ascii="宋体" w:hAnsi="宋体"/>
          <w:sz w:val="28"/>
        </w:rPr>
        <w:t>□其他（资质、证书名称）：</w:t>
      </w:r>
      <w:r>
        <w:rPr>
          <w:rFonts w:hint="eastAsia" w:ascii="宋体" w:hAnsi="宋体"/>
          <w:sz w:val="28"/>
          <w:u w:val="single"/>
        </w:rPr>
        <w:t>　　　　　　　　　　　　　　　　　　　　</w:t>
      </w:r>
    </w:p>
    <w:p w14:paraId="2DC37E12">
      <w:pPr>
        <w:spacing w:line="500" w:lineRule="exact"/>
        <w:ind w:firstLine="817" w:firstLineChars="292"/>
        <w:rPr>
          <w:rFonts w:hint="eastAsia" w:ascii="宋体" w:hAnsi="宋体"/>
          <w:sz w:val="28"/>
          <w:u w:val="single"/>
        </w:rPr>
      </w:pPr>
      <w:r>
        <w:rPr>
          <w:rFonts w:hint="eastAsia" w:ascii="宋体" w:hAnsi="宋体"/>
          <w:sz w:val="28"/>
        </w:rPr>
        <w:t>获证名称：</w:t>
      </w:r>
      <w:r>
        <w:rPr>
          <w:rFonts w:hint="eastAsia" w:ascii="宋体" w:hAnsi="宋体"/>
          <w:sz w:val="28"/>
          <w:u w:val="single"/>
        </w:rPr>
        <w:t xml:space="preserve">　　　　　　　　　　    </w:t>
      </w:r>
      <w:r>
        <w:rPr>
          <w:rFonts w:hint="eastAsia" w:ascii="宋体" w:hAnsi="宋体"/>
          <w:sz w:val="28"/>
        </w:rPr>
        <w:t>获证时间：</w:t>
      </w:r>
      <w:r>
        <w:rPr>
          <w:rFonts w:hint="eastAsia" w:ascii="宋体" w:hAnsi="宋体"/>
          <w:sz w:val="28"/>
          <w:u w:val="single"/>
        </w:rPr>
        <w:t>　　　　　　　</w:t>
      </w:r>
    </w:p>
    <w:p w14:paraId="7B2A5C73">
      <w:pPr>
        <w:spacing w:line="500" w:lineRule="exact"/>
        <w:rPr>
          <w:rFonts w:ascii="宋体" w:hAnsi="宋体"/>
          <w:sz w:val="28"/>
        </w:rPr>
      </w:pPr>
      <w:r>
        <w:rPr>
          <w:rFonts w:hint="eastAsia" w:ascii="宋体" w:hAnsi="宋体"/>
          <w:sz w:val="28"/>
        </w:rPr>
        <w:t>（</w:t>
      </w:r>
      <w:r>
        <w:rPr>
          <w:rFonts w:hint="eastAsia" w:ascii="宋体" w:hAnsi="宋体"/>
          <w:sz w:val="28"/>
          <w:lang w:eastAsia="zh-CN"/>
        </w:rPr>
        <w:t>五</w:t>
      </w:r>
      <w:r>
        <w:rPr>
          <w:rFonts w:hint="eastAsia" w:ascii="宋体" w:hAnsi="宋体"/>
          <w:sz w:val="28"/>
        </w:rPr>
        <w:t>）</w:t>
      </w:r>
      <w:r>
        <w:rPr>
          <w:rFonts w:hint="eastAsia" w:ascii="宋体" w:hAnsi="宋体"/>
          <w:sz w:val="28"/>
          <w:lang w:eastAsia="zh-CN"/>
        </w:rPr>
        <w:t>成长型组织</w:t>
      </w:r>
      <w:r>
        <w:rPr>
          <w:rFonts w:hint="eastAsia" w:ascii="宋体" w:hAnsi="宋体"/>
          <w:sz w:val="28"/>
        </w:rPr>
        <w:t>情况：</w:t>
      </w:r>
    </w:p>
    <w:p w14:paraId="217E4EA0">
      <w:pPr>
        <w:spacing w:line="500" w:lineRule="exact"/>
        <w:ind w:firstLine="560" w:firstLineChars="200"/>
        <w:rPr>
          <w:rFonts w:ascii="宋体" w:hAnsi="宋体"/>
          <w:sz w:val="28"/>
          <w:u w:val="single"/>
        </w:rPr>
      </w:pPr>
      <w:r>
        <w:rPr>
          <w:rFonts w:hint="eastAsia" w:ascii="宋体" w:hAnsi="宋体"/>
          <w:sz w:val="28"/>
        </w:rPr>
        <w:t>□</w:t>
      </w:r>
      <w:r>
        <w:rPr>
          <w:rFonts w:hint="eastAsia" w:ascii="宋体" w:hAnsi="宋体"/>
          <w:sz w:val="28"/>
          <w:lang w:eastAsia="zh-CN"/>
        </w:rPr>
        <w:t>国家制造业单项冠军</w:t>
      </w:r>
      <w:r>
        <w:rPr>
          <w:rFonts w:hint="eastAsia" w:ascii="宋体" w:hAnsi="宋体"/>
          <w:sz w:val="28"/>
        </w:rPr>
        <w:t>：</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14:paraId="399E914A">
      <w:pPr>
        <w:spacing w:line="500" w:lineRule="exact"/>
        <w:ind w:firstLine="560" w:firstLineChars="200"/>
        <w:rPr>
          <w:rFonts w:ascii="宋体" w:hAnsi="宋体"/>
          <w:sz w:val="28"/>
          <w:u w:val="single"/>
        </w:rPr>
      </w:pPr>
      <w:r>
        <w:rPr>
          <w:rFonts w:hint="eastAsia" w:ascii="宋体" w:hAnsi="宋体"/>
          <w:sz w:val="28"/>
        </w:rPr>
        <w:t>□</w:t>
      </w:r>
      <w:r>
        <w:rPr>
          <w:rFonts w:hint="eastAsia" w:ascii="宋体" w:hAnsi="宋体"/>
          <w:sz w:val="28"/>
          <w:lang w:eastAsia="zh-CN"/>
        </w:rPr>
        <w:t>“专精特新”小巨人</w:t>
      </w:r>
      <w:r>
        <w:rPr>
          <w:rFonts w:hint="eastAsia" w:ascii="宋体" w:hAnsi="宋体"/>
          <w:sz w:val="28"/>
        </w:rPr>
        <w:t>：</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14:paraId="32AAAF42">
      <w:pPr>
        <w:spacing w:line="500" w:lineRule="exact"/>
        <w:ind w:firstLine="560" w:firstLineChars="200"/>
        <w:rPr>
          <w:rFonts w:ascii="宋体" w:hAnsi="宋体"/>
          <w:sz w:val="28"/>
          <w:u w:val="single"/>
        </w:rPr>
      </w:pPr>
      <w:r>
        <w:rPr>
          <w:rFonts w:hint="eastAsia" w:ascii="宋体" w:hAnsi="宋体"/>
          <w:sz w:val="28"/>
        </w:rPr>
        <w:t>□</w:t>
      </w:r>
      <w:r>
        <w:rPr>
          <w:rFonts w:hint="eastAsia" w:ascii="宋体" w:hAnsi="宋体"/>
          <w:sz w:val="28"/>
          <w:lang w:eastAsia="zh-CN"/>
        </w:rPr>
        <w:t>浙江省制造业隐形冠军</w:t>
      </w:r>
      <w:r>
        <w:rPr>
          <w:rFonts w:hint="eastAsia" w:ascii="宋体" w:hAnsi="宋体"/>
          <w:sz w:val="28"/>
        </w:rPr>
        <w:t>：</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14:paraId="03D4B8D0">
      <w:pPr>
        <w:spacing w:line="500" w:lineRule="exact"/>
        <w:ind w:firstLine="480" w:firstLineChars="200"/>
        <w:rPr>
          <w:rFonts w:hint="eastAsia" w:eastAsia="楷体_GB2312"/>
          <w:sz w:val="24"/>
        </w:rPr>
      </w:pPr>
    </w:p>
    <w:p w14:paraId="61E3A6BC">
      <w:pPr>
        <w:spacing w:line="500" w:lineRule="exact"/>
        <w:ind w:firstLine="480" w:firstLineChars="200"/>
        <w:rPr>
          <w:rFonts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14:paraId="4F1D753E">
      <w:pPr>
        <w:jc w:val="center"/>
        <w:rPr>
          <w:rFonts w:hint="eastAsia" w:eastAsia="黑体"/>
          <w:b/>
          <w:sz w:val="32"/>
          <w:szCs w:val="32"/>
        </w:rPr>
      </w:pPr>
    </w:p>
    <w:p w14:paraId="4180ED30">
      <w:pPr>
        <w:jc w:val="center"/>
        <w:rPr>
          <w:rFonts w:hint="eastAsia" w:eastAsia="黑体"/>
          <w:b/>
          <w:sz w:val="32"/>
          <w:szCs w:val="32"/>
        </w:rPr>
      </w:pPr>
    </w:p>
    <w:p w14:paraId="11A468BF">
      <w:pPr>
        <w:jc w:val="center"/>
        <w:rPr>
          <w:rFonts w:hint="eastAsia" w:eastAsia="黑体"/>
          <w:b/>
          <w:sz w:val="32"/>
          <w:szCs w:val="32"/>
        </w:rPr>
      </w:pPr>
    </w:p>
    <w:p w14:paraId="0E650108">
      <w:pPr>
        <w:jc w:val="center"/>
        <w:rPr>
          <w:rFonts w:hint="eastAsia" w:eastAsia="黑体"/>
          <w:b/>
          <w:sz w:val="32"/>
          <w:szCs w:val="32"/>
        </w:rPr>
      </w:pPr>
    </w:p>
    <w:p w14:paraId="382CA438">
      <w:pPr>
        <w:jc w:val="center"/>
        <w:rPr>
          <w:rFonts w:hint="eastAsia" w:eastAsia="黑体"/>
          <w:b/>
          <w:sz w:val="32"/>
          <w:szCs w:val="32"/>
        </w:rPr>
      </w:pPr>
    </w:p>
    <w:p w14:paraId="6C1887F9">
      <w:pPr>
        <w:jc w:val="center"/>
        <w:rPr>
          <w:rFonts w:hint="eastAsia" w:eastAsia="黑体"/>
          <w:b/>
          <w:sz w:val="32"/>
          <w:szCs w:val="32"/>
        </w:rPr>
      </w:pPr>
    </w:p>
    <w:p w14:paraId="7A570CC6">
      <w:pPr>
        <w:jc w:val="center"/>
        <w:rPr>
          <w:rFonts w:hint="eastAsia" w:eastAsia="黑体"/>
          <w:b/>
          <w:sz w:val="32"/>
          <w:szCs w:val="32"/>
        </w:rPr>
      </w:pPr>
    </w:p>
    <w:p w14:paraId="47E94DE0">
      <w:pPr>
        <w:jc w:val="center"/>
        <w:rPr>
          <w:rFonts w:hint="eastAsia" w:eastAsia="黑体"/>
          <w:b/>
          <w:sz w:val="32"/>
          <w:szCs w:val="32"/>
        </w:rPr>
      </w:pPr>
    </w:p>
    <w:p w14:paraId="16395F73">
      <w:pPr>
        <w:spacing w:after="312" w:afterLines="100" w:line="560" w:lineRule="exact"/>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sz w:val="36"/>
          <w:lang w:eastAsia="zh-CN"/>
        </w:rPr>
        <w:t>近</w:t>
      </w:r>
      <w:r>
        <w:rPr>
          <w:rFonts w:hint="eastAsia" w:ascii="方正小标宋简体" w:hAnsi="方正小标宋简体" w:eastAsia="方正小标宋简体" w:cs="方正小标宋简体"/>
          <w:b w:val="0"/>
          <w:bCs w:val="0"/>
          <w:sz w:val="36"/>
        </w:rPr>
        <w:t>三年主导产品质量水平</w:t>
      </w:r>
    </w:p>
    <w:p w14:paraId="07F6C944">
      <w:pPr>
        <w:spacing w:after="156" w:afterLines="50"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产品名称：</w:t>
      </w:r>
      <w:r>
        <w:rPr>
          <w:rFonts w:hint="eastAsia" w:ascii="仿宋_GB2312" w:hAnsi="仿宋_GB2312" w:eastAsia="仿宋_GB2312" w:cs="仿宋_GB2312"/>
          <w:sz w:val="28"/>
          <w:u w:val="single"/>
        </w:rPr>
        <w:t xml:space="preserve">                    </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986"/>
        <w:gridCol w:w="2349"/>
        <w:gridCol w:w="2331"/>
      </w:tblGrid>
      <w:tr w14:paraId="4A75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42" w:type="dxa"/>
            <w:vMerge w:val="restart"/>
            <w:tcBorders>
              <w:top w:val="single" w:color="auto" w:sz="8" w:space="0"/>
              <w:left w:val="single" w:color="auto" w:sz="8" w:space="0"/>
            </w:tcBorders>
            <w:noWrap w:val="0"/>
            <w:vAlign w:val="center"/>
          </w:tcPr>
          <w:p w14:paraId="3F90C3CE">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主要质量指标</w:t>
            </w:r>
          </w:p>
        </w:tc>
        <w:tc>
          <w:tcPr>
            <w:tcW w:w="1986" w:type="dxa"/>
            <w:vMerge w:val="restart"/>
            <w:tcBorders>
              <w:top w:val="single" w:color="auto" w:sz="8" w:space="0"/>
            </w:tcBorders>
            <w:noWrap w:val="0"/>
            <w:vAlign w:val="center"/>
          </w:tcPr>
          <w:p w14:paraId="68D65CD4">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本组织水平</w:t>
            </w:r>
          </w:p>
        </w:tc>
        <w:tc>
          <w:tcPr>
            <w:tcW w:w="2349" w:type="dxa"/>
            <w:tcBorders>
              <w:top w:val="single" w:color="auto" w:sz="8" w:space="0"/>
            </w:tcBorders>
            <w:noWrap w:val="0"/>
            <w:vAlign w:val="center"/>
          </w:tcPr>
          <w:p w14:paraId="4561F240">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国内先进水平</w:t>
            </w:r>
          </w:p>
        </w:tc>
        <w:tc>
          <w:tcPr>
            <w:tcW w:w="2331" w:type="dxa"/>
            <w:tcBorders>
              <w:top w:val="single" w:color="auto" w:sz="8" w:space="0"/>
              <w:right w:val="single" w:color="auto" w:sz="8" w:space="0"/>
            </w:tcBorders>
            <w:noWrap w:val="0"/>
            <w:vAlign w:val="center"/>
          </w:tcPr>
          <w:p w14:paraId="1C3CC31B">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国际先进水平</w:t>
            </w:r>
          </w:p>
        </w:tc>
      </w:tr>
      <w:tr w14:paraId="0ECF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42" w:type="dxa"/>
            <w:vMerge w:val="continue"/>
            <w:tcBorders>
              <w:left w:val="single" w:color="auto" w:sz="8" w:space="0"/>
            </w:tcBorders>
            <w:noWrap w:val="0"/>
            <w:vAlign w:val="center"/>
          </w:tcPr>
          <w:p w14:paraId="0762944E">
            <w:pPr>
              <w:spacing w:line="400" w:lineRule="exact"/>
              <w:jc w:val="center"/>
              <w:rPr>
                <w:rFonts w:hint="eastAsia" w:ascii="仿宋_GB2312" w:hAnsi="仿宋_GB2312" w:eastAsia="仿宋_GB2312" w:cs="仿宋_GB2312"/>
                <w:sz w:val="28"/>
              </w:rPr>
            </w:pPr>
          </w:p>
        </w:tc>
        <w:tc>
          <w:tcPr>
            <w:tcW w:w="1986" w:type="dxa"/>
            <w:vMerge w:val="continue"/>
            <w:noWrap w:val="0"/>
            <w:vAlign w:val="center"/>
          </w:tcPr>
          <w:p w14:paraId="627F33B9">
            <w:pPr>
              <w:spacing w:line="400" w:lineRule="exact"/>
              <w:jc w:val="center"/>
              <w:rPr>
                <w:rFonts w:hint="eastAsia" w:ascii="仿宋_GB2312" w:hAnsi="仿宋_GB2312" w:eastAsia="仿宋_GB2312" w:cs="仿宋_GB2312"/>
                <w:sz w:val="28"/>
              </w:rPr>
            </w:pPr>
          </w:p>
        </w:tc>
        <w:tc>
          <w:tcPr>
            <w:tcW w:w="2349" w:type="dxa"/>
            <w:tcBorders>
              <w:top w:val="single" w:color="auto" w:sz="4" w:space="0"/>
            </w:tcBorders>
            <w:noWrap w:val="0"/>
            <w:vAlign w:val="center"/>
          </w:tcPr>
          <w:p w14:paraId="4F5BCA2A">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代表企业名称：</w:t>
            </w:r>
          </w:p>
          <w:p w14:paraId="3D259AE2">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u w:val="single"/>
              </w:rPr>
              <w:t xml:space="preserve">                　</w:t>
            </w:r>
          </w:p>
        </w:tc>
        <w:tc>
          <w:tcPr>
            <w:tcW w:w="2331" w:type="dxa"/>
            <w:tcBorders>
              <w:top w:val="single" w:color="auto" w:sz="4" w:space="0"/>
              <w:right w:val="single" w:color="auto" w:sz="8" w:space="0"/>
            </w:tcBorders>
            <w:noWrap w:val="0"/>
            <w:vAlign w:val="center"/>
          </w:tcPr>
          <w:p w14:paraId="07459D60">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代表企业名称：</w:t>
            </w:r>
          </w:p>
          <w:p w14:paraId="76E81D4A">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u w:val="single"/>
              </w:rPr>
              <w:t xml:space="preserve">                　     </w:t>
            </w:r>
          </w:p>
        </w:tc>
      </w:tr>
      <w:tr w14:paraId="11CB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top"/>
          </w:tcPr>
          <w:p w14:paraId="0591F4B5">
            <w:pPr>
              <w:spacing w:before="156" w:beforeLines="50" w:after="156" w:afterLines="50" w:line="340" w:lineRule="exact"/>
              <w:rPr>
                <w:rFonts w:hint="eastAsia" w:ascii="仿宋_GB2312" w:hAnsi="仿宋_GB2312" w:eastAsia="仿宋_GB2312" w:cs="仿宋_GB2312"/>
                <w:sz w:val="28"/>
              </w:rPr>
            </w:pPr>
          </w:p>
        </w:tc>
        <w:tc>
          <w:tcPr>
            <w:tcW w:w="1986" w:type="dxa"/>
            <w:noWrap w:val="0"/>
            <w:vAlign w:val="top"/>
          </w:tcPr>
          <w:p w14:paraId="09DE008E">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7106498D">
            <w:pPr>
              <w:spacing w:before="156" w:beforeLines="50" w:after="156" w:afterLines="50" w:line="340" w:lineRule="exact"/>
              <w:rPr>
                <w:rFonts w:hint="eastAsia" w:ascii="仿宋_GB2312" w:hAnsi="仿宋_GB2312" w:eastAsia="仿宋_GB2312" w:cs="仿宋_GB2312"/>
                <w:sz w:val="28"/>
              </w:rPr>
            </w:pPr>
          </w:p>
        </w:tc>
        <w:tc>
          <w:tcPr>
            <w:tcW w:w="2331" w:type="dxa"/>
            <w:tcBorders>
              <w:right w:val="single" w:color="auto" w:sz="8" w:space="0"/>
            </w:tcBorders>
            <w:noWrap w:val="0"/>
            <w:vAlign w:val="top"/>
          </w:tcPr>
          <w:p w14:paraId="5871F04C">
            <w:pPr>
              <w:spacing w:before="156" w:beforeLines="50" w:after="156" w:afterLines="50" w:line="340" w:lineRule="exact"/>
              <w:rPr>
                <w:rFonts w:hint="eastAsia" w:ascii="仿宋_GB2312" w:hAnsi="仿宋_GB2312" w:eastAsia="仿宋_GB2312" w:cs="仿宋_GB2312"/>
                <w:sz w:val="28"/>
              </w:rPr>
            </w:pPr>
          </w:p>
        </w:tc>
      </w:tr>
      <w:tr w14:paraId="6850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top"/>
          </w:tcPr>
          <w:p w14:paraId="5EF79B8B">
            <w:pPr>
              <w:spacing w:before="156" w:beforeLines="50" w:after="156" w:afterLines="50" w:line="340" w:lineRule="exact"/>
              <w:rPr>
                <w:rFonts w:hint="eastAsia" w:ascii="仿宋_GB2312" w:hAnsi="仿宋_GB2312" w:eastAsia="仿宋_GB2312" w:cs="仿宋_GB2312"/>
                <w:sz w:val="28"/>
              </w:rPr>
            </w:pPr>
          </w:p>
        </w:tc>
        <w:tc>
          <w:tcPr>
            <w:tcW w:w="1986" w:type="dxa"/>
            <w:noWrap w:val="0"/>
            <w:vAlign w:val="top"/>
          </w:tcPr>
          <w:p w14:paraId="5018A889">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6F9CFE58">
            <w:pPr>
              <w:spacing w:before="156" w:beforeLines="50" w:after="156" w:afterLines="50" w:line="340" w:lineRule="exact"/>
              <w:rPr>
                <w:rFonts w:hint="eastAsia" w:ascii="仿宋_GB2312" w:hAnsi="仿宋_GB2312" w:eastAsia="仿宋_GB2312" w:cs="仿宋_GB2312"/>
                <w:sz w:val="28"/>
              </w:rPr>
            </w:pPr>
          </w:p>
        </w:tc>
        <w:tc>
          <w:tcPr>
            <w:tcW w:w="2331" w:type="dxa"/>
            <w:tcBorders>
              <w:right w:val="single" w:color="auto" w:sz="8" w:space="0"/>
            </w:tcBorders>
            <w:noWrap w:val="0"/>
            <w:vAlign w:val="top"/>
          </w:tcPr>
          <w:p w14:paraId="0E6D7350">
            <w:pPr>
              <w:spacing w:before="156" w:beforeLines="50" w:after="156" w:afterLines="50" w:line="340" w:lineRule="exact"/>
              <w:rPr>
                <w:rFonts w:hint="eastAsia" w:ascii="仿宋_GB2312" w:hAnsi="仿宋_GB2312" w:eastAsia="仿宋_GB2312" w:cs="仿宋_GB2312"/>
                <w:sz w:val="28"/>
              </w:rPr>
            </w:pPr>
          </w:p>
        </w:tc>
      </w:tr>
      <w:tr w14:paraId="7973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top"/>
          </w:tcPr>
          <w:p w14:paraId="242AEA7F">
            <w:pPr>
              <w:spacing w:before="156" w:beforeLines="50" w:after="156" w:afterLines="50" w:line="340" w:lineRule="exact"/>
              <w:rPr>
                <w:rFonts w:hint="eastAsia" w:ascii="仿宋_GB2312" w:hAnsi="仿宋_GB2312" w:eastAsia="仿宋_GB2312" w:cs="仿宋_GB2312"/>
                <w:sz w:val="28"/>
              </w:rPr>
            </w:pPr>
          </w:p>
        </w:tc>
        <w:tc>
          <w:tcPr>
            <w:tcW w:w="1986" w:type="dxa"/>
            <w:noWrap w:val="0"/>
            <w:vAlign w:val="top"/>
          </w:tcPr>
          <w:p w14:paraId="0B2F0204">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3603464A">
            <w:pPr>
              <w:spacing w:before="156" w:beforeLines="50" w:after="156" w:afterLines="50" w:line="340" w:lineRule="exact"/>
              <w:rPr>
                <w:rFonts w:hint="eastAsia" w:ascii="仿宋_GB2312" w:hAnsi="仿宋_GB2312" w:eastAsia="仿宋_GB2312" w:cs="仿宋_GB2312"/>
                <w:sz w:val="28"/>
              </w:rPr>
            </w:pPr>
          </w:p>
        </w:tc>
        <w:tc>
          <w:tcPr>
            <w:tcW w:w="2331" w:type="dxa"/>
            <w:tcBorders>
              <w:right w:val="single" w:color="auto" w:sz="8" w:space="0"/>
            </w:tcBorders>
            <w:noWrap w:val="0"/>
            <w:vAlign w:val="top"/>
          </w:tcPr>
          <w:p w14:paraId="1D8FB7B7">
            <w:pPr>
              <w:spacing w:before="156" w:beforeLines="50" w:after="156" w:afterLines="50" w:line="340" w:lineRule="exact"/>
              <w:rPr>
                <w:rFonts w:hint="eastAsia" w:ascii="仿宋_GB2312" w:hAnsi="仿宋_GB2312" w:eastAsia="仿宋_GB2312" w:cs="仿宋_GB2312"/>
                <w:sz w:val="28"/>
              </w:rPr>
            </w:pPr>
          </w:p>
        </w:tc>
      </w:tr>
      <w:tr w14:paraId="505A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top"/>
          </w:tcPr>
          <w:p w14:paraId="3BDB5D9E">
            <w:pPr>
              <w:spacing w:before="156" w:beforeLines="50" w:after="156" w:afterLines="50" w:line="340" w:lineRule="exact"/>
              <w:rPr>
                <w:rFonts w:hint="eastAsia" w:ascii="仿宋_GB2312" w:hAnsi="仿宋_GB2312" w:eastAsia="仿宋_GB2312" w:cs="仿宋_GB2312"/>
                <w:sz w:val="28"/>
              </w:rPr>
            </w:pPr>
          </w:p>
        </w:tc>
        <w:tc>
          <w:tcPr>
            <w:tcW w:w="1986" w:type="dxa"/>
            <w:noWrap w:val="0"/>
            <w:vAlign w:val="top"/>
          </w:tcPr>
          <w:p w14:paraId="7E7A8893">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0EA1FA5D">
            <w:pPr>
              <w:spacing w:before="156" w:beforeLines="50" w:after="156" w:afterLines="50" w:line="340" w:lineRule="exact"/>
              <w:rPr>
                <w:rFonts w:hint="eastAsia" w:ascii="仿宋_GB2312" w:hAnsi="仿宋_GB2312" w:eastAsia="仿宋_GB2312" w:cs="仿宋_GB2312"/>
                <w:sz w:val="28"/>
              </w:rPr>
            </w:pPr>
          </w:p>
        </w:tc>
        <w:tc>
          <w:tcPr>
            <w:tcW w:w="2331" w:type="dxa"/>
            <w:tcBorders>
              <w:right w:val="single" w:color="auto" w:sz="8" w:space="0"/>
            </w:tcBorders>
            <w:noWrap w:val="0"/>
            <w:vAlign w:val="top"/>
          </w:tcPr>
          <w:p w14:paraId="302F2972">
            <w:pPr>
              <w:spacing w:before="156" w:beforeLines="50" w:after="156" w:afterLines="50" w:line="340" w:lineRule="exact"/>
              <w:rPr>
                <w:rFonts w:hint="eastAsia" w:ascii="仿宋_GB2312" w:hAnsi="仿宋_GB2312" w:eastAsia="仿宋_GB2312" w:cs="仿宋_GB2312"/>
                <w:sz w:val="28"/>
              </w:rPr>
            </w:pPr>
          </w:p>
        </w:tc>
      </w:tr>
      <w:tr w14:paraId="0DE3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top"/>
          </w:tcPr>
          <w:p w14:paraId="45F394EB">
            <w:pPr>
              <w:spacing w:before="156" w:beforeLines="50" w:after="156" w:afterLines="50" w:line="340" w:lineRule="exact"/>
              <w:rPr>
                <w:rFonts w:hint="eastAsia" w:ascii="仿宋_GB2312" w:hAnsi="仿宋_GB2312" w:eastAsia="仿宋_GB2312" w:cs="仿宋_GB2312"/>
                <w:sz w:val="28"/>
              </w:rPr>
            </w:pPr>
          </w:p>
        </w:tc>
        <w:tc>
          <w:tcPr>
            <w:tcW w:w="1986" w:type="dxa"/>
            <w:noWrap w:val="0"/>
            <w:vAlign w:val="top"/>
          </w:tcPr>
          <w:p w14:paraId="378C9BB0">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0C65FBE3">
            <w:pPr>
              <w:spacing w:before="156" w:beforeLines="50" w:after="156" w:afterLines="50" w:line="340" w:lineRule="exact"/>
              <w:rPr>
                <w:rFonts w:hint="eastAsia" w:ascii="仿宋_GB2312" w:hAnsi="仿宋_GB2312" w:eastAsia="仿宋_GB2312" w:cs="仿宋_GB2312"/>
                <w:sz w:val="28"/>
              </w:rPr>
            </w:pPr>
          </w:p>
        </w:tc>
        <w:tc>
          <w:tcPr>
            <w:tcW w:w="2331" w:type="dxa"/>
            <w:tcBorders>
              <w:right w:val="single" w:color="auto" w:sz="8" w:space="0"/>
            </w:tcBorders>
            <w:noWrap w:val="0"/>
            <w:vAlign w:val="top"/>
          </w:tcPr>
          <w:p w14:paraId="1D941399">
            <w:pPr>
              <w:spacing w:before="156" w:beforeLines="50" w:after="156" w:afterLines="50" w:line="340" w:lineRule="exact"/>
              <w:rPr>
                <w:rFonts w:hint="eastAsia" w:ascii="仿宋_GB2312" w:hAnsi="仿宋_GB2312" w:eastAsia="仿宋_GB2312" w:cs="仿宋_GB2312"/>
                <w:sz w:val="28"/>
              </w:rPr>
            </w:pPr>
          </w:p>
        </w:tc>
      </w:tr>
      <w:tr w14:paraId="3B5E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top"/>
          </w:tcPr>
          <w:p w14:paraId="37AD03BB">
            <w:pPr>
              <w:spacing w:before="156" w:beforeLines="50" w:after="156" w:afterLines="50" w:line="340" w:lineRule="exact"/>
              <w:rPr>
                <w:rFonts w:hint="eastAsia" w:ascii="仿宋_GB2312" w:hAnsi="仿宋_GB2312" w:eastAsia="仿宋_GB2312" w:cs="仿宋_GB2312"/>
                <w:sz w:val="28"/>
              </w:rPr>
            </w:pPr>
          </w:p>
        </w:tc>
        <w:tc>
          <w:tcPr>
            <w:tcW w:w="1986" w:type="dxa"/>
            <w:noWrap w:val="0"/>
            <w:vAlign w:val="top"/>
          </w:tcPr>
          <w:p w14:paraId="4F9C631B">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508BFA94">
            <w:pPr>
              <w:spacing w:before="156" w:beforeLines="50" w:after="156" w:afterLines="50" w:line="340" w:lineRule="exact"/>
              <w:rPr>
                <w:rFonts w:hint="eastAsia" w:ascii="仿宋_GB2312" w:hAnsi="仿宋_GB2312" w:eastAsia="仿宋_GB2312" w:cs="仿宋_GB2312"/>
                <w:sz w:val="28"/>
              </w:rPr>
            </w:pPr>
          </w:p>
        </w:tc>
        <w:tc>
          <w:tcPr>
            <w:tcW w:w="2331" w:type="dxa"/>
            <w:tcBorders>
              <w:right w:val="single" w:color="auto" w:sz="8" w:space="0"/>
            </w:tcBorders>
            <w:noWrap w:val="0"/>
            <w:vAlign w:val="top"/>
          </w:tcPr>
          <w:p w14:paraId="050889C9">
            <w:pPr>
              <w:spacing w:before="156" w:beforeLines="50" w:after="156" w:afterLines="50" w:line="340" w:lineRule="exact"/>
              <w:rPr>
                <w:rFonts w:hint="eastAsia" w:ascii="仿宋_GB2312" w:hAnsi="仿宋_GB2312" w:eastAsia="仿宋_GB2312" w:cs="仿宋_GB2312"/>
                <w:sz w:val="28"/>
              </w:rPr>
            </w:pPr>
          </w:p>
        </w:tc>
      </w:tr>
      <w:tr w14:paraId="10F7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center"/>
          </w:tcPr>
          <w:p w14:paraId="5281708B">
            <w:pPr>
              <w:spacing w:before="156" w:beforeLines="50" w:after="156" w:afterLines="50" w:line="340" w:lineRule="exact"/>
              <w:jc w:val="center"/>
              <w:rPr>
                <w:rFonts w:hint="eastAsia" w:ascii="仿宋_GB2312" w:hAnsi="仿宋_GB2312" w:eastAsia="仿宋_GB2312" w:cs="仿宋_GB2312"/>
                <w:color w:val="FF0000"/>
                <w:sz w:val="28"/>
              </w:rPr>
            </w:pPr>
          </w:p>
        </w:tc>
        <w:tc>
          <w:tcPr>
            <w:tcW w:w="1986" w:type="dxa"/>
            <w:noWrap w:val="0"/>
            <w:vAlign w:val="top"/>
          </w:tcPr>
          <w:p w14:paraId="1A4F44B4">
            <w:pPr>
              <w:spacing w:before="156" w:beforeLines="50" w:after="156" w:afterLines="50" w:line="340" w:lineRule="exact"/>
              <w:rPr>
                <w:rFonts w:hint="eastAsia" w:ascii="仿宋_GB2312" w:hAnsi="仿宋_GB2312" w:eastAsia="仿宋_GB2312" w:cs="仿宋_GB2312"/>
                <w:color w:val="FF0000"/>
                <w:sz w:val="28"/>
              </w:rPr>
            </w:pPr>
          </w:p>
        </w:tc>
        <w:tc>
          <w:tcPr>
            <w:tcW w:w="2349" w:type="dxa"/>
            <w:noWrap w:val="0"/>
            <w:vAlign w:val="top"/>
          </w:tcPr>
          <w:p w14:paraId="22F263B8">
            <w:pPr>
              <w:spacing w:before="156" w:beforeLines="50" w:after="156" w:afterLines="50" w:line="340" w:lineRule="exact"/>
              <w:ind w:firstLine="560" w:firstLineChars="200"/>
              <w:rPr>
                <w:rFonts w:hint="eastAsia" w:ascii="仿宋_GB2312" w:hAnsi="仿宋_GB2312" w:eastAsia="仿宋_GB2312" w:cs="仿宋_GB2312"/>
                <w:color w:val="FF0000"/>
                <w:sz w:val="28"/>
              </w:rPr>
            </w:pPr>
          </w:p>
        </w:tc>
        <w:tc>
          <w:tcPr>
            <w:tcW w:w="2331" w:type="dxa"/>
            <w:tcBorders>
              <w:right w:val="single" w:color="auto" w:sz="8" w:space="0"/>
            </w:tcBorders>
            <w:noWrap w:val="0"/>
            <w:vAlign w:val="top"/>
          </w:tcPr>
          <w:p w14:paraId="459CCE1B">
            <w:pPr>
              <w:spacing w:before="156" w:beforeLines="50" w:after="156" w:afterLines="50" w:line="340" w:lineRule="exact"/>
              <w:ind w:firstLine="560" w:firstLineChars="200"/>
              <w:rPr>
                <w:rFonts w:hint="eastAsia" w:ascii="仿宋_GB2312" w:hAnsi="仿宋_GB2312" w:eastAsia="仿宋_GB2312" w:cs="仿宋_GB2312"/>
                <w:color w:val="FF0000"/>
                <w:sz w:val="28"/>
              </w:rPr>
            </w:pPr>
          </w:p>
        </w:tc>
      </w:tr>
      <w:tr w14:paraId="59FD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center"/>
          </w:tcPr>
          <w:p w14:paraId="4CEAA934">
            <w:pPr>
              <w:spacing w:before="156" w:beforeLines="50" w:after="156" w:afterLines="50" w:line="340" w:lineRule="exact"/>
              <w:jc w:val="center"/>
              <w:rPr>
                <w:rFonts w:hint="eastAsia" w:ascii="仿宋_GB2312" w:hAnsi="仿宋_GB2312" w:eastAsia="仿宋_GB2312" w:cs="仿宋_GB2312"/>
                <w:sz w:val="28"/>
                <w:szCs w:val="28"/>
              </w:rPr>
            </w:pPr>
          </w:p>
        </w:tc>
        <w:tc>
          <w:tcPr>
            <w:tcW w:w="1986" w:type="dxa"/>
            <w:noWrap w:val="0"/>
            <w:vAlign w:val="top"/>
          </w:tcPr>
          <w:p w14:paraId="3B83DE8A">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2915CC67">
            <w:pPr>
              <w:spacing w:before="156" w:beforeLines="50" w:after="156" w:afterLines="50" w:line="340" w:lineRule="exact"/>
              <w:ind w:firstLine="1400" w:firstLineChars="500"/>
              <w:rPr>
                <w:rFonts w:hint="eastAsia" w:ascii="仿宋_GB2312" w:hAnsi="仿宋_GB2312" w:eastAsia="仿宋_GB2312" w:cs="仿宋_GB2312"/>
                <w:sz w:val="28"/>
              </w:rPr>
            </w:pPr>
          </w:p>
        </w:tc>
        <w:tc>
          <w:tcPr>
            <w:tcW w:w="2331" w:type="dxa"/>
            <w:tcBorders>
              <w:right w:val="single" w:color="auto" w:sz="8" w:space="0"/>
            </w:tcBorders>
            <w:noWrap w:val="0"/>
            <w:vAlign w:val="top"/>
          </w:tcPr>
          <w:p w14:paraId="212BCF27">
            <w:pPr>
              <w:spacing w:before="156" w:beforeLines="50" w:after="156" w:afterLines="50" w:line="340" w:lineRule="exact"/>
              <w:ind w:firstLine="1400" w:firstLineChars="500"/>
              <w:rPr>
                <w:rFonts w:hint="eastAsia" w:ascii="仿宋_GB2312" w:hAnsi="仿宋_GB2312" w:eastAsia="仿宋_GB2312" w:cs="仿宋_GB2312"/>
                <w:sz w:val="28"/>
              </w:rPr>
            </w:pPr>
          </w:p>
        </w:tc>
      </w:tr>
      <w:tr w14:paraId="3DF3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center"/>
          </w:tcPr>
          <w:p w14:paraId="0D0A8D59">
            <w:pPr>
              <w:spacing w:line="400" w:lineRule="exact"/>
              <w:jc w:val="center"/>
              <w:rPr>
                <w:rFonts w:hint="eastAsia" w:ascii="仿宋_GB2312" w:hAnsi="仿宋_GB2312" w:eastAsia="仿宋_GB2312" w:cs="仿宋_GB2312"/>
                <w:spacing w:val="140"/>
                <w:sz w:val="28"/>
              </w:rPr>
            </w:pPr>
            <w:r>
              <w:rPr>
                <w:rFonts w:hint="eastAsia" w:ascii="仿宋_GB2312" w:hAnsi="仿宋_GB2312" w:eastAsia="仿宋_GB2312" w:cs="仿宋_GB2312"/>
                <w:sz w:val="28"/>
              </w:rPr>
              <w:t>总体质量指标</w:t>
            </w:r>
          </w:p>
        </w:tc>
        <w:tc>
          <w:tcPr>
            <w:tcW w:w="1986" w:type="dxa"/>
            <w:noWrap w:val="0"/>
            <w:vAlign w:val="top"/>
          </w:tcPr>
          <w:p w14:paraId="63460CA2">
            <w:pPr>
              <w:spacing w:before="156" w:beforeLines="50" w:after="156" w:afterLines="50" w:line="340" w:lineRule="exact"/>
              <w:ind w:firstLine="280" w:firstLineChars="100"/>
              <w:rPr>
                <w:rFonts w:hint="eastAsia" w:ascii="仿宋_GB2312" w:hAnsi="仿宋_GB2312" w:eastAsia="仿宋_GB2312" w:cs="仿宋_GB2312"/>
                <w:sz w:val="28"/>
              </w:rPr>
            </w:pPr>
            <w:r>
              <w:rPr>
                <w:rFonts w:hint="eastAsia" w:ascii="仿宋_GB2312" w:hAnsi="仿宋_GB2312" w:eastAsia="仿宋_GB2312" w:cs="仿宋_GB2312"/>
                <w:sz w:val="28"/>
                <w:u w:val="single"/>
              </w:rPr>
              <w:t xml:space="preserve"> 20</w:t>
            </w:r>
            <w:r>
              <w:rPr>
                <w:rFonts w:hint="eastAsia" w:ascii="仿宋_GB2312" w:hAnsi="仿宋_GB2312" w:eastAsia="仿宋_GB2312" w:cs="仿宋_GB2312"/>
                <w:sz w:val="28"/>
                <w:u w:val="single"/>
                <w:lang w:val="en-US" w:eastAsia="zh-CN"/>
              </w:rPr>
              <w:t>22</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年</w:t>
            </w:r>
          </w:p>
        </w:tc>
        <w:tc>
          <w:tcPr>
            <w:tcW w:w="2349" w:type="dxa"/>
            <w:noWrap w:val="0"/>
            <w:vAlign w:val="top"/>
          </w:tcPr>
          <w:p w14:paraId="45BE4D61">
            <w:pPr>
              <w:spacing w:before="156" w:beforeLines="50" w:after="156" w:afterLines="50" w:line="3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u w:val="single"/>
              </w:rPr>
              <w:t>20</w:t>
            </w:r>
            <w:r>
              <w:rPr>
                <w:rFonts w:hint="eastAsia" w:ascii="仿宋_GB2312" w:hAnsi="仿宋_GB2312" w:eastAsia="仿宋_GB2312" w:cs="仿宋_GB2312"/>
                <w:sz w:val="28"/>
                <w:u w:val="single"/>
                <w:lang w:val="en-US" w:eastAsia="zh-CN"/>
              </w:rPr>
              <w:t>23</w:t>
            </w:r>
            <w:r>
              <w:rPr>
                <w:rFonts w:hint="eastAsia" w:ascii="仿宋_GB2312" w:hAnsi="仿宋_GB2312" w:eastAsia="仿宋_GB2312" w:cs="仿宋_GB2312"/>
                <w:sz w:val="28"/>
              </w:rPr>
              <w:t>年</w:t>
            </w:r>
          </w:p>
        </w:tc>
        <w:tc>
          <w:tcPr>
            <w:tcW w:w="2331" w:type="dxa"/>
            <w:tcBorders>
              <w:right w:val="single" w:color="auto" w:sz="8" w:space="0"/>
            </w:tcBorders>
            <w:noWrap w:val="0"/>
            <w:vAlign w:val="top"/>
          </w:tcPr>
          <w:p w14:paraId="057D6614">
            <w:pPr>
              <w:spacing w:before="156" w:beforeLines="50" w:after="156" w:afterLines="50" w:line="3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u w:val="single"/>
              </w:rPr>
              <w:t>20</w:t>
            </w:r>
            <w:r>
              <w:rPr>
                <w:rFonts w:hint="eastAsia" w:ascii="仿宋_GB2312" w:hAnsi="仿宋_GB2312" w:eastAsia="仿宋_GB2312" w:cs="仿宋_GB2312"/>
                <w:sz w:val="28"/>
                <w:u w:val="single"/>
                <w:lang w:val="en-US" w:eastAsia="zh-CN"/>
              </w:rPr>
              <w:t>24</w:t>
            </w:r>
            <w:r>
              <w:rPr>
                <w:rFonts w:hint="eastAsia" w:ascii="仿宋_GB2312" w:hAnsi="仿宋_GB2312" w:eastAsia="仿宋_GB2312" w:cs="仿宋_GB2312"/>
                <w:sz w:val="28"/>
              </w:rPr>
              <w:t>年</w:t>
            </w:r>
          </w:p>
        </w:tc>
      </w:tr>
      <w:tr w14:paraId="36BA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tcBorders>
            <w:noWrap w:val="0"/>
            <w:vAlign w:val="center"/>
          </w:tcPr>
          <w:p w14:paraId="2B8C1CFA">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质量稳定提高率</w:t>
            </w:r>
          </w:p>
        </w:tc>
        <w:tc>
          <w:tcPr>
            <w:tcW w:w="1986" w:type="dxa"/>
            <w:noWrap w:val="0"/>
            <w:vAlign w:val="top"/>
          </w:tcPr>
          <w:p w14:paraId="03B53C55">
            <w:pPr>
              <w:spacing w:before="156" w:beforeLines="50" w:after="156" w:afterLines="50" w:line="340" w:lineRule="exact"/>
              <w:rPr>
                <w:rFonts w:hint="eastAsia" w:ascii="仿宋_GB2312" w:hAnsi="仿宋_GB2312" w:eastAsia="仿宋_GB2312" w:cs="仿宋_GB2312"/>
                <w:sz w:val="28"/>
              </w:rPr>
            </w:pPr>
          </w:p>
        </w:tc>
        <w:tc>
          <w:tcPr>
            <w:tcW w:w="2349" w:type="dxa"/>
            <w:noWrap w:val="0"/>
            <w:vAlign w:val="top"/>
          </w:tcPr>
          <w:p w14:paraId="5A107751">
            <w:pPr>
              <w:spacing w:before="156" w:beforeLines="50" w:after="156" w:afterLines="50" w:line="340" w:lineRule="exact"/>
              <w:rPr>
                <w:rFonts w:hint="eastAsia" w:ascii="仿宋_GB2312" w:hAnsi="仿宋_GB2312" w:eastAsia="仿宋_GB2312" w:cs="仿宋_GB2312"/>
                <w:sz w:val="28"/>
              </w:rPr>
            </w:pPr>
          </w:p>
        </w:tc>
        <w:tc>
          <w:tcPr>
            <w:tcW w:w="2331" w:type="dxa"/>
            <w:tcBorders>
              <w:right w:val="single" w:color="auto" w:sz="8" w:space="0"/>
            </w:tcBorders>
            <w:noWrap w:val="0"/>
            <w:vAlign w:val="top"/>
          </w:tcPr>
          <w:p w14:paraId="165552C5">
            <w:pPr>
              <w:spacing w:before="156" w:beforeLines="50" w:after="156" w:afterLines="50" w:line="340" w:lineRule="exact"/>
              <w:rPr>
                <w:rFonts w:hint="eastAsia" w:ascii="仿宋_GB2312" w:hAnsi="仿宋_GB2312" w:eastAsia="仿宋_GB2312" w:cs="仿宋_GB2312"/>
                <w:sz w:val="28"/>
              </w:rPr>
            </w:pPr>
          </w:p>
        </w:tc>
      </w:tr>
      <w:tr w14:paraId="12E8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2" w:type="dxa"/>
            <w:tcBorders>
              <w:left w:val="single" w:color="auto" w:sz="8" w:space="0"/>
              <w:bottom w:val="single" w:color="auto" w:sz="8" w:space="0"/>
            </w:tcBorders>
            <w:noWrap w:val="0"/>
            <w:vAlign w:val="center"/>
          </w:tcPr>
          <w:p w14:paraId="45645698">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一次交检合格率</w:t>
            </w:r>
          </w:p>
        </w:tc>
        <w:tc>
          <w:tcPr>
            <w:tcW w:w="1986" w:type="dxa"/>
            <w:tcBorders>
              <w:bottom w:val="single" w:color="auto" w:sz="8" w:space="0"/>
            </w:tcBorders>
            <w:noWrap w:val="0"/>
            <w:vAlign w:val="top"/>
          </w:tcPr>
          <w:p w14:paraId="0EE683AC">
            <w:pPr>
              <w:spacing w:before="156" w:beforeLines="50" w:after="156" w:afterLines="50" w:line="340" w:lineRule="exact"/>
              <w:rPr>
                <w:rFonts w:hint="eastAsia" w:ascii="仿宋_GB2312" w:hAnsi="仿宋_GB2312" w:eastAsia="仿宋_GB2312" w:cs="仿宋_GB2312"/>
                <w:sz w:val="28"/>
              </w:rPr>
            </w:pPr>
          </w:p>
        </w:tc>
        <w:tc>
          <w:tcPr>
            <w:tcW w:w="2349" w:type="dxa"/>
            <w:tcBorders>
              <w:bottom w:val="single" w:color="auto" w:sz="8" w:space="0"/>
            </w:tcBorders>
            <w:noWrap w:val="0"/>
            <w:vAlign w:val="top"/>
          </w:tcPr>
          <w:p w14:paraId="5CF3E143">
            <w:pPr>
              <w:spacing w:before="156" w:beforeLines="50" w:after="156" w:afterLines="50" w:line="340" w:lineRule="exact"/>
              <w:rPr>
                <w:rFonts w:hint="eastAsia" w:ascii="仿宋_GB2312" w:hAnsi="仿宋_GB2312" w:eastAsia="仿宋_GB2312" w:cs="仿宋_GB2312"/>
                <w:sz w:val="28"/>
              </w:rPr>
            </w:pPr>
          </w:p>
        </w:tc>
        <w:tc>
          <w:tcPr>
            <w:tcW w:w="2331" w:type="dxa"/>
            <w:tcBorders>
              <w:bottom w:val="single" w:color="auto" w:sz="8" w:space="0"/>
              <w:right w:val="single" w:color="auto" w:sz="8" w:space="0"/>
            </w:tcBorders>
            <w:noWrap w:val="0"/>
            <w:vAlign w:val="top"/>
          </w:tcPr>
          <w:p w14:paraId="729F2D7B">
            <w:pPr>
              <w:spacing w:before="156" w:beforeLines="50" w:after="156" w:afterLines="50" w:line="340" w:lineRule="exact"/>
              <w:rPr>
                <w:rFonts w:hint="eastAsia" w:ascii="仿宋_GB2312" w:hAnsi="仿宋_GB2312" w:eastAsia="仿宋_GB2312" w:cs="仿宋_GB2312"/>
                <w:sz w:val="28"/>
              </w:rPr>
            </w:pPr>
          </w:p>
        </w:tc>
      </w:tr>
    </w:tbl>
    <w:p w14:paraId="063A1A6D">
      <w:pPr>
        <w:spacing w:before="156" w:beforeLines="50"/>
        <w:rPr>
          <w:rFonts w:eastAsia="楷体_GB2312"/>
          <w:spacing w:val="-4"/>
          <w:sz w:val="24"/>
        </w:rPr>
      </w:pPr>
      <w:r>
        <w:rPr>
          <w:rFonts w:hint="eastAsia" w:eastAsia="楷体_GB2312"/>
          <w:spacing w:val="-4"/>
          <w:sz w:val="24"/>
        </w:rPr>
        <w:t>注：1</w:t>
      </w:r>
      <w:r>
        <w:rPr>
          <w:rFonts w:hint="eastAsia"/>
          <w:spacing w:val="-4"/>
          <w:sz w:val="24"/>
        </w:rPr>
        <w:t>．</w:t>
      </w:r>
      <w:r>
        <w:rPr>
          <w:rFonts w:hint="eastAsia" w:eastAsia="楷体_GB2312"/>
          <w:spacing w:val="-4"/>
          <w:sz w:val="24"/>
        </w:rPr>
        <w:t>如有</w:t>
      </w:r>
      <w:r>
        <w:rPr>
          <w:rFonts w:eastAsia="楷体_GB2312"/>
          <w:spacing w:val="-4"/>
          <w:sz w:val="24"/>
        </w:rPr>
        <w:t>多</w:t>
      </w:r>
      <w:r>
        <w:rPr>
          <w:rFonts w:hint="eastAsia" w:eastAsia="楷体_GB2312"/>
          <w:spacing w:val="-4"/>
          <w:sz w:val="24"/>
        </w:rPr>
        <w:t>类别</w:t>
      </w:r>
      <w:r>
        <w:rPr>
          <w:rFonts w:eastAsia="楷体_GB2312"/>
          <w:spacing w:val="-4"/>
          <w:sz w:val="24"/>
        </w:rPr>
        <w:t>产品</w:t>
      </w:r>
      <w:r>
        <w:rPr>
          <w:rFonts w:hint="eastAsia" w:eastAsia="楷体_GB2312"/>
          <w:spacing w:val="-4"/>
          <w:sz w:val="24"/>
        </w:rPr>
        <w:t>，请</w:t>
      </w:r>
      <w:r>
        <w:rPr>
          <w:rFonts w:eastAsia="楷体_GB2312"/>
          <w:spacing w:val="-4"/>
          <w:sz w:val="24"/>
        </w:rPr>
        <w:t>分表</w:t>
      </w:r>
      <w:r>
        <w:rPr>
          <w:rFonts w:hint="eastAsia" w:eastAsia="楷体_GB2312"/>
          <w:spacing w:val="-4"/>
          <w:sz w:val="24"/>
        </w:rPr>
        <w:t>填写。</w:t>
      </w:r>
    </w:p>
    <w:p w14:paraId="076C7B32">
      <w:pPr>
        <w:spacing w:line="400" w:lineRule="exact"/>
        <w:ind w:left="696" w:hanging="696" w:hangingChars="300"/>
        <w:rPr>
          <w:rFonts w:eastAsia="楷体_GB2312"/>
          <w:spacing w:val="-4"/>
          <w:sz w:val="24"/>
        </w:rPr>
      </w:pPr>
      <w:r>
        <w:rPr>
          <w:rFonts w:hint="eastAsia" w:eastAsia="楷体_GB2312"/>
          <w:spacing w:val="-4"/>
          <w:sz w:val="24"/>
        </w:rPr>
        <w:t>　　2</w:t>
      </w:r>
      <w:r>
        <w:rPr>
          <w:rFonts w:hint="eastAsia"/>
          <w:spacing w:val="-4"/>
          <w:sz w:val="24"/>
        </w:rPr>
        <w:t>．</w:t>
      </w:r>
      <w:r>
        <w:rPr>
          <w:rFonts w:hint="eastAsia" w:eastAsia="楷体_GB2312"/>
          <w:spacing w:val="-4"/>
          <w:sz w:val="24"/>
        </w:rPr>
        <w:t>产品“主要质量指标”项目应包含性能、寿命、可靠性、安全性等指标，指标项目较多的，可自行添加栏目或另附页。</w:t>
      </w:r>
    </w:p>
    <w:p w14:paraId="10B4492C">
      <w:pPr>
        <w:spacing w:line="400" w:lineRule="exact"/>
        <w:ind w:left="694" w:leftChars="220" w:hanging="232" w:hangingChars="100"/>
        <w:rPr>
          <w:rFonts w:eastAsia="楷体_GB2312"/>
          <w:spacing w:val="-4"/>
          <w:sz w:val="24"/>
        </w:rPr>
      </w:pPr>
      <w:r>
        <w:rPr>
          <w:rFonts w:hint="eastAsia" w:eastAsia="楷体_GB2312"/>
          <w:spacing w:val="-4"/>
          <w:sz w:val="24"/>
        </w:rPr>
        <w:t>3</w:t>
      </w:r>
      <w:r>
        <w:rPr>
          <w:rFonts w:hint="eastAsia"/>
          <w:spacing w:val="-4"/>
          <w:sz w:val="24"/>
        </w:rPr>
        <w:t>．</w:t>
      </w:r>
      <w:r>
        <w:rPr>
          <w:rFonts w:hint="eastAsia" w:eastAsia="楷体_GB2312"/>
          <w:spacing w:val="-4"/>
          <w:sz w:val="24"/>
        </w:rPr>
        <w:t>在证实性材料中提供相应的产品质量检测报告。</w:t>
      </w:r>
    </w:p>
    <w:p w14:paraId="622F57F2">
      <w:pPr>
        <w:spacing w:line="560" w:lineRule="exact"/>
        <w:jc w:val="center"/>
        <w:rPr>
          <w:rFonts w:hint="eastAsia" w:ascii="宋体"/>
          <w:b/>
          <w:bCs/>
          <w:spacing w:val="-4"/>
          <w:sz w:val="28"/>
        </w:rPr>
      </w:pPr>
    </w:p>
    <w:p w14:paraId="6E639E77">
      <w:pPr>
        <w:spacing w:line="560" w:lineRule="exact"/>
        <w:jc w:val="center"/>
        <w:rPr>
          <w:rFonts w:hint="eastAsia" w:ascii="方正小标宋简体" w:hAnsi="方正小标宋简体" w:eastAsia="方正小标宋简体" w:cs="方正小标宋简体"/>
          <w:b w:val="0"/>
          <w:bCs w:val="0"/>
          <w:spacing w:val="-4"/>
          <w:sz w:val="36"/>
          <w:szCs w:val="32"/>
        </w:rPr>
      </w:pPr>
      <w:r>
        <w:rPr>
          <w:rFonts w:hint="eastAsia" w:ascii="方正小标宋简体" w:hAnsi="方正小标宋简体" w:eastAsia="方正小标宋简体" w:cs="方正小标宋简体"/>
          <w:b w:val="0"/>
          <w:bCs w:val="0"/>
          <w:spacing w:val="-4"/>
          <w:sz w:val="36"/>
          <w:szCs w:val="32"/>
        </w:rPr>
        <w:t>近三年国家、省、市级对产品质量监督抽查（检查）情况</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35"/>
        <w:gridCol w:w="2316"/>
        <w:gridCol w:w="1934"/>
      </w:tblGrid>
      <w:tr w14:paraId="5FE7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noWrap w:val="0"/>
            <w:vAlign w:val="top"/>
          </w:tcPr>
          <w:p w14:paraId="765141C4">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时   间</w:t>
            </w:r>
          </w:p>
        </w:tc>
        <w:tc>
          <w:tcPr>
            <w:tcW w:w="2935" w:type="dxa"/>
            <w:noWrap w:val="0"/>
            <w:vAlign w:val="top"/>
          </w:tcPr>
          <w:p w14:paraId="7F12B006">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产品名称</w:t>
            </w:r>
          </w:p>
        </w:tc>
        <w:tc>
          <w:tcPr>
            <w:tcW w:w="2316" w:type="dxa"/>
            <w:noWrap w:val="0"/>
            <w:vAlign w:val="top"/>
          </w:tcPr>
          <w:p w14:paraId="4B9BB23A">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抽查或检查部门</w:t>
            </w:r>
          </w:p>
        </w:tc>
        <w:tc>
          <w:tcPr>
            <w:tcW w:w="1934" w:type="dxa"/>
            <w:noWrap w:val="0"/>
            <w:vAlign w:val="top"/>
          </w:tcPr>
          <w:p w14:paraId="7FA90A17">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结 论</w:t>
            </w:r>
          </w:p>
        </w:tc>
      </w:tr>
      <w:tr w14:paraId="39F2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noWrap w:val="0"/>
            <w:vAlign w:val="top"/>
          </w:tcPr>
          <w:p w14:paraId="450A029D">
            <w:pPr>
              <w:spacing w:line="560" w:lineRule="exact"/>
              <w:jc w:val="left"/>
              <w:rPr>
                <w:rFonts w:hint="eastAsia" w:ascii="宋体"/>
                <w:spacing w:val="-4"/>
                <w:sz w:val="28"/>
              </w:rPr>
            </w:pPr>
          </w:p>
        </w:tc>
        <w:tc>
          <w:tcPr>
            <w:tcW w:w="2935" w:type="dxa"/>
            <w:noWrap w:val="0"/>
            <w:vAlign w:val="top"/>
          </w:tcPr>
          <w:p w14:paraId="168EAAFA">
            <w:pPr>
              <w:spacing w:line="560" w:lineRule="exact"/>
              <w:jc w:val="left"/>
              <w:rPr>
                <w:rFonts w:hint="eastAsia" w:ascii="宋体"/>
                <w:spacing w:val="-4"/>
                <w:sz w:val="28"/>
              </w:rPr>
            </w:pPr>
          </w:p>
        </w:tc>
        <w:tc>
          <w:tcPr>
            <w:tcW w:w="2316" w:type="dxa"/>
            <w:noWrap w:val="0"/>
            <w:vAlign w:val="top"/>
          </w:tcPr>
          <w:p w14:paraId="37463E53">
            <w:pPr>
              <w:spacing w:line="560" w:lineRule="exact"/>
              <w:jc w:val="left"/>
              <w:rPr>
                <w:rFonts w:hint="eastAsia" w:ascii="宋体"/>
                <w:spacing w:val="-4"/>
                <w:sz w:val="28"/>
              </w:rPr>
            </w:pPr>
          </w:p>
        </w:tc>
        <w:tc>
          <w:tcPr>
            <w:tcW w:w="1934" w:type="dxa"/>
            <w:noWrap w:val="0"/>
            <w:vAlign w:val="top"/>
          </w:tcPr>
          <w:p w14:paraId="6DD70EC8">
            <w:pPr>
              <w:spacing w:line="560" w:lineRule="exact"/>
              <w:jc w:val="left"/>
              <w:rPr>
                <w:rFonts w:hint="eastAsia" w:ascii="宋体"/>
                <w:spacing w:val="-4"/>
                <w:sz w:val="28"/>
              </w:rPr>
            </w:pPr>
          </w:p>
        </w:tc>
      </w:tr>
      <w:tr w14:paraId="747A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noWrap w:val="0"/>
            <w:vAlign w:val="top"/>
          </w:tcPr>
          <w:p w14:paraId="191D6585">
            <w:pPr>
              <w:spacing w:line="560" w:lineRule="exact"/>
              <w:jc w:val="left"/>
              <w:rPr>
                <w:rFonts w:hint="eastAsia" w:ascii="宋体"/>
                <w:spacing w:val="-4"/>
                <w:sz w:val="28"/>
              </w:rPr>
            </w:pPr>
          </w:p>
        </w:tc>
        <w:tc>
          <w:tcPr>
            <w:tcW w:w="2935" w:type="dxa"/>
            <w:noWrap w:val="0"/>
            <w:vAlign w:val="top"/>
          </w:tcPr>
          <w:p w14:paraId="7D34BD6B">
            <w:pPr>
              <w:spacing w:line="560" w:lineRule="exact"/>
              <w:jc w:val="left"/>
              <w:rPr>
                <w:rFonts w:hint="eastAsia" w:ascii="宋体"/>
                <w:spacing w:val="-4"/>
                <w:sz w:val="28"/>
              </w:rPr>
            </w:pPr>
          </w:p>
        </w:tc>
        <w:tc>
          <w:tcPr>
            <w:tcW w:w="2316" w:type="dxa"/>
            <w:noWrap w:val="0"/>
            <w:vAlign w:val="top"/>
          </w:tcPr>
          <w:p w14:paraId="0901746B">
            <w:pPr>
              <w:spacing w:line="560" w:lineRule="exact"/>
              <w:jc w:val="left"/>
              <w:rPr>
                <w:rFonts w:hint="eastAsia" w:ascii="宋体"/>
                <w:spacing w:val="-4"/>
                <w:sz w:val="28"/>
              </w:rPr>
            </w:pPr>
          </w:p>
        </w:tc>
        <w:tc>
          <w:tcPr>
            <w:tcW w:w="1934" w:type="dxa"/>
            <w:noWrap w:val="0"/>
            <w:vAlign w:val="top"/>
          </w:tcPr>
          <w:p w14:paraId="2759E7DB">
            <w:pPr>
              <w:spacing w:line="560" w:lineRule="exact"/>
              <w:jc w:val="left"/>
              <w:rPr>
                <w:rFonts w:hint="eastAsia" w:ascii="宋体"/>
                <w:spacing w:val="-4"/>
                <w:sz w:val="28"/>
              </w:rPr>
            </w:pPr>
          </w:p>
        </w:tc>
      </w:tr>
      <w:tr w14:paraId="727E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noWrap w:val="0"/>
            <w:vAlign w:val="top"/>
          </w:tcPr>
          <w:p w14:paraId="3EBD4A05">
            <w:pPr>
              <w:spacing w:line="560" w:lineRule="exact"/>
              <w:jc w:val="left"/>
              <w:rPr>
                <w:rFonts w:hint="eastAsia" w:ascii="宋体"/>
                <w:spacing w:val="-4"/>
                <w:sz w:val="28"/>
              </w:rPr>
            </w:pPr>
          </w:p>
        </w:tc>
        <w:tc>
          <w:tcPr>
            <w:tcW w:w="2935" w:type="dxa"/>
            <w:noWrap w:val="0"/>
            <w:vAlign w:val="top"/>
          </w:tcPr>
          <w:p w14:paraId="06E0F2DB">
            <w:pPr>
              <w:spacing w:line="560" w:lineRule="exact"/>
              <w:jc w:val="left"/>
              <w:rPr>
                <w:rFonts w:hint="eastAsia" w:ascii="宋体"/>
                <w:spacing w:val="-4"/>
                <w:sz w:val="28"/>
              </w:rPr>
            </w:pPr>
          </w:p>
        </w:tc>
        <w:tc>
          <w:tcPr>
            <w:tcW w:w="2316" w:type="dxa"/>
            <w:noWrap w:val="0"/>
            <w:vAlign w:val="top"/>
          </w:tcPr>
          <w:p w14:paraId="630D722F">
            <w:pPr>
              <w:spacing w:line="560" w:lineRule="exact"/>
              <w:jc w:val="left"/>
              <w:rPr>
                <w:rFonts w:hint="eastAsia" w:ascii="宋体"/>
                <w:spacing w:val="-4"/>
                <w:sz w:val="28"/>
              </w:rPr>
            </w:pPr>
          </w:p>
        </w:tc>
        <w:tc>
          <w:tcPr>
            <w:tcW w:w="1934" w:type="dxa"/>
            <w:noWrap w:val="0"/>
            <w:vAlign w:val="top"/>
          </w:tcPr>
          <w:p w14:paraId="42F3917F">
            <w:pPr>
              <w:spacing w:line="560" w:lineRule="exact"/>
              <w:jc w:val="left"/>
              <w:rPr>
                <w:rFonts w:hint="eastAsia" w:ascii="宋体"/>
                <w:spacing w:val="-4"/>
                <w:sz w:val="28"/>
              </w:rPr>
            </w:pPr>
          </w:p>
        </w:tc>
      </w:tr>
    </w:tbl>
    <w:p w14:paraId="47C82FBB">
      <w:pPr>
        <w:spacing w:line="560" w:lineRule="exact"/>
        <w:jc w:val="center"/>
        <w:rPr>
          <w:rFonts w:hint="eastAsia" w:ascii="宋体"/>
          <w:b/>
          <w:bCs/>
          <w:spacing w:val="-4"/>
          <w:sz w:val="28"/>
        </w:rPr>
      </w:pPr>
    </w:p>
    <w:p w14:paraId="0E78CA3A">
      <w:pPr>
        <w:rPr>
          <w:rFonts w:hint="eastAsia"/>
        </w:rPr>
      </w:pPr>
    </w:p>
    <w:p w14:paraId="1CB09D49">
      <w:pPr>
        <w:spacing w:line="560" w:lineRule="exact"/>
        <w:jc w:val="center"/>
        <w:rPr>
          <w:rFonts w:hint="eastAsia" w:ascii="方正小标宋简体" w:hAnsi="方正小标宋简体" w:eastAsia="方正小标宋简体" w:cs="方正小标宋简体"/>
          <w:b w:val="0"/>
          <w:bCs w:val="0"/>
          <w:spacing w:val="-4"/>
          <w:sz w:val="36"/>
          <w:szCs w:val="32"/>
        </w:rPr>
      </w:pPr>
      <w:r>
        <w:rPr>
          <w:rFonts w:hint="eastAsia" w:ascii="方正小标宋简体" w:hAnsi="方正小标宋简体" w:eastAsia="方正小标宋简体" w:cs="方正小标宋简体"/>
          <w:b w:val="0"/>
          <w:bCs w:val="0"/>
          <w:spacing w:val="-4"/>
          <w:sz w:val="36"/>
          <w:szCs w:val="32"/>
        </w:rPr>
        <w:t>近三年产品质量商检情况（出口企业填写）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671"/>
        <w:gridCol w:w="2125"/>
        <w:gridCol w:w="2125"/>
      </w:tblGrid>
      <w:tr w14:paraId="3B58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top"/>
          </w:tcPr>
          <w:p w14:paraId="36951EA8">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时     间</w:t>
            </w:r>
          </w:p>
        </w:tc>
        <w:tc>
          <w:tcPr>
            <w:tcW w:w="2671" w:type="dxa"/>
            <w:noWrap w:val="0"/>
            <w:vAlign w:val="top"/>
          </w:tcPr>
          <w:p w14:paraId="552AA6A8">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产 品 名 称</w:t>
            </w:r>
          </w:p>
        </w:tc>
        <w:tc>
          <w:tcPr>
            <w:tcW w:w="2125" w:type="dxa"/>
            <w:noWrap w:val="0"/>
            <w:vAlign w:val="top"/>
          </w:tcPr>
          <w:p w14:paraId="2378AED5">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商 检 部 门</w:t>
            </w:r>
          </w:p>
        </w:tc>
        <w:tc>
          <w:tcPr>
            <w:tcW w:w="2125" w:type="dxa"/>
            <w:noWrap w:val="0"/>
            <w:vAlign w:val="top"/>
          </w:tcPr>
          <w:p w14:paraId="048DB7D3">
            <w:pPr>
              <w:spacing w:line="560" w:lineRule="exact"/>
              <w:jc w:val="center"/>
              <w:rPr>
                <w:rFonts w:hint="eastAsia" w:ascii="黑体" w:hAnsi="黑体" w:eastAsia="黑体" w:cs="黑体"/>
                <w:spacing w:val="-4"/>
                <w:sz w:val="28"/>
              </w:rPr>
            </w:pPr>
            <w:r>
              <w:rPr>
                <w:rFonts w:hint="eastAsia" w:ascii="黑体" w:hAnsi="黑体" w:eastAsia="黑体" w:cs="黑体"/>
                <w:spacing w:val="-4"/>
                <w:sz w:val="28"/>
              </w:rPr>
              <w:t>商 检 结 果</w:t>
            </w:r>
          </w:p>
        </w:tc>
      </w:tr>
      <w:tr w14:paraId="1A35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top"/>
          </w:tcPr>
          <w:p w14:paraId="0C54FC09">
            <w:pPr>
              <w:spacing w:line="560" w:lineRule="exact"/>
              <w:jc w:val="left"/>
              <w:rPr>
                <w:rFonts w:hint="eastAsia" w:ascii="宋体"/>
                <w:spacing w:val="-4"/>
                <w:sz w:val="28"/>
              </w:rPr>
            </w:pPr>
          </w:p>
        </w:tc>
        <w:tc>
          <w:tcPr>
            <w:tcW w:w="2671" w:type="dxa"/>
            <w:noWrap w:val="0"/>
            <w:vAlign w:val="top"/>
          </w:tcPr>
          <w:p w14:paraId="413590C0">
            <w:pPr>
              <w:spacing w:line="560" w:lineRule="exact"/>
              <w:jc w:val="left"/>
              <w:rPr>
                <w:rFonts w:hint="eastAsia" w:ascii="宋体"/>
                <w:spacing w:val="-4"/>
                <w:sz w:val="28"/>
              </w:rPr>
            </w:pPr>
          </w:p>
        </w:tc>
        <w:tc>
          <w:tcPr>
            <w:tcW w:w="2125" w:type="dxa"/>
            <w:noWrap w:val="0"/>
            <w:vAlign w:val="top"/>
          </w:tcPr>
          <w:p w14:paraId="59A681CA">
            <w:pPr>
              <w:spacing w:line="560" w:lineRule="exact"/>
              <w:jc w:val="left"/>
              <w:rPr>
                <w:rFonts w:hint="eastAsia" w:ascii="宋体"/>
                <w:spacing w:val="-4"/>
                <w:sz w:val="28"/>
              </w:rPr>
            </w:pPr>
          </w:p>
        </w:tc>
        <w:tc>
          <w:tcPr>
            <w:tcW w:w="2125" w:type="dxa"/>
            <w:noWrap w:val="0"/>
            <w:vAlign w:val="top"/>
          </w:tcPr>
          <w:p w14:paraId="11D56C8E">
            <w:pPr>
              <w:spacing w:line="560" w:lineRule="exact"/>
              <w:jc w:val="left"/>
              <w:rPr>
                <w:rFonts w:hint="eastAsia" w:ascii="宋体"/>
                <w:spacing w:val="-4"/>
                <w:sz w:val="28"/>
              </w:rPr>
            </w:pPr>
          </w:p>
        </w:tc>
      </w:tr>
      <w:tr w14:paraId="4575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top"/>
          </w:tcPr>
          <w:p w14:paraId="32F0198C">
            <w:pPr>
              <w:spacing w:line="560" w:lineRule="exact"/>
              <w:jc w:val="left"/>
              <w:rPr>
                <w:rFonts w:hint="eastAsia" w:ascii="宋体"/>
                <w:spacing w:val="-4"/>
                <w:sz w:val="28"/>
              </w:rPr>
            </w:pPr>
          </w:p>
        </w:tc>
        <w:tc>
          <w:tcPr>
            <w:tcW w:w="2671" w:type="dxa"/>
            <w:noWrap w:val="0"/>
            <w:vAlign w:val="top"/>
          </w:tcPr>
          <w:p w14:paraId="39939CF8">
            <w:pPr>
              <w:spacing w:line="560" w:lineRule="exact"/>
              <w:jc w:val="left"/>
              <w:rPr>
                <w:rFonts w:hint="eastAsia" w:ascii="宋体"/>
                <w:spacing w:val="-4"/>
                <w:sz w:val="28"/>
              </w:rPr>
            </w:pPr>
          </w:p>
        </w:tc>
        <w:tc>
          <w:tcPr>
            <w:tcW w:w="2125" w:type="dxa"/>
            <w:noWrap w:val="0"/>
            <w:vAlign w:val="top"/>
          </w:tcPr>
          <w:p w14:paraId="481765D9">
            <w:pPr>
              <w:spacing w:line="560" w:lineRule="exact"/>
              <w:jc w:val="left"/>
              <w:rPr>
                <w:rFonts w:hint="eastAsia" w:ascii="宋体"/>
                <w:spacing w:val="-4"/>
                <w:sz w:val="28"/>
              </w:rPr>
            </w:pPr>
          </w:p>
        </w:tc>
        <w:tc>
          <w:tcPr>
            <w:tcW w:w="2125" w:type="dxa"/>
            <w:noWrap w:val="0"/>
            <w:vAlign w:val="top"/>
          </w:tcPr>
          <w:p w14:paraId="7F6BB0D0">
            <w:pPr>
              <w:spacing w:line="560" w:lineRule="exact"/>
              <w:jc w:val="left"/>
              <w:rPr>
                <w:rFonts w:hint="eastAsia" w:ascii="宋体"/>
                <w:spacing w:val="-4"/>
                <w:sz w:val="28"/>
              </w:rPr>
            </w:pPr>
          </w:p>
        </w:tc>
      </w:tr>
      <w:tr w14:paraId="3CD9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top"/>
          </w:tcPr>
          <w:p w14:paraId="658F20C0">
            <w:pPr>
              <w:spacing w:line="560" w:lineRule="exact"/>
              <w:jc w:val="left"/>
              <w:rPr>
                <w:rFonts w:hint="eastAsia" w:ascii="宋体"/>
                <w:spacing w:val="-4"/>
                <w:sz w:val="28"/>
              </w:rPr>
            </w:pPr>
          </w:p>
        </w:tc>
        <w:tc>
          <w:tcPr>
            <w:tcW w:w="2671" w:type="dxa"/>
            <w:noWrap w:val="0"/>
            <w:vAlign w:val="top"/>
          </w:tcPr>
          <w:p w14:paraId="3392D955">
            <w:pPr>
              <w:spacing w:line="560" w:lineRule="exact"/>
              <w:jc w:val="left"/>
              <w:rPr>
                <w:rFonts w:hint="eastAsia" w:ascii="宋体"/>
                <w:spacing w:val="-4"/>
                <w:sz w:val="28"/>
              </w:rPr>
            </w:pPr>
          </w:p>
        </w:tc>
        <w:tc>
          <w:tcPr>
            <w:tcW w:w="2125" w:type="dxa"/>
            <w:noWrap w:val="0"/>
            <w:vAlign w:val="top"/>
          </w:tcPr>
          <w:p w14:paraId="0B483DA5">
            <w:pPr>
              <w:spacing w:line="560" w:lineRule="exact"/>
              <w:jc w:val="left"/>
              <w:rPr>
                <w:rFonts w:hint="eastAsia" w:ascii="宋体"/>
                <w:spacing w:val="-4"/>
                <w:sz w:val="28"/>
              </w:rPr>
            </w:pPr>
          </w:p>
        </w:tc>
        <w:tc>
          <w:tcPr>
            <w:tcW w:w="2125" w:type="dxa"/>
            <w:noWrap w:val="0"/>
            <w:vAlign w:val="top"/>
          </w:tcPr>
          <w:p w14:paraId="60775843">
            <w:pPr>
              <w:spacing w:line="560" w:lineRule="exact"/>
              <w:jc w:val="left"/>
              <w:rPr>
                <w:rFonts w:hint="eastAsia" w:ascii="宋体"/>
                <w:spacing w:val="-4"/>
                <w:sz w:val="28"/>
              </w:rPr>
            </w:pPr>
          </w:p>
        </w:tc>
      </w:tr>
    </w:tbl>
    <w:p w14:paraId="4BFE6F3C">
      <w:pPr>
        <w:jc w:val="center"/>
        <w:rPr>
          <w:rFonts w:ascii="黑体" w:eastAsia="黑体"/>
          <w:sz w:val="28"/>
          <w:szCs w:val="28"/>
        </w:rPr>
        <w:sectPr>
          <w:footerReference r:id="rId5" w:type="default"/>
          <w:pgSz w:w="11906" w:h="16838"/>
          <w:pgMar w:top="2098" w:right="1474" w:bottom="1814" w:left="1587" w:header="851" w:footer="992" w:gutter="0"/>
          <w:pgNumType w:fmt="numberInDash"/>
          <w:cols w:space="720" w:num="1"/>
          <w:docGrid w:type="lines" w:linePitch="312" w:charSpace="0"/>
        </w:sectPr>
      </w:pPr>
    </w:p>
    <w:p w14:paraId="469FEE9C">
      <w:pPr>
        <w:spacing w:line="560" w:lineRule="exact"/>
        <w:jc w:val="center"/>
        <w:rPr>
          <w:rFonts w:hint="eastAsia" w:ascii="方正小标宋简体" w:hAnsi="方正小标宋简体" w:eastAsia="方正小标宋简体" w:cs="方正小标宋简体"/>
          <w:spacing w:val="-4"/>
          <w:sz w:val="36"/>
          <w:szCs w:val="32"/>
        </w:rPr>
      </w:pPr>
      <w:r>
        <w:rPr>
          <w:rFonts w:hint="eastAsia" w:ascii="方正小标宋简体" w:hAnsi="方正小标宋简体" w:eastAsia="方正小标宋简体" w:cs="方正小标宋简体"/>
          <w:spacing w:val="-4"/>
          <w:sz w:val="36"/>
          <w:szCs w:val="32"/>
        </w:rPr>
        <w:t>前三年主要经济效益、节能、安全指标</w:t>
      </w:r>
    </w:p>
    <w:tbl>
      <w:tblPr>
        <w:tblStyle w:val="8"/>
        <w:tblW w:w="9944"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68"/>
        <w:gridCol w:w="1282"/>
        <w:gridCol w:w="1159"/>
        <w:gridCol w:w="1173"/>
        <w:gridCol w:w="1131"/>
        <w:gridCol w:w="2240"/>
      </w:tblGrid>
      <w:tr w14:paraId="458B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57AC5729">
            <w:pPr>
              <w:jc w:val="center"/>
              <w:rPr>
                <w:rFonts w:hint="eastAsia" w:ascii="黑体" w:hAnsi="黑体" w:eastAsia="黑体" w:cs="黑体"/>
                <w:spacing w:val="-4"/>
                <w:sz w:val="28"/>
              </w:rPr>
            </w:pPr>
            <w:r>
              <w:rPr>
                <w:rFonts w:hint="eastAsia" w:ascii="黑体" w:hAnsi="黑体" w:eastAsia="黑体" w:cs="黑体"/>
                <w:spacing w:val="-4"/>
                <w:sz w:val="28"/>
              </w:rPr>
              <w:t>序号</w:t>
            </w:r>
          </w:p>
        </w:tc>
        <w:tc>
          <w:tcPr>
            <w:tcW w:w="2168" w:type="dxa"/>
            <w:noWrap w:val="0"/>
            <w:vAlign w:val="center"/>
          </w:tcPr>
          <w:p w14:paraId="0713279F">
            <w:pPr>
              <w:jc w:val="center"/>
              <w:rPr>
                <w:rFonts w:hint="eastAsia" w:ascii="黑体" w:hAnsi="黑体" w:eastAsia="黑体" w:cs="黑体"/>
                <w:spacing w:val="-4"/>
                <w:sz w:val="28"/>
              </w:rPr>
            </w:pPr>
            <w:r>
              <w:rPr>
                <w:rFonts w:hint="eastAsia" w:ascii="黑体" w:hAnsi="黑体" w:eastAsia="黑体" w:cs="黑体"/>
                <w:spacing w:val="-4"/>
                <w:sz w:val="28"/>
              </w:rPr>
              <w:t>项  目</w:t>
            </w:r>
          </w:p>
        </w:tc>
        <w:tc>
          <w:tcPr>
            <w:tcW w:w="1282" w:type="dxa"/>
            <w:noWrap w:val="0"/>
            <w:vAlign w:val="center"/>
          </w:tcPr>
          <w:p w14:paraId="1EE01B9B">
            <w:pPr>
              <w:jc w:val="center"/>
              <w:rPr>
                <w:rFonts w:hint="eastAsia" w:ascii="黑体" w:hAnsi="黑体" w:eastAsia="黑体" w:cs="黑体"/>
                <w:spacing w:val="-4"/>
                <w:sz w:val="28"/>
              </w:rPr>
            </w:pPr>
            <w:r>
              <w:rPr>
                <w:rFonts w:hint="eastAsia" w:ascii="黑体" w:hAnsi="黑体" w:eastAsia="黑体" w:cs="黑体"/>
                <w:spacing w:val="-4"/>
                <w:sz w:val="28"/>
              </w:rPr>
              <w:t>单位</w:t>
            </w:r>
          </w:p>
        </w:tc>
        <w:tc>
          <w:tcPr>
            <w:tcW w:w="1159" w:type="dxa"/>
            <w:noWrap w:val="0"/>
            <w:vAlign w:val="center"/>
          </w:tcPr>
          <w:p w14:paraId="24FFCF9A">
            <w:pPr>
              <w:jc w:val="center"/>
              <w:rPr>
                <w:rFonts w:hint="eastAsia" w:ascii="黑体" w:hAnsi="黑体" w:eastAsia="黑体" w:cs="黑体"/>
                <w:spacing w:val="-4"/>
                <w:sz w:val="28"/>
              </w:rPr>
            </w:pPr>
            <w:r>
              <w:rPr>
                <w:rFonts w:hint="eastAsia" w:ascii="黑体" w:hAnsi="黑体" w:eastAsia="黑体" w:cs="黑体"/>
                <w:spacing w:val="-4"/>
                <w:sz w:val="28"/>
                <w:lang w:val="en-US" w:eastAsia="zh-CN"/>
              </w:rPr>
              <w:t>2022</w:t>
            </w:r>
            <w:r>
              <w:rPr>
                <w:rFonts w:hint="eastAsia" w:ascii="黑体" w:hAnsi="黑体" w:eastAsia="黑体" w:cs="黑体"/>
                <w:spacing w:val="-4"/>
                <w:sz w:val="28"/>
              </w:rPr>
              <w:t>年</w:t>
            </w:r>
          </w:p>
        </w:tc>
        <w:tc>
          <w:tcPr>
            <w:tcW w:w="1173" w:type="dxa"/>
            <w:noWrap w:val="0"/>
            <w:vAlign w:val="center"/>
          </w:tcPr>
          <w:p w14:paraId="009BF226">
            <w:pPr>
              <w:jc w:val="right"/>
              <w:rPr>
                <w:rFonts w:hint="eastAsia" w:ascii="黑体" w:hAnsi="黑体" w:eastAsia="黑体" w:cs="黑体"/>
                <w:spacing w:val="-4"/>
                <w:sz w:val="28"/>
              </w:rPr>
            </w:pPr>
            <w:r>
              <w:rPr>
                <w:rFonts w:hint="eastAsia" w:ascii="黑体" w:hAnsi="黑体" w:eastAsia="黑体" w:cs="黑体"/>
                <w:spacing w:val="-4"/>
                <w:sz w:val="28"/>
                <w:lang w:val="en-US" w:eastAsia="zh-CN"/>
              </w:rPr>
              <w:t>2023</w:t>
            </w:r>
            <w:r>
              <w:rPr>
                <w:rFonts w:hint="eastAsia" w:ascii="黑体" w:hAnsi="黑体" w:eastAsia="黑体" w:cs="黑体"/>
                <w:spacing w:val="-4"/>
                <w:sz w:val="28"/>
              </w:rPr>
              <w:t>年</w:t>
            </w:r>
          </w:p>
        </w:tc>
        <w:tc>
          <w:tcPr>
            <w:tcW w:w="1131" w:type="dxa"/>
            <w:noWrap w:val="0"/>
            <w:vAlign w:val="center"/>
          </w:tcPr>
          <w:p w14:paraId="3A68CEA6">
            <w:pPr>
              <w:jc w:val="right"/>
              <w:rPr>
                <w:rFonts w:hint="eastAsia" w:ascii="黑体" w:hAnsi="黑体" w:eastAsia="黑体" w:cs="黑体"/>
                <w:spacing w:val="-4"/>
                <w:sz w:val="28"/>
              </w:rPr>
            </w:pPr>
            <w:r>
              <w:rPr>
                <w:rFonts w:hint="eastAsia" w:ascii="黑体" w:hAnsi="黑体" w:eastAsia="黑体" w:cs="黑体"/>
                <w:spacing w:val="-4"/>
                <w:sz w:val="28"/>
                <w:lang w:val="en-US" w:eastAsia="zh-CN"/>
              </w:rPr>
              <w:t>2024</w:t>
            </w:r>
            <w:r>
              <w:rPr>
                <w:rFonts w:hint="eastAsia" w:ascii="黑体" w:hAnsi="黑体" w:eastAsia="黑体" w:cs="黑体"/>
                <w:spacing w:val="-4"/>
                <w:sz w:val="28"/>
              </w:rPr>
              <w:t>年</w:t>
            </w:r>
          </w:p>
        </w:tc>
        <w:tc>
          <w:tcPr>
            <w:tcW w:w="2240" w:type="dxa"/>
            <w:noWrap w:val="0"/>
            <w:vAlign w:val="center"/>
          </w:tcPr>
          <w:p w14:paraId="073399C5">
            <w:pPr>
              <w:jc w:val="center"/>
              <w:rPr>
                <w:rFonts w:hint="eastAsia" w:ascii="黑体" w:hAnsi="黑体" w:eastAsia="黑体" w:cs="黑体"/>
                <w:spacing w:val="-4"/>
                <w:sz w:val="28"/>
              </w:rPr>
            </w:pPr>
            <w:r>
              <w:rPr>
                <w:rFonts w:hint="eastAsia" w:ascii="黑体" w:hAnsi="黑体" w:eastAsia="黑体" w:cs="黑体"/>
                <w:spacing w:val="-4"/>
                <w:sz w:val="28"/>
              </w:rPr>
              <w:t>20</w:t>
            </w:r>
            <w:r>
              <w:rPr>
                <w:rFonts w:hint="eastAsia" w:ascii="黑体" w:hAnsi="黑体" w:eastAsia="黑体" w:cs="黑体"/>
                <w:spacing w:val="-4"/>
                <w:sz w:val="28"/>
                <w:lang w:val="en-US" w:eastAsia="zh-CN"/>
              </w:rPr>
              <w:t>24</w:t>
            </w:r>
            <w:r>
              <w:rPr>
                <w:rFonts w:hint="eastAsia" w:ascii="黑体" w:hAnsi="黑体" w:eastAsia="黑体" w:cs="黑体"/>
                <w:spacing w:val="-4"/>
                <w:sz w:val="28"/>
              </w:rPr>
              <w:t>年</w:t>
            </w:r>
            <w:r>
              <w:rPr>
                <w:rFonts w:hint="eastAsia" w:ascii="黑体" w:hAnsi="黑体" w:eastAsia="黑体" w:cs="黑体"/>
                <w:spacing w:val="-4"/>
                <w:sz w:val="28"/>
                <w:lang w:val="en-US" w:eastAsia="zh-CN"/>
              </w:rPr>
              <w:t>全区</w:t>
            </w:r>
            <w:r>
              <w:rPr>
                <w:rFonts w:hint="eastAsia" w:ascii="黑体" w:hAnsi="黑体" w:eastAsia="黑体" w:cs="黑体"/>
                <w:spacing w:val="-4"/>
                <w:sz w:val="28"/>
              </w:rPr>
              <w:t>同行业企业排名</w:t>
            </w:r>
          </w:p>
        </w:tc>
      </w:tr>
      <w:tr w14:paraId="4265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91" w:type="dxa"/>
            <w:noWrap w:val="0"/>
            <w:vAlign w:val="center"/>
          </w:tcPr>
          <w:p w14:paraId="4A5980A9">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w:t>
            </w:r>
          </w:p>
        </w:tc>
        <w:tc>
          <w:tcPr>
            <w:tcW w:w="2168" w:type="dxa"/>
            <w:noWrap w:val="0"/>
            <w:vAlign w:val="center"/>
          </w:tcPr>
          <w:p w14:paraId="14B0332E">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资产总额</w:t>
            </w:r>
          </w:p>
        </w:tc>
        <w:tc>
          <w:tcPr>
            <w:tcW w:w="1282" w:type="dxa"/>
            <w:noWrap w:val="0"/>
            <w:vAlign w:val="center"/>
          </w:tcPr>
          <w:p w14:paraId="58138EB3">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41C19751">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28104858">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67030278">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01E95541">
            <w:pPr>
              <w:spacing w:line="400" w:lineRule="exact"/>
              <w:jc w:val="center"/>
              <w:rPr>
                <w:rFonts w:hint="eastAsia" w:ascii="仿宋_GB2312" w:hAnsi="仿宋_GB2312" w:eastAsia="仿宋_GB2312" w:cs="仿宋_GB2312"/>
                <w:spacing w:val="-4"/>
                <w:sz w:val="28"/>
              </w:rPr>
            </w:pPr>
          </w:p>
        </w:tc>
      </w:tr>
      <w:tr w14:paraId="049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1" w:type="dxa"/>
            <w:noWrap w:val="0"/>
            <w:vAlign w:val="center"/>
          </w:tcPr>
          <w:p w14:paraId="571F41AD">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w:t>
            </w:r>
          </w:p>
        </w:tc>
        <w:tc>
          <w:tcPr>
            <w:tcW w:w="2168" w:type="dxa"/>
            <w:noWrap w:val="0"/>
            <w:vAlign w:val="center"/>
          </w:tcPr>
          <w:p w14:paraId="07A5BFE3">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主营业务收入</w:t>
            </w:r>
          </w:p>
        </w:tc>
        <w:tc>
          <w:tcPr>
            <w:tcW w:w="1282" w:type="dxa"/>
            <w:noWrap w:val="0"/>
            <w:vAlign w:val="center"/>
          </w:tcPr>
          <w:p w14:paraId="4A42B94F">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4EEE88C6">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23AF5425">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244FADD2">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6FEF9B24">
            <w:pPr>
              <w:spacing w:line="400" w:lineRule="exact"/>
              <w:jc w:val="center"/>
              <w:rPr>
                <w:rFonts w:hint="eastAsia" w:ascii="仿宋_GB2312" w:hAnsi="仿宋_GB2312" w:eastAsia="仿宋_GB2312" w:cs="仿宋_GB2312"/>
                <w:spacing w:val="-4"/>
                <w:sz w:val="28"/>
              </w:rPr>
            </w:pPr>
          </w:p>
        </w:tc>
      </w:tr>
      <w:tr w14:paraId="2EA2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1" w:type="dxa"/>
            <w:noWrap w:val="0"/>
            <w:vAlign w:val="center"/>
          </w:tcPr>
          <w:p w14:paraId="26D8A1E4">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w:t>
            </w:r>
          </w:p>
        </w:tc>
        <w:tc>
          <w:tcPr>
            <w:tcW w:w="2168" w:type="dxa"/>
            <w:noWrap w:val="0"/>
            <w:vAlign w:val="center"/>
          </w:tcPr>
          <w:p w14:paraId="1BD91D0D">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对外投资总额</w:t>
            </w:r>
          </w:p>
        </w:tc>
        <w:tc>
          <w:tcPr>
            <w:tcW w:w="1282" w:type="dxa"/>
            <w:noWrap w:val="0"/>
            <w:vAlign w:val="center"/>
          </w:tcPr>
          <w:p w14:paraId="4671FA12">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499384A4">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7177CD92">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79F49D77">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52820DD8">
            <w:pPr>
              <w:spacing w:line="400" w:lineRule="exact"/>
              <w:jc w:val="center"/>
              <w:rPr>
                <w:rFonts w:hint="eastAsia" w:ascii="仿宋_GB2312" w:hAnsi="仿宋_GB2312" w:eastAsia="仿宋_GB2312" w:cs="仿宋_GB2312"/>
                <w:spacing w:val="-4"/>
                <w:sz w:val="28"/>
              </w:rPr>
            </w:pPr>
          </w:p>
        </w:tc>
      </w:tr>
      <w:tr w14:paraId="2705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91" w:type="dxa"/>
            <w:noWrap w:val="0"/>
            <w:vAlign w:val="center"/>
          </w:tcPr>
          <w:p w14:paraId="6013FEA8">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4</w:t>
            </w:r>
          </w:p>
        </w:tc>
        <w:tc>
          <w:tcPr>
            <w:tcW w:w="2168" w:type="dxa"/>
            <w:noWrap w:val="0"/>
            <w:vAlign w:val="center"/>
          </w:tcPr>
          <w:p w14:paraId="34DA5506">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投资收益</w:t>
            </w:r>
          </w:p>
        </w:tc>
        <w:tc>
          <w:tcPr>
            <w:tcW w:w="1282" w:type="dxa"/>
            <w:noWrap w:val="0"/>
            <w:vAlign w:val="center"/>
          </w:tcPr>
          <w:p w14:paraId="152568C0">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515FFFD0">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352CD13B">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10098B41">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4C963B52">
            <w:pPr>
              <w:spacing w:line="400" w:lineRule="exact"/>
              <w:jc w:val="center"/>
              <w:rPr>
                <w:rFonts w:hint="eastAsia" w:ascii="仿宋_GB2312" w:hAnsi="仿宋_GB2312" w:eastAsia="仿宋_GB2312" w:cs="仿宋_GB2312"/>
                <w:spacing w:val="-4"/>
                <w:sz w:val="28"/>
              </w:rPr>
            </w:pPr>
          </w:p>
        </w:tc>
      </w:tr>
      <w:tr w14:paraId="1A9D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91" w:type="dxa"/>
            <w:noWrap w:val="0"/>
            <w:vAlign w:val="center"/>
          </w:tcPr>
          <w:p w14:paraId="43BC3354">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5</w:t>
            </w:r>
          </w:p>
        </w:tc>
        <w:tc>
          <w:tcPr>
            <w:tcW w:w="2168" w:type="dxa"/>
            <w:noWrap w:val="0"/>
            <w:vAlign w:val="center"/>
          </w:tcPr>
          <w:p w14:paraId="4F310AB8">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营业外收入</w:t>
            </w:r>
          </w:p>
        </w:tc>
        <w:tc>
          <w:tcPr>
            <w:tcW w:w="1282" w:type="dxa"/>
            <w:noWrap w:val="0"/>
            <w:vAlign w:val="center"/>
          </w:tcPr>
          <w:p w14:paraId="73605E25">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1533F959">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739EFE9D">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0D6408C6">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3CE7FD79">
            <w:pPr>
              <w:spacing w:line="400" w:lineRule="exact"/>
              <w:jc w:val="center"/>
              <w:rPr>
                <w:rFonts w:hint="eastAsia" w:ascii="仿宋_GB2312" w:hAnsi="仿宋_GB2312" w:eastAsia="仿宋_GB2312" w:cs="仿宋_GB2312"/>
                <w:spacing w:val="-4"/>
                <w:sz w:val="28"/>
              </w:rPr>
            </w:pPr>
          </w:p>
        </w:tc>
      </w:tr>
      <w:tr w14:paraId="3ABF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91" w:type="dxa"/>
            <w:noWrap w:val="0"/>
            <w:vAlign w:val="center"/>
          </w:tcPr>
          <w:p w14:paraId="6DF86DC8">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6</w:t>
            </w:r>
          </w:p>
        </w:tc>
        <w:tc>
          <w:tcPr>
            <w:tcW w:w="2168" w:type="dxa"/>
            <w:noWrap w:val="0"/>
            <w:vAlign w:val="center"/>
          </w:tcPr>
          <w:p w14:paraId="687ADD49">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利润总额</w:t>
            </w:r>
          </w:p>
        </w:tc>
        <w:tc>
          <w:tcPr>
            <w:tcW w:w="1282" w:type="dxa"/>
            <w:noWrap w:val="0"/>
            <w:vAlign w:val="center"/>
          </w:tcPr>
          <w:p w14:paraId="344EF3AF">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71EE4497">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4CF5F8DF">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0E6F3771">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4DD7781B">
            <w:pPr>
              <w:spacing w:line="400" w:lineRule="exact"/>
              <w:jc w:val="center"/>
              <w:rPr>
                <w:rFonts w:hint="eastAsia" w:ascii="仿宋_GB2312" w:hAnsi="仿宋_GB2312" w:eastAsia="仿宋_GB2312" w:cs="仿宋_GB2312"/>
                <w:spacing w:val="-4"/>
                <w:sz w:val="28"/>
              </w:rPr>
            </w:pPr>
          </w:p>
        </w:tc>
      </w:tr>
      <w:tr w14:paraId="5C0E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91" w:type="dxa"/>
            <w:noWrap w:val="0"/>
            <w:vAlign w:val="center"/>
          </w:tcPr>
          <w:p w14:paraId="301E8E24">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7</w:t>
            </w:r>
          </w:p>
        </w:tc>
        <w:tc>
          <w:tcPr>
            <w:tcW w:w="2168" w:type="dxa"/>
            <w:noWrap w:val="0"/>
            <w:vAlign w:val="center"/>
          </w:tcPr>
          <w:p w14:paraId="4B5887CA">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纳税总额</w:t>
            </w:r>
          </w:p>
        </w:tc>
        <w:tc>
          <w:tcPr>
            <w:tcW w:w="1282" w:type="dxa"/>
            <w:noWrap w:val="0"/>
            <w:vAlign w:val="center"/>
          </w:tcPr>
          <w:p w14:paraId="563CC3EA">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0BD84DD9">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639FA41D">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43232A6C">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17EAAA38">
            <w:pPr>
              <w:spacing w:line="400" w:lineRule="exact"/>
              <w:jc w:val="center"/>
              <w:rPr>
                <w:rFonts w:hint="eastAsia" w:ascii="仿宋_GB2312" w:hAnsi="仿宋_GB2312" w:eastAsia="仿宋_GB2312" w:cs="仿宋_GB2312"/>
                <w:spacing w:val="-4"/>
                <w:sz w:val="28"/>
              </w:rPr>
            </w:pPr>
          </w:p>
        </w:tc>
      </w:tr>
      <w:tr w14:paraId="7EDD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91" w:type="dxa"/>
            <w:noWrap w:val="0"/>
            <w:vAlign w:val="center"/>
          </w:tcPr>
          <w:p w14:paraId="3A3C6307">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8</w:t>
            </w:r>
          </w:p>
        </w:tc>
        <w:tc>
          <w:tcPr>
            <w:tcW w:w="2168" w:type="dxa"/>
            <w:noWrap w:val="0"/>
            <w:vAlign w:val="center"/>
          </w:tcPr>
          <w:p w14:paraId="7671E0AB">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销售额</w:t>
            </w:r>
          </w:p>
        </w:tc>
        <w:tc>
          <w:tcPr>
            <w:tcW w:w="1282" w:type="dxa"/>
            <w:noWrap w:val="0"/>
            <w:vAlign w:val="center"/>
          </w:tcPr>
          <w:p w14:paraId="18B14550">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2B151D62">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4BB54B0F">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0B22705E">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1E4BBFFA">
            <w:pPr>
              <w:spacing w:line="400" w:lineRule="exact"/>
              <w:jc w:val="center"/>
              <w:rPr>
                <w:rFonts w:hint="eastAsia" w:ascii="仿宋_GB2312" w:hAnsi="仿宋_GB2312" w:eastAsia="仿宋_GB2312" w:cs="仿宋_GB2312"/>
                <w:spacing w:val="-4"/>
                <w:sz w:val="28"/>
              </w:rPr>
            </w:pPr>
          </w:p>
        </w:tc>
      </w:tr>
      <w:tr w14:paraId="601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91" w:type="dxa"/>
            <w:noWrap w:val="0"/>
            <w:vAlign w:val="center"/>
          </w:tcPr>
          <w:p w14:paraId="648F5C10">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9</w:t>
            </w:r>
          </w:p>
        </w:tc>
        <w:tc>
          <w:tcPr>
            <w:tcW w:w="2168" w:type="dxa"/>
            <w:noWrap w:val="0"/>
            <w:vAlign w:val="center"/>
          </w:tcPr>
          <w:p w14:paraId="43B3991C">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创汇总额</w:t>
            </w:r>
          </w:p>
        </w:tc>
        <w:tc>
          <w:tcPr>
            <w:tcW w:w="1282" w:type="dxa"/>
            <w:noWrap w:val="0"/>
            <w:vAlign w:val="center"/>
          </w:tcPr>
          <w:p w14:paraId="0454FDF6">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万美元</w:t>
            </w:r>
          </w:p>
        </w:tc>
        <w:tc>
          <w:tcPr>
            <w:tcW w:w="1159" w:type="dxa"/>
            <w:noWrap w:val="0"/>
            <w:vAlign w:val="center"/>
          </w:tcPr>
          <w:p w14:paraId="15E50932">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2BF8EA4D">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30F3B970">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51A839E1">
            <w:pPr>
              <w:spacing w:line="400" w:lineRule="exact"/>
              <w:jc w:val="center"/>
              <w:rPr>
                <w:rFonts w:hint="eastAsia" w:ascii="仿宋_GB2312" w:hAnsi="仿宋_GB2312" w:eastAsia="仿宋_GB2312" w:cs="仿宋_GB2312"/>
                <w:spacing w:val="-4"/>
                <w:sz w:val="28"/>
              </w:rPr>
            </w:pPr>
          </w:p>
        </w:tc>
      </w:tr>
      <w:tr w14:paraId="3349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1" w:type="dxa"/>
            <w:noWrap w:val="0"/>
            <w:vAlign w:val="center"/>
          </w:tcPr>
          <w:p w14:paraId="6F6B2678">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10</w:t>
            </w:r>
          </w:p>
        </w:tc>
        <w:tc>
          <w:tcPr>
            <w:tcW w:w="2168" w:type="dxa"/>
            <w:noWrap w:val="0"/>
            <w:vAlign w:val="center"/>
          </w:tcPr>
          <w:p w14:paraId="1FA5A577">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总资产贡献率</w:t>
            </w:r>
          </w:p>
        </w:tc>
        <w:tc>
          <w:tcPr>
            <w:tcW w:w="1282" w:type="dxa"/>
            <w:noWrap w:val="0"/>
            <w:vAlign w:val="center"/>
          </w:tcPr>
          <w:p w14:paraId="4B19E644">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3C067B37">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6CDE6093">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3315D714">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72639D03">
            <w:pPr>
              <w:spacing w:line="400" w:lineRule="exact"/>
              <w:jc w:val="center"/>
              <w:rPr>
                <w:rFonts w:hint="eastAsia" w:ascii="仿宋_GB2312" w:hAnsi="仿宋_GB2312" w:eastAsia="仿宋_GB2312" w:cs="仿宋_GB2312"/>
                <w:spacing w:val="-4"/>
                <w:sz w:val="28"/>
              </w:rPr>
            </w:pPr>
          </w:p>
        </w:tc>
      </w:tr>
      <w:tr w14:paraId="4AD7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791" w:type="dxa"/>
            <w:noWrap w:val="0"/>
            <w:vAlign w:val="center"/>
          </w:tcPr>
          <w:p w14:paraId="71A826FC">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11</w:t>
            </w:r>
          </w:p>
        </w:tc>
        <w:tc>
          <w:tcPr>
            <w:tcW w:w="2168" w:type="dxa"/>
            <w:noWrap w:val="0"/>
            <w:vAlign w:val="center"/>
          </w:tcPr>
          <w:p w14:paraId="5A71E137">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资产负债率</w:t>
            </w:r>
          </w:p>
        </w:tc>
        <w:tc>
          <w:tcPr>
            <w:tcW w:w="1282" w:type="dxa"/>
            <w:noWrap w:val="0"/>
            <w:vAlign w:val="center"/>
          </w:tcPr>
          <w:p w14:paraId="1BA16ED1">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22C3BFC8">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73217033">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6300B8B6">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0D307798">
            <w:pPr>
              <w:spacing w:line="400" w:lineRule="exact"/>
              <w:jc w:val="center"/>
              <w:rPr>
                <w:rFonts w:hint="eastAsia" w:ascii="仿宋_GB2312" w:hAnsi="仿宋_GB2312" w:eastAsia="仿宋_GB2312" w:cs="仿宋_GB2312"/>
                <w:spacing w:val="-4"/>
                <w:sz w:val="28"/>
              </w:rPr>
            </w:pPr>
          </w:p>
        </w:tc>
      </w:tr>
      <w:tr w14:paraId="16FD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791" w:type="dxa"/>
            <w:noWrap w:val="0"/>
            <w:vAlign w:val="center"/>
          </w:tcPr>
          <w:p w14:paraId="0B43044C">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12</w:t>
            </w:r>
          </w:p>
        </w:tc>
        <w:tc>
          <w:tcPr>
            <w:tcW w:w="2168" w:type="dxa"/>
            <w:noWrap w:val="0"/>
            <w:vAlign w:val="center"/>
          </w:tcPr>
          <w:p w14:paraId="7EAD88D1">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流动资产周转率</w:t>
            </w:r>
          </w:p>
        </w:tc>
        <w:tc>
          <w:tcPr>
            <w:tcW w:w="1282" w:type="dxa"/>
            <w:noWrap w:val="0"/>
            <w:vAlign w:val="center"/>
          </w:tcPr>
          <w:p w14:paraId="3B2D1781">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次</w:t>
            </w:r>
          </w:p>
        </w:tc>
        <w:tc>
          <w:tcPr>
            <w:tcW w:w="1159" w:type="dxa"/>
            <w:noWrap w:val="0"/>
            <w:vAlign w:val="center"/>
          </w:tcPr>
          <w:p w14:paraId="659B5736">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25993253">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05D9AFF9">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62501075">
            <w:pPr>
              <w:spacing w:line="400" w:lineRule="exact"/>
              <w:jc w:val="center"/>
              <w:rPr>
                <w:rFonts w:hint="eastAsia" w:ascii="仿宋_GB2312" w:hAnsi="仿宋_GB2312" w:eastAsia="仿宋_GB2312" w:cs="仿宋_GB2312"/>
                <w:spacing w:val="-4"/>
                <w:sz w:val="28"/>
              </w:rPr>
            </w:pPr>
          </w:p>
        </w:tc>
      </w:tr>
      <w:tr w14:paraId="3701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91" w:type="dxa"/>
            <w:noWrap w:val="0"/>
            <w:vAlign w:val="center"/>
          </w:tcPr>
          <w:p w14:paraId="2C67554F">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13</w:t>
            </w:r>
          </w:p>
        </w:tc>
        <w:tc>
          <w:tcPr>
            <w:tcW w:w="2168" w:type="dxa"/>
            <w:noWrap w:val="0"/>
            <w:vAlign w:val="center"/>
          </w:tcPr>
          <w:p w14:paraId="605B613B">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全员劳动生产率</w:t>
            </w:r>
          </w:p>
        </w:tc>
        <w:tc>
          <w:tcPr>
            <w:tcW w:w="1282" w:type="dxa"/>
            <w:noWrap w:val="0"/>
            <w:vAlign w:val="center"/>
          </w:tcPr>
          <w:p w14:paraId="4657F84D">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万元/人</w:t>
            </w:r>
          </w:p>
        </w:tc>
        <w:tc>
          <w:tcPr>
            <w:tcW w:w="1159" w:type="dxa"/>
            <w:noWrap w:val="0"/>
            <w:vAlign w:val="center"/>
          </w:tcPr>
          <w:p w14:paraId="2DD792F5">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744E5372">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4D4E5D49">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07882FE2">
            <w:pPr>
              <w:spacing w:line="400" w:lineRule="exact"/>
              <w:jc w:val="center"/>
              <w:rPr>
                <w:rFonts w:hint="eastAsia" w:ascii="仿宋_GB2312" w:hAnsi="仿宋_GB2312" w:eastAsia="仿宋_GB2312" w:cs="仿宋_GB2312"/>
                <w:spacing w:val="-4"/>
                <w:sz w:val="28"/>
              </w:rPr>
            </w:pPr>
          </w:p>
        </w:tc>
      </w:tr>
      <w:tr w14:paraId="3D97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1" w:type="dxa"/>
            <w:noWrap w:val="0"/>
            <w:vAlign w:val="center"/>
          </w:tcPr>
          <w:p w14:paraId="3FE326A1">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14</w:t>
            </w:r>
          </w:p>
        </w:tc>
        <w:tc>
          <w:tcPr>
            <w:tcW w:w="2168" w:type="dxa"/>
            <w:noWrap w:val="0"/>
            <w:vAlign w:val="center"/>
          </w:tcPr>
          <w:p w14:paraId="532DDAB6">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万元产值</w:t>
            </w:r>
          </w:p>
          <w:p w14:paraId="303C1A4F">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综合能耗</w:t>
            </w:r>
          </w:p>
        </w:tc>
        <w:tc>
          <w:tcPr>
            <w:tcW w:w="1282" w:type="dxa"/>
            <w:noWrap w:val="0"/>
            <w:vAlign w:val="center"/>
          </w:tcPr>
          <w:p w14:paraId="6A66CD67">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吨/万元</w:t>
            </w:r>
          </w:p>
        </w:tc>
        <w:tc>
          <w:tcPr>
            <w:tcW w:w="1159" w:type="dxa"/>
            <w:noWrap w:val="0"/>
            <w:vAlign w:val="center"/>
          </w:tcPr>
          <w:p w14:paraId="53B4CFDD">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42561538">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5B794426">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116D598F">
            <w:pPr>
              <w:spacing w:line="400" w:lineRule="exact"/>
              <w:jc w:val="center"/>
              <w:rPr>
                <w:rFonts w:hint="eastAsia" w:ascii="仿宋_GB2312" w:hAnsi="仿宋_GB2312" w:eastAsia="仿宋_GB2312" w:cs="仿宋_GB2312"/>
                <w:spacing w:val="-4"/>
                <w:sz w:val="28"/>
              </w:rPr>
            </w:pPr>
          </w:p>
        </w:tc>
      </w:tr>
      <w:tr w14:paraId="47B9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91" w:type="dxa"/>
            <w:noWrap w:val="0"/>
            <w:vAlign w:val="center"/>
          </w:tcPr>
          <w:p w14:paraId="16F66706">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15</w:t>
            </w:r>
          </w:p>
        </w:tc>
        <w:tc>
          <w:tcPr>
            <w:tcW w:w="2168" w:type="dxa"/>
            <w:noWrap w:val="0"/>
            <w:vAlign w:val="center"/>
          </w:tcPr>
          <w:p w14:paraId="0A5A56E7">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pacing w:val="-4"/>
                <w:sz w:val="28"/>
              </w:rPr>
              <w:t>万元产值综合能耗年下降率</w:t>
            </w:r>
          </w:p>
        </w:tc>
        <w:tc>
          <w:tcPr>
            <w:tcW w:w="1282" w:type="dxa"/>
            <w:noWrap w:val="0"/>
            <w:vAlign w:val="center"/>
          </w:tcPr>
          <w:p w14:paraId="0AFE07C9">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076E6470">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512E5AFB">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65093F20">
            <w:pPr>
              <w:spacing w:line="400" w:lineRule="exact"/>
              <w:jc w:val="center"/>
              <w:rPr>
                <w:rFonts w:hint="eastAsia" w:ascii="仿宋_GB2312" w:hAnsi="仿宋_GB2312" w:eastAsia="仿宋_GB2312" w:cs="仿宋_GB2312"/>
                <w:spacing w:val="-4"/>
                <w:sz w:val="28"/>
              </w:rPr>
            </w:pPr>
          </w:p>
        </w:tc>
        <w:tc>
          <w:tcPr>
            <w:tcW w:w="2240" w:type="dxa"/>
            <w:noWrap w:val="0"/>
            <w:vAlign w:val="center"/>
          </w:tcPr>
          <w:p w14:paraId="42491562">
            <w:pPr>
              <w:spacing w:line="400" w:lineRule="exact"/>
              <w:jc w:val="center"/>
              <w:rPr>
                <w:rFonts w:hint="eastAsia" w:ascii="仿宋_GB2312" w:hAnsi="仿宋_GB2312" w:eastAsia="仿宋_GB2312" w:cs="仿宋_GB2312"/>
                <w:spacing w:val="-4"/>
                <w:sz w:val="28"/>
              </w:rPr>
            </w:pPr>
          </w:p>
        </w:tc>
      </w:tr>
      <w:tr w14:paraId="7A20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237E3A7D">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16</w:t>
            </w:r>
          </w:p>
        </w:tc>
        <w:tc>
          <w:tcPr>
            <w:tcW w:w="2168" w:type="dxa"/>
            <w:noWrap w:val="0"/>
            <w:vAlign w:val="center"/>
          </w:tcPr>
          <w:p w14:paraId="36F883AD">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产品销售率</w:t>
            </w:r>
          </w:p>
        </w:tc>
        <w:tc>
          <w:tcPr>
            <w:tcW w:w="1282" w:type="dxa"/>
            <w:noWrap w:val="0"/>
            <w:vAlign w:val="center"/>
          </w:tcPr>
          <w:p w14:paraId="29A53EE0">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73E62F69">
            <w:pPr>
              <w:spacing w:line="400" w:lineRule="exact"/>
              <w:jc w:val="center"/>
              <w:rPr>
                <w:rFonts w:hint="eastAsia" w:ascii="仿宋_GB2312" w:hAnsi="仿宋_GB2312" w:eastAsia="仿宋_GB2312" w:cs="仿宋_GB2312"/>
                <w:spacing w:val="-4"/>
                <w:sz w:val="28"/>
              </w:rPr>
            </w:pPr>
          </w:p>
        </w:tc>
        <w:tc>
          <w:tcPr>
            <w:tcW w:w="1173" w:type="dxa"/>
            <w:noWrap w:val="0"/>
            <w:vAlign w:val="center"/>
          </w:tcPr>
          <w:p w14:paraId="2A2DE53C">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59BCD34A">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2CB14CC3">
            <w:pPr>
              <w:spacing w:line="560" w:lineRule="exact"/>
              <w:jc w:val="center"/>
              <w:rPr>
                <w:rFonts w:hint="eastAsia" w:ascii="仿宋_GB2312" w:hAnsi="仿宋_GB2312" w:eastAsia="仿宋_GB2312" w:cs="仿宋_GB2312"/>
                <w:spacing w:val="-4"/>
                <w:sz w:val="28"/>
              </w:rPr>
            </w:pPr>
          </w:p>
        </w:tc>
      </w:tr>
      <w:tr w14:paraId="42BE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0144B064">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17</w:t>
            </w:r>
          </w:p>
        </w:tc>
        <w:tc>
          <w:tcPr>
            <w:tcW w:w="2168" w:type="dxa"/>
            <w:noWrap w:val="0"/>
            <w:vAlign w:val="center"/>
          </w:tcPr>
          <w:p w14:paraId="17533E0E">
            <w:pPr>
              <w:spacing w:line="400" w:lineRule="exact"/>
              <w:jc w:val="center"/>
              <w:rPr>
                <w:rFonts w:hint="eastAsia" w:ascii="仿宋_GB2312" w:hAnsi="仿宋_GB2312" w:eastAsia="仿宋_GB2312" w:cs="仿宋_GB2312"/>
                <w:spacing w:val="-6"/>
                <w:sz w:val="28"/>
              </w:rPr>
            </w:pPr>
            <w:r>
              <w:rPr>
                <w:rFonts w:hint="eastAsia" w:ascii="仿宋_GB2312" w:hAnsi="仿宋_GB2312" w:eastAsia="仿宋_GB2312" w:cs="仿宋_GB2312"/>
                <w:spacing w:val="-6"/>
                <w:sz w:val="28"/>
              </w:rPr>
              <w:t>新产品产值率</w:t>
            </w:r>
          </w:p>
        </w:tc>
        <w:tc>
          <w:tcPr>
            <w:tcW w:w="1282" w:type="dxa"/>
            <w:noWrap w:val="0"/>
            <w:vAlign w:val="center"/>
          </w:tcPr>
          <w:p w14:paraId="23A25D4A">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1E3A5A29">
            <w:pPr>
              <w:spacing w:line="400" w:lineRule="exact"/>
              <w:jc w:val="center"/>
              <w:rPr>
                <w:rFonts w:hint="eastAsia" w:ascii="仿宋_GB2312" w:hAnsi="仿宋_GB2312" w:eastAsia="仿宋_GB2312" w:cs="仿宋_GB2312"/>
                <w:spacing w:val="-6"/>
                <w:sz w:val="28"/>
              </w:rPr>
            </w:pPr>
          </w:p>
        </w:tc>
        <w:tc>
          <w:tcPr>
            <w:tcW w:w="1173" w:type="dxa"/>
            <w:noWrap w:val="0"/>
            <w:vAlign w:val="center"/>
          </w:tcPr>
          <w:p w14:paraId="2FB04B1E">
            <w:pPr>
              <w:spacing w:line="400" w:lineRule="exact"/>
              <w:jc w:val="center"/>
              <w:rPr>
                <w:rFonts w:hint="eastAsia" w:ascii="仿宋_GB2312" w:hAnsi="仿宋_GB2312" w:eastAsia="仿宋_GB2312" w:cs="仿宋_GB2312"/>
                <w:spacing w:val="-4"/>
                <w:sz w:val="28"/>
              </w:rPr>
            </w:pPr>
          </w:p>
        </w:tc>
        <w:tc>
          <w:tcPr>
            <w:tcW w:w="1131" w:type="dxa"/>
            <w:noWrap w:val="0"/>
            <w:vAlign w:val="center"/>
          </w:tcPr>
          <w:p w14:paraId="4D568A57">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19C934F6">
            <w:pPr>
              <w:spacing w:line="560" w:lineRule="exact"/>
              <w:jc w:val="center"/>
              <w:rPr>
                <w:rFonts w:hint="eastAsia" w:ascii="仿宋_GB2312" w:hAnsi="仿宋_GB2312" w:eastAsia="仿宋_GB2312" w:cs="仿宋_GB2312"/>
                <w:spacing w:val="-4"/>
                <w:sz w:val="28"/>
              </w:rPr>
            </w:pPr>
          </w:p>
        </w:tc>
      </w:tr>
      <w:tr w14:paraId="1C64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51BBA8A0">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18</w:t>
            </w:r>
          </w:p>
        </w:tc>
        <w:tc>
          <w:tcPr>
            <w:tcW w:w="2168" w:type="dxa"/>
            <w:noWrap w:val="0"/>
            <w:vAlign w:val="center"/>
          </w:tcPr>
          <w:p w14:paraId="6E85CE57">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原材料综合利用率</w:t>
            </w:r>
          </w:p>
        </w:tc>
        <w:tc>
          <w:tcPr>
            <w:tcW w:w="1282" w:type="dxa"/>
            <w:noWrap w:val="0"/>
            <w:vAlign w:val="center"/>
          </w:tcPr>
          <w:p w14:paraId="67CEF800">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3DDE2CBE">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0972DCBB">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4C7D3CCA">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492C12B0">
            <w:pPr>
              <w:spacing w:line="560" w:lineRule="exact"/>
              <w:jc w:val="center"/>
              <w:rPr>
                <w:rFonts w:hint="eastAsia" w:ascii="仿宋_GB2312" w:hAnsi="仿宋_GB2312" w:eastAsia="仿宋_GB2312" w:cs="仿宋_GB2312"/>
                <w:spacing w:val="-4"/>
                <w:sz w:val="28"/>
              </w:rPr>
            </w:pPr>
          </w:p>
        </w:tc>
      </w:tr>
      <w:tr w14:paraId="280E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7066BA87">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19</w:t>
            </w:r>
          </w:p>
        </w:tc>
        <w:tc>
          <w:tcPr>
            <w:tcW w:w="2168" w:type="dxa"/>
            <w:noWrap w:val="0"/>
            <w:vAlign w:val="center"/>
          </w:tcPr>
          <w:p w14:paraId="3CE71D67">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亩均效益</w:t>
            </w:r>
          </w:p>
        </w:tc>
        <w:tc>
          <w:tcPr>
            <w:tcW w:w="1282" w:type="dxa"/>
            <w:noWrap w:val="0"/>
            <w:vAlign w:val="center"/>
          </w:tcPr>
          <w:p w14:paraId="5515755C">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万元/亩</w:t>
            </w:r>
          </w:p>
        </w:tc>
        <w:tc>
          <w:tcPr>
            <w:tcW w:w="1159" w:type="dxa"/>
            <w:noWrap w:val="0"/>
            <w:vAlign w:val="center"/>
          </w:tcPr>
          <w:p w14:paraId="6CCFC2E1">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392716E0">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554849E8">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174BA898">
            <w:pPr>
              <w:spacing w:line="560" w:lineRule="exact"/>
              <w:jc w:val="center"/>
              <w:rPr>
                <w:rFonts w:hint="eastAsia" w:ascii="仿宋_GB2312" w:hAnsi="仿宋_GB2312" w:eastAsia="仿宋_GB2312" w:cs="仿宋_GB2312"/>
                <w:spacing w:val="-4"/>
                <w:sz w:val="28"/>
              </w:rPr>
            </w:pPr>
          </w:p>
        </w:tc>
      </w:tr>
      <w:tr w14:paraId="272F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3133CD0E">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20</w:t>
            </w:r>
          </w:p>
        </w:tc>
        <w:tc>
          <w:tcPr>
            <w:tcW w:w="2168" w:type="dxa"/>
            <w:noWrap w:val="0"/>
            <w:vAlign w:val="center"/>
          </w:tcPr>
          <w:p w14:paraId="3E4D652F">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亩均效益评价结果</w:t>
            </w:r>
          </w:p>
        </w:tc>
        <w:tc>
          <w:tcPr>
            <w:tcW w:w="1282" w:type="dxa"/>
            <w:noWrap w:val="0"/>
            <w:vAlign w:val="center"/>
          </w:tcPr>
          <w:p w14:paraId="4CDD4B3A">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档次</w:t>
            </w:r>
          </w:p>
        </w:tc>
        <w:tc>
          <w:tcPr>
            <w:tcW w:w="1159" w:type="dxa"/>
            <w:noWrap w:val="0"/>
            <w:vAlign w:val="center"/>
          </w:tcPr>
          <w:p w14:paraId="36A3CBE0">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15C1936D">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26C82DCE">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2B1C162C">
            <w:pPr>
              <w:spacing w:line="560" w:lineRule="exact"/>
              <w:jc w:val="center"/>
              <w:rPr>
                <w:rFonts w:hint="eastAsia" w:ascii="仿宋_GB2312" w:hAnsi="仿宋_GB2312" w:eastAsia="仿宋_GB2312" w:cs="仿宋_GB2312"/>
                <w:spacing w:val="-4"/>
                <w:sz w:val="28"/>
              </w:rPr>
            </w:pPr>
          </w:p>
        </w:tc>
      </w:tr>
      <w:tr w14:paraId="4327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4CF0E78A">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21</w:t>
            </w:r>
          </w:p>
        </w:tc>
        <w:tc>
          <w:tcPr>
            <w:tcW w:w="2168" w:type="dxa"/>
            <w:noWrap w:val="0"/>
            <w:vAlign w:val="center"/>
          </w:tcPr>
          <w:p w14:paraId="4D391E6F">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增加值</w:t>
            </w:r>
          </w:p>
        </w:tc>
        <w:tc>
          <w:tcPr>
            <w:tcW w:w="1282" w:type="dxa"/>
            <w:noWrap w:val="0"/>
            <w:vAlign w:val="center"/>
          </w:tcPr>
          <w:p w14:paraId="4D69EFD8">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001E98EA">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63A69591">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4D086DA7">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1E540698">
            <w:pPr>
              <w:spacing w:line="560" w:lineRule="exact"/>
              <w:jc w:val="center"/>
              <w:rPr>
                <w:rFonts w:hint="eastAsia" w:ascii="仿宋_GB2312" w:hAnsi="仿宋_GB2312" w:eastAsia="仿宋_GB2312" w:cs="仿宋_GB2312"/>
                <w:spacing w:val="-4"/>
                <w:sz w:val="28"/>
              </w:rPr>
            </w:pPr>
          </w:p>
        </w:tc>
      </w:tr>
      <w:tr w14:paraId="607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4B81C5A8">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22</w:t>
            </w:r>
          </w:p>
        </w:tc>
        <w:tc>
          <w:tcPr>
            <w:tcW w:w="2168" w:type="dxa"/>
            <w:noWrap w:val="0"/>
            <w:vAlign w:val="center"/>
          </w:tcPr>
          <w:p w14:paraId="5F1133A4">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亩均增加值</w:t>
            </w:r>
          </w:p>
        </w:tc>
        <w:tc>
          <w:tcPr>
            <w:tcW w:w="1282" w:type="dxa"/>
            <w:noWrap w:val="0"/>
            <w:vAlign w:val="center"/>
          </w:tcPr>
          <w:p w14:paraId="7BDE33C8">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万元/亩</w:t>
            </w:r>
          </w:p>
        </w:tc>
        <w:tc>
          <w:tcPr>
            <w:tcW w:w="1159" w:type="dxa"/>
            <w:noWrap w:val="0"/>
            <w:vAlign w:val="center"/>
          </w:tcPr>
          <w:p w14:paraId="07E7758B">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69D87CFF">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236B9EA0">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0164627C">
            <w:pPr>
              <w:spacing w:line="560" w:lineRule="exact"/>
              <w:jc w:val="center"/>
              <w:rPr>
                <w:rFonts w:hint="eastAsia" w:ascii="仿宋_GB2312" w:hAnsi="仿宋_GB2312" w:eastAsia="仿宋_GB2312" w:cs="仿宋_GB2312"/>
                <w:spacing w:val="-4"/>
                <w:sz w:val="28"/>
              </w:rPr>
            </w:pPr>
          </w:p>
        </w:tc>
      </w:tr>
      <w:tr w14:paraId="1F27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3A7CC796">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23</w:t>
            </w:r>
          </w:p>
        </w:tc>
        <w:tc>
          <w:tcPr>
            <w:tcW w:w="2168" w:type="dxa"/>
            <w:noWrap w:val="0"/>
            <w:vAlign w:val="center"/>
          </w:tcPr>
          <w:p w14:paraId="4BCE06BF">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百平米增加值</w:t>
            </w:r>
          </w:p>
        </w:tc>
        <w:tc>
          <w:tcPr>
            <w:tcW w:w="1282" w:type="dxa"/>
            <w:noWrap w:val="0"/>
            <w:vAlign w:val="center"/>
          </w:tcPr>
          <w:p w14:paraId="3A8342C3">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万元/百平米</w:t>
            </w:r>
          </w:p>
        </w:tc>
        <w:tc>
          <w:tcPr>
            <w:tcW w:w="1159" w:type="dxa"/>
            <w:noWrap w:val="0"/>
            <w:vAlign w:val="center"/>
          </w:tcPr>
          <w:p w14:paraId="20052111">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086B3FB0">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1E160275">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1B211139">
            <w:pPr>
              <w:spacing w:line="560" w:lineRule="exact"/>
              <w:jc w:val="center"/>
              <w:rPr>
                <w:rFonts w:hint="eastAsia" w:ascii="仿宋_GB2312" w:hAnsi="仿宋_GB2312" w:eastAsia="仿宋_GB2312" w:cs="仿宋_GB2312"/>
                <w:spacing w:val="-4"/>
                <w:sz w:val="28"/>
              </w:rPr>
            </w:pPr>
          </w:p>
        </w:tc>
      </w:tr>
      <w:tr w14:paraId="18A4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48D2E488">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24</w:t>
            </w:r>
          </w:p>
        </w:tc>
        <w:tc>
          <w:tcPr>
            <w:tcW w:w="2168" w:type="dxa"/>
            <w:noWrap w:val="0"/>
            <w:vAlign w:val="center"/>
          </w:tcPr>
          <w:p w14:paraId="3CF86FE0">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税收实际贡献</w:t>
            </w:r>
          </w:p>
        </w:tc>
        <w:tc>
          <w:tcPr>
            <w:tcW w:w="1282" w:type="dxa"/>
            <w:noWrap w:val="0"/>
            <w:vAlign w:val="center"/>
          </w:tcPr>
          <w:p w14:paraId="74FFEE67">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4257F1B8">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4CED65D5">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212F8F3D">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53A774AA">
            <w:pPr>
              <w:spacing w:line="560" w:lineRule="exact"/>
              <w:jc w:val="center"/>
              <w:rPr>
                <w:rFonts w:hint="eastAsia" w:ascii="仿宋_GB2312" w:hAnsi="仿宋_GB2312" w:eastAsia="仿宋_GB2312" w:cs="仿宋_GB2312"/>
                <w:spacing w:val="-4"/>
                <w:sz w:val="28"/>
              </w:rPr>
            </w:pPr>
          </w:p>
        </w:tc>
      </w:tr>
      <w:tr w14:paraId="00DB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709EEDFD">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25</w:t>
            </w:r>
          </w:p>
        </w:tc>
        <w:tc>
          <w:tcPr>
            <w:tcW w:w="2168" w:type="dxa"/>
            <w:noWrap w:val="0"/>
            <w:vAlign w:val="center"/>
          </w:tcPr>
          <w:p w14:paraId="3A7EFD39">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亩均税收</w:t>
            </w:r>
          </w:p>
        </w:tc>
        <w:tc>
          <w:tcPr>
            <w:tcW w:w="1282" w:type="dxa"/>
            <w:noWrap w:val="0"/>
            <w:vAlign w:val="center"/>
          </w:tcPr>
          <w:p w14:paraId="1178909B">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万元/亩</w:t>
            </w:r>
          </w:p>
        </w:tc>
        <w:tc>
          <w:tcPr>
            <w:tcW w:w="1159" w:type="dxa"/>
            <w:noWrap w:val="0"/>
            <w:vAlign w:val="center"/>
          </w:tcPr>
          <w:p w14:paraId="31E3A250">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17A2E907">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6C06AAAA">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4913658A">
            <w:pPr>
              <w:spacing w:line="560" w:lineRule="exact"/>
              <w:jc w:val="center"/>
              <w:rPr>
                <w:rFonts w:hint="eastAsia" w:ascii="仿宋_GB2312" w:hAnsi="仿宋_GB2312" w:eastAsia="仿宋_GB2312" w:cs="仿宋_GB2312"/>
                <w:spacing w:val="-4"/>
                <w:sz w:val="28"/>
              </w:rPr>
            </w:pPr>
          </w:p>
        </w:tc>
      </w:tr>
      <w:tr w14:paraId="408E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55E41AD6">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26</w:t>
            </w:r>
          </w:p>
        </w:tc>
        <w:tc>
          <w:tcPr>
            <w:tcW w:w="2168" w:type="dxa"/>
            <w:noWrap w:val="0"/>
            <w:vAlign w:val="center"/>
          </w:tcPr>
          <w:p w14:paraId="216591E7">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百平米税收</w:t>
            </w:r>
          </w:p>
        </w:tc>
        <w:tc>
          <w:tcPr>
            <w:tcW w:w="1282" w:type="dxa"/>
            <w:noWrap w:val="0"/>
            <w:vAlign w:val="center"/>
          </w:tcPr>
          <w:p w14:paraId="4467F7F1">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万元/百平米</w:t>
            </w:r>
          </w:p>
        </w:tc>
        <w:tc>
          <w:tcPr>
            <w:tcW w:w="1159" w:type="dxa"/>
            <w:noWrap w:val="0"/>
            <w:vAlign w:val="center"/>
          </w:tcPr>
          <w:p w14:paraId="179B59EC">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015D19B3">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0472F6E0">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6886EC42">
            <w:pPr>
              <w:spacing w:line="560" w:lineRule="exact"/>
              <w:jc w:val="center"/>
              <w:rPr>
                <w:rFonts w:hint="eastAsia" w:ascii="仿宋_GB2312" w:hAnsi="仿宋_GB2312" w:eastAsia="仿宋_GB2312" w:cs="仿宋_GB2312"/>
                <w:spacing w:val="-4"/>
                <w:sz w:val="28"/>
              </w:rPr>
            </w:pPr>
          </w:p>
        </w:tc>
      </w:tr>
      <w:tr w14:paraId="5C16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43BE902E">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27</w:t>
            </w:r>
          </w:p>
        </w:tc>
        <w:tc>
          <w:tcPr>
            <w:tcW w:w="2168" w:type="dxa"/>
            <w:noWrap w:val="0"/>
            <w:vAlign w:val="center"/>
          </w:tcPr>
          <w:p w14:paraId="64C19EE5">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R&amp;D经费占比</w:t>
            </w:r>
          </w:p>
        </w:tc>
        <w:tc>
          <w:tcPr>
            <w:tcW w:w="1282" w:type="dxa"/>
            <w:noWrap w:val="0"/>
            <w:vAlign w:val="center"/>
          </w:tcPr>
          <w:p w14:paraId="0FBF46F7">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1CDCDACC">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4F54063B">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0266AA60">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3ABFDFBD">
            <w:pPr>
              <w:spacing w:line="560" w:lineRule="exact"/>
              <w:jc w:val="center"/>
              <w:rPr>
                <w:rFonts w:hint="eastAsia" w:ascii="仿宋_GB2312" w:hAnsi="仿宋_GB2312" w:eastAsia="仿宋_GB2312" w:cs="仿宋_GB2312"/>
                <w:spacing w:val="-4"/>
                <w:sz w:val="28"/>
              </w:rPr>
            </w:pPr>
          </w:p>
        </w:tc>
      </w:tr>
      <w:tr w14:paraId="587A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04C2F26D">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28</w:t>
            </w:r>
          </w:p>
        </w:tc>
        <w:tc>
          <w:tcPr>
            <w:tcW w:w="2168" w:type="dxa"/>
            <w:noWrap w:val="0"/>
            <w:vAlign w:val="center"/>
          </w:tcPr>
          <w:p w14:paraId="548D8AAD">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有效发明专利拥有量</w:t>
            </w:r>
          </w:p>
        </w:tc>
        <w:tc>
          <w:tcPr>
            <w:tcW w:w="1282" w:type="dxa"/>
            <w:noWrap w:val="0"/>
            <w:vAlign w:val="center"/>
          </w:tcPr>
          <w:p w14:paraId="114223D5">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件</w:t>
            </w:r>
          </w:p>
        </w:tc>
        <w:tc>
          <w:tcPr>
            <w:tcW w:w="1159" w:type="dxa"/>
            <w:noWrap w:val="0"/>
            <w:vAlign w:val="center"/>
          </w:tcPr>
          <w:p w14:paraId="64678E92">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378CDA49">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407F67CF">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52BCEBFC">
            <w:pPr>
              <w:spacing w:line="560" w:lineRule="exact"/>
              <w:jc w:val="center"/>
              <w:rPr>
                <w:rFonts w:hint="eastAsia" w:ascii="仿宋_GB2312" w:hAnsi="仿宋_GB2312" w:eastAsia="仿宋_GB2312" w:cs="仿宋_GB2312"/>
                <w:spacing w:val="-4"/>
                <w:sz w:val="28"/>
              </w:rPr>
            </w:pPr>
          </w:p>
        </w:tc>
      </w:tr>
      <w:tr w14:paraId="7089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4A18C8C5">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29</w:t>
            </w:r>
          </w:p>
        </w:tc>
        <w:tc>
          <w:tcPr>
            <w:tcW w:w="2168" w:type="dxa"/>
            <w:noWrap w:val="0"/>
            <w:vAlign w:val="center"/>
          </w:tcPr>
          <w:p w14:paraId="3E50408A">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签定合同额</w:t>
            </w:r>
          </w:p>
        </w:tc>
        <w:tc>
          <w:tcPr>
            <w:tcW w:w="1282" w:type="dxa"/>
            <w:noWrap w:val="0"/>
            <w:vAlign w:val="center"/>
          </w:tcPr>
          <w:p w14:paraId="31EF8BC2">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6D653B83">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2B2DCBF8">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2CB16F4D">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0A45F299">
            <w:pPr>
              <w:spacing w:line="560" w:lineRule="exact"/>
              <w:jc w:val="center"/>
              <w:rPr>
                <w:rFonts w:hint="eastAsia" w:ascii="仿宋_GB2312" w:hAnsi="仿宋_GB2312" w:eastAsia="仿宋_GB2312" w:cs="仿宋_GB2312"/>
                <w:spacing w:val="-4"/>
                <w:sz w:val="28"/>
              </w:rPr>
            </w:pPr>
          </w:p>
        </w:tc>
      </w:tr>
      <w:tr w14:paraId="5F5B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144C8AC3">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30</w:t>
            </w:r>
          </w:p>
        </w:tc>
        <w:tc>
          <w:tcPr>
            <w:tcW w:w="2168" w:type="dxa"/>
            <w:noWrap w:val="0"/>
            <w:vAlign w:val="center"/>
          </w:tcPr>
          <w:p w14:paraId="27908F55">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百亿元产值死亡年下降率</w:t>
            </w:r>
          </w:p>
        </w:tc>
        <w:tc>
          <w:tcPr>
            <w:tcW w:w="1282" w:type="dxa"/>
            <w:noWrap w:val="0"/>
            <w:vAlign w:val="center"/>
          </w:tcPr>
          <w:p w14:paraId="15871220">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z w:val="28"/>
                <w:szCs w:val="28"/>
              </w:rPr>
              <w:t>%</w:t>
            </w:r>
          </w:p>
        </w:tc>
        <w:tc>
          <w:tcPr>
            <w:tcW w:w="1159" w:type="dxa"/>
            <w:noWrap w:val="0"/>
            <w:vAlign w:val="center"/>
          </w:tcPr>
          <w:p w14:paraId="78CF3E0B">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6980D3B0">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7A816D04">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615A89A7">
            <w:pPr>
              <w:spacing w:line="560" w:lineRule="exact"/>
              <w:jc w:val="center"/>
              <w:rPr>
                <w:rFonts w:hint="eastAsia" w:ascii="仿宋_GB2312" w:hAnsi="仿宋_GB2312" w:eastAsia="仿宋_GB2312" w:cs="仿宋_GB2312"/>
                <w:spacing w:val="-4"/>
                <w:sz w:val="28"/>
              </w:rPr>
            </w:pPr>
          </w:p>
        </w:tc>
      </w:tr>
      <w:tr w14:paraId="0669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494F9A13">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31</w:t>
            </w:r>
          </w:p>
        </w:tc>
        <w:tc>
          <w:tcPr>
            <w:tcW w:w="2168" w:type="dxa"/>
            <w:noWrap w:val="0"/>
            <w:vAlign w:val="center"/>
          </w:tcPr>
          <w:p w14:paraId="33605302">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农（兽）药减量</w:t>
            </w:r>
          </w:p>
        </w:tc>
        <w:tc>
          <w:tcPr>
            <w:tcW w:w="1282" w:type="dxa"/>
            <w:noWrap w:val="0"/>
            <w:vAlign w:val="center"/>
          </w:tcPr>
          <w:p w14:paraId="7A12D8A9">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w:t>
            </w:r>
          </w:p>
        </w:tc>
        <w:tc>
          <w:tcPr>
            <w:tcW w:w="1159" w:type="dxa"/>
            <w:noWrap w:val="0"/>
            <w:vAlign w:val="center"/>
          </w:tcPr>
          <w:p w14:paraId="1FCE1ECF">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5B312440">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312431FF">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69DB8129">
            <w:pPr>
              <w:spacing w:line="560" w:lineRule="exact"/>
              <w:jc w:val="center"/>
              <w:rPr>
                <w:rFonts w:hint="eastAsia" w:ascii="仿宋_GB2312" w:hAnsi="仿宋_GB2312" w:eastAsia="仿宋_GB2312" w:cs="仿宋_GB2312"/>
                <w:spacing w:val="-4"/>
                <w:sz w:val="28"/>
              </w:rPr>
            </w:pPr>
          </w:p>
        </w:tc>
      </w:tr>
      <w:tr w14:paraId="1166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2D493F0E">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32</w:t>
            </w:r>
          </w:p>
        </w:tc>
        <w:tc>
          <w:tcPr>
            <w:tcW w:w="2168" w:type="dxa"/>
            <w:noWrap w:val="0"/>
            <w:vAlign w:val="center"/>
          </w:tcPr>
          <w:p w14:paraId="1DB791A6">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带动农户数</w:t>
            </w:r>
          </w:p>
        </w:tc>
        <w:tc>
          <w:tcPr>
            <w:tcW w:w="1282" w:type="dxa"/>
            <w:noWrap w:val="0"/>
            <w:vAlign w:val="center"/>
          </w:tcPr>
          <w:p w14:paraId="482EE558">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户</w:t>
            </w:r>
          </w:p>
        </w:tc>
        <w:tc>
          <w:tcPr>
            <w:tcW w:w="1159" w:type="dxa"/>
            <w:noWrap w:val="0"/>
            <w:vAlign w:val="center"/>
          </w:tcPr>
          <w:p w14:paraId="77C2A929">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38B06AE8">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1988A005">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08D3A692">
            <w:pPr>
              <w:spacing w:line="560" w:lineRule="exact"/>
              <w:jc w:val="center"/>
              <w:rPr>
                <w:rFonts w:hint="eastAsia" w:ascii="仿宋_GB2312" w:hAnsi="仿宋_GB2312" w:eastAsia="仿宋_GB2312" w:cs="仿宋_GB2312"/>
                <w:spacing w:val="-4"/>
                <w:sz w:val="28"/>
              </w:rPr>
            </w:pPr>
          </w:p>
        </w:tc>
      </w:tr>
      <w:tr w14:paraId="06E1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248F8CF3">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33</w:t>
            </w:r>
          </w:p>
        </w:tc>
        <w:tc>
          <w:tcPr>
            <w:tcW w:w="2168" w:type="dxa"/>
            <w:noWrap w:val="0"/>
            <w:vAlign w:val="center"/>
          </w:tcPr>
          <w:p w14:paraId="33434416">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辐射带动面积</w:t>
            </w:r>
          </w:p>
        </w:tc>
        <w:tc>
          <w:tcPr>
            <w:tcW w:w="1282" w:type="dxa"/>
            <w:noWrap w:val="0"/>
            <w:vAlign w:val="center"/>
          </w:tcPr>
          <w:p w14:paraId="5795262E">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亩</w:t>
            </w:r>
          </w:p>
        </w:tc>
        <w:tc>
          <w:tcPr>
            <w:tcW w:w="1159" w:type="dxa"/>
            <w:noWrap w:val="0"/>
            <w:vAlign w:val="center"/>
          </w:tcPr>
          <w:p w14:paraId="485F32B3">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298682A6">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576A0C8E">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5CAC8895">
            <w:pPr>
              <w:spacing w:line="560" w:lineRule="exact"/>
              <w:jc w:val="center"/>
              <w:rPr>
                <w:rFonts w:hint="eastAsia" w:ascii="仿宋_GB2312" w:hAnsi="仿宋_GB2312" w:eastAsia="仿宋_GB2312" w:cs="仿宋_GB2312"/>
                <w:spacing w:val="-4"/>
                <w:sz w:val="28"/>
              </w:rPr>
            </w:pPr>
          </w:p>
        </w:tc>
      </w:tr>
      <w:tr w14:paraId="198F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7B11CF35">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34</w:t>
            </w:r>
          </w:p>
        </w:tc>
        <w:tc>
          <w:tcPr>
            <w:tcW w:w="2168" w:type="dxa"/>
            <w:noWrap w:val="0"/>
            <w:vAlign w:val="center"/>
          </w:tcPr>
          <w:p w14:paraId="2F8CB87B">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辐射带动农产品产值</w:t>
            </w:r>
          </w:p>
        </w:tc>
        <w:tc>
          <w:tcPr>
            <w:tcW w:w="1282" w:type="dxa"/>
            <w:noWrap w:val="0"/>
            <w:vAlign w:val="center"/>
          </w:tcPr>
          <w:p w14:paraId="39974B0F">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万元</w:t>
            </w:r>
          </w:p>
        </w:tc>
        <w:tc>
          <w:tcPr>
            <w:tcW w:w="1159" w:type="dxa"/>
            <w:noWrap w:val="0"/>
            <w:vAlign w:val="center"/>
          </w:tcPr>
          <w:p w14:paraId="2DC61646">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645500AF">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21256DAF">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4159C622">
            <w:pPr>
              <w:spacing w:line="560" w:lineRule="exact"/>
              <w:jc w:val="center"/>
              <w:rPr>
                <w:rFonts w:hint="eastAsia" w:ascii="仿宋_GB2312" w:hAnsi="仿宋_GB2312" w:eastAsia="仿宋_GB2312" w:cs="仿宋_GB2312"/>
                <w:spacing w:val="-4"/>
                <w:sz w:val="28"/>
              </w:rPr>
            </w:pPr>
          </w:p>
        </w:tc>
      </w:tr>
      <w:tr w14:paraId="5274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noWrap w:val="0"/>
            <w:vAlign w:val="center"/>
          </w:tcPr>
          <w:p w14:paraId="4DC83555">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35</w:t>
            </w:r>
          </w:p>
        </w:tc>
        <w:tc>
          <w:tcPr>
            <w:tcW w:w="2168" w:type="dxa"/>
            <w:noWrap w:val="0"/>
            <w:vAlign w:val="center"/>
          </w:tcPr>
          <w:p w14:paraId="4A9EBA50">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绿色农产品绩效评价</w:t>
            </w:r>
          </w:p>
        </w:tc>
        <w:tc>
          <w:tcPr>
            <w:tcW w:w="1282" w:type="dxa"/>
            <w:noWrap w:val="0"/>
            <w:vAlign w:val="center"/>
          </w:tcPr>
          <w:p w14:paraId="4138F620">
            <w:pPr>
              <w:spacing w:line="40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档次</w:t>
            </w:r>
          </w:p>
        </w:tc>
        <w:tc>
          <w:tcPr>
            <w:tcW w:w="1159" w:type="dxa"/>
            <w:noWrap w:val="0"/>
            <w:vAlign w:val="center"/>
          </w:tcPr>
          <w:p w14:paraId="1FAD4CC6">
            <w:pPr>
              <w:spacing w:line="560" w:lineRule="exact"/>
              <w:jc w:val="center"/>
              <w:rPr>
                <w:rFonts w:hint="eastAsia" w:ascii="仿宋_GB2312" w:hAnsi="仿宋_GB2312" w:eastAsia="仿宋_GB2312" w:cs="仿宋_GB2312"/>
                <w:spacing w:val="-4"/>
                <w:sz w:val="28"/>
              </w:rPr>
            </w:pPr>
          </w:p>
        </w:tc>
        <w:tc>
          <w:tcPr>
            <w:tcW w:w="1173" w:type="dxa"/>
            <w:noWrap w:val="0"/>
            <w:vAlign w:val="center"/>
          </w:tcPr>
          <w:p w14:paraId="054CE6F8">
            <w:pPr>
              <w:spacing w:line="560" w:lineRule="exact"/>
              <w:jc w:val="center"/>
              <w:rPr>
                <w:rFonts w:hint="eastAsia" w:ascii="仿宋_GB2312" w:hAnsi="仿宋_GB2312" w:eastAsia="仿宋_GB2312" w:cs="仿宋_GB2312"/>
                <w:spacing w:val="-4"/>
                <w:sz w:val="28"/>
              </w:rPr>
            </w:pPr>
          </w:p>
        </w:tc>
        <w:tc>
          <w:tcPr>
            <w:tcW w:w="1131" w:type="dxa"/>
            <w:noWrap w:val="0"/>
            <w:vAlign w:val="center"/>
          </w:tcPr>
          <w:p w14:paraId="2632E0EF">
            <w:pPr>
              <w:spacing w:line="560" w:lineRule="exact"/>
              <w:jc w:val="center"/>
              <w:rPr>
                <w:rFonts w:hint="eastAsia" w:ascii="仿宋_GB2312" w:hAnsi="仿宋_GB2312" w:eastAsia="仿宋_GB2312" w:cs="仿宋_GB2312"/>
                <w:spacing w:val="-4"/>
                <w:sz w:val="28"/>
              </w:rPr>
            </w:pPr>
          </w:p>
        </w:tc>
        <w:tc>
          <w:tcPr>
            <w:tcW w:w="2240" w:type="dxa"/>
            <w:noWrap w:val="0"/>
            <w:vAlign w:val="center"/>
          </w:tcPr>
          <w:p w14:paraId="7AC0D9E3">
            <w:pPr>
              <w:spacing w:line="560" w:lineRule="exact"/>
              <w:jc w:val="center"/>
              <w:rPr>
                <w:rFonts w:hint="eastAsia" w:ascii="仿宋_GB2312" w:hAnsi="仿宋_GB2312" w:eastAsia="仿宋_GB2312" w:cs="仿宋_GB2312"/>
                <w:spacing w:val="-4"/>
                <w:sz w:val="28"/>
              </w:rPr>
            </w:pPr>
          </w:p>
        </w:tc>
      </w:tr>
    </w:tbl>
    <w:p w14:paraId="51238CD0">
      <w:pPr>
        <w:spacing w:line="400" w:lineRule="exact"/>
        <w:rPr>
          <w:rFonts w:ascii="楷体_GB2312" w:hAnsi="华文楷体" w:eastAsia="楷体_GB2312"/>
          <w:sz w:val="24"/>
        </w:rPr>
      </w:pPr>
      <w:r>
        <w:rPr>
          <w:rFonts w:hint="eastAsia" w:ascii="楷体_GB2312" w:hAnsi="宋体" w:eastAsia="楷体_GB2312"/>
        </w:rPr>
        <w:t>注：</w:t>
      </w:r>
      <w:r>
        <w:rPr>
          <w:rFonts w:hint="eastAsia" w:ascii="楷体_GB2312" w:hAnsi="华文楷体" w:eastAsia="楷体_GB2312"/>
          <w:sz w:val="24"/>
        </w:rPr>
        <w:t>1.从第16项指标开始为选填指标，申报类型为工业企业、数字经济新兴产业、生命健康产业需填16-20项指标；申报类型为服务业需填21-28项指标；申报类型为建筑业需填29-30项指标；申报类型为农业需填31-35项指标，申报中小企业的视企业类型选择适用的指标填写。</w:t>
      </w:r>
    </w:p>
    <w:p w14:paraId="1DAD9548">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2.资产总额用下面的公式计算：</w:t>
      </w:r>
    </w:p>
    <w:p w14:paraId="71E44CE5">
      <w:pPr>
        <w:spacing w:line="260" w:lineRule="exact"/>
        <w:ind w:firstLine="2160" w:firstLineChars="900"/>
        <w:rPr>
          <w:rFonts w:ascii="楷体_GB2312" w:hAnsi="华文楷体" w:eastAsia="楷体_GB2312"/>
          <w:sz w:val="24"/>
        </w:rPr>
      </w:pPr>
      <w:r>
        <w:rPr>
          <w:rFonts w:hint="eastAsia" w:ascii="楷体_GB2312" w:hAnsi="华文楷体" w:eastAsia="楷体_GB2312"/>
          <w:sz w:val="24"/>
        </w:rPr>
        <w:t>资产总额年初数+资产总额年末数</w:t>
      </w:r>
    </w:p>
    <w:p w14:paraId="311E237E">
      <w:pPr>
        <w:spacing w:line="260" w:lineRule="exact"/>
        <w:ind w:firstLine="480" w:firstLineChars="200"/>
        <w:rPr>
          <w:rFonts w:ascii="楷体_GB2312" w:hAnsi="华文楷体" w:eastAsia="楷体_GB2312"/>
          <w:sz w:val="24"/>
        </w:rPr>
      </w:pPr>
      <w:r>
        <w:rPr>
          <w:rFonts w:hint="eastAsia" w:ascii="楷体_GB2312" w:hAnsi="华文楷体" w:eastAsia="楷体_GB2312"/>
          <w:sz w:val="24"/>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111760</wp:posOffset>
                </wp:positionV>
                <wp:extent cx="2286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8pt;margin-top:8.8pt;height:0pt;width:180pt;z-index:251666432;mso-width-relative:page;mso-height-relative:page;" filled="f" stroked="t" coordsize="21600,21600" o:gfxdata="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MODMdUAAAAJAQAADwAAAAAAAAABACAAAAAiAAAAZHJzL2Rvd25yZXYueG1sUEsBAhQAFAAA&#10;AAgAh07iQDKXZs7yAQAA5gMAAA4AAAAAAAAAAQAgAAAAJAEAAGRycy9lMm9Eb2MueG1sUEsFBgAA&#10;AAAGAAYAWQEAAIgFAAAAAA==&#10;">
                <v:fill on="f" focussize="0,0"/>
                <v:stroke color="#000000" joinstyle="round"/>
                <v:imagedata o:title=""/>
                <o:lock v:ext="edit" aspectratio="f"/>
              </v:line>
            </w:pict>
          </mc:Fallback>
        </mc:AlternateContent>
      </w:r>
      <w:r>
        <w:rPr>
          <w:rFonts w:hint="eastAsia" w:ascii="楷体_GB2312" w:hAnsi="华文楷体" w:eastAsia="楷体_GB2312"/>
          <w:sz w:val="24"/>
        </w:rPr>
        <w:t>平均资产总额=                　　　　　　　　。</w:t>
      </w:r>
    </w:p>
    <w:p w14:paraId="7AF9234B">
      <w:pPr>
        <w:spacing w:line="260" w:lineRule="exact"/>
        <w:ind w:firstLine="3840" w:firstLineChars="1600"/>
        <w:rPr>
          <w:rFonts w:ascii="楷体_GB2312" w:hAnsi="华文楷体" w:eastAsia="楷体_GB2312"/>
          <w:sz w:val="24"/>
        </w:rPr>
      </w:pPr>
      <w:r>
        <w:rPr>
          <w:rFonts w:hint="eastAsia" w:ascii="楷体_GB2312" w:hAnsi="华文楷体" w:eastAsia="楷体_GB2312"/>
          <w:sz w:val="24"/>
        </w:rPr>
        <w:t>2</w:t>
      </w:r>
    </w:p>
    <w:p w14:paraId="586551F4">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3.以下指标填写请参见国家经贸委《关于改进工业经济效益评价考核指标体系的内容及实施方案》的要求。指标的内容及计算公式如下：</w:t>
      </w:r>
    </w:p>
    <w:p w14:paraId="1D85FE11">
      <w:pPr>
        <w:spacing w:line="260" w:lineRule="exact"/>
        <w:rPr>
          <w:rFonts w:ascii="楷体_GB2312" w:hAnsi="华文楷体" w:eastAsia="楷体_GB2312"/>
          <w:sz w:val="24"/>
        </w:rPr>
      </w:pPr>
      <w:r>
        <w:rPr>
          <w:rFonts w:hint="eastAsia" w:ascii="楷体_GB2312" w:hAnsi="华文楷体" w:eastAsia="楷体_GB2312"/>
          <w:sz w:val="24"/>
        </w:rPr>
        <w:t xml:space="preserve">                   </w:t>
      </w:r>
    </w:p>
    <w:p w14:paraId="260D734A">
      <w:pPr>
        <w:spacing w:line="260" w:lineRule="exact"/>
        <w:ind w:firstLine="2400" w:firstLineChars="1000"/>
        <w:rPr>
          <w:rFonts w:ascii="楷体_GB2312" w:hAnsi="华文楷体" w:eastAsia="楷体_GB2312"/>
          <w:sz w:val="24"/>
        </w:rPr>
      </w:pPr>
      <w:r>
        <w:rPr>
          <w:rFonts w:hint="eastAsia" w:ascii="楷体_GB2312" w:hAnsi="华文楷体" w:eastAsia="楷体_GB2312"/>
          <w:sz w:val="24"/>
        </w:rPr>
        <w:t xml:space="preserve"> 利润总额+税金总额+利息支出          12</w:t>
      </w:r>
    </w:p>
    <w:p w14:paraId="2F9FB230">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0288" behindDoc="0" locked="0" layoutInCell="1" allowOverlap="1">
                <wp:simplePos x="0" y="0"/>
                <wp:positionH relativeFrom="column">
                  <wp:posOffset>3971925</wp:posOffset>
                </wp:positionH>
                <wp:positionV relativeFrom="paragraph">
                  <wp:posOffset>69850</wp:posOffset>
                </wp:positionV>
                <wp:extent cx="685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12.75pt;margin-top:5.5pt;height:0pt;width:54pt;z-index:251660288;mso-width-relative:page;mso-height-relative:page;" filled="f" stroked="t" coordsize="21600,21600" o:gfxdata="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IfIx1QAAAAkBAAAPAAAAAAAAAAEAIAAAACIAAABkcnMvZG93bnJldi54bWxQSwECFAAUAAAA&#10;CACHTuJAgWNpIfEBAADlAwAADgAAAAAAAAABACAAAAAkAQAAZHJzL2Uyb0RvYy54bWxQSwUGAAAA&#10;AAYABgBZAQAAhwU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69850</wp:posOffset>
                </wp:positionV>
                <wp:extent cx="2286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8pt;margin-top:5.5pt;height:0pt;width:180pt;z-index:251659264;mso-width-relative:page;mso-height-relative:page;" filled="f" stroked="t" coordsize="21600,21600" o:gfxdata="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x+VdMAAAAJAQAADwAAAAAAAAABACAAAAAiAAAAZHJzL2Rvd25yZXYueG1sUEsBAhQAFAAAAAgA&#10;h07iQGisEE3xAQAA5gMAAA4AAAAAAAAAAQAgAAAAIgEAAGRycy9lMm9Eb2MueG1sUEsFBgAAAAAG&#10;AAYAWQEAAIUFAAAAAA==&#10;">
                <v:fill on="f" focussize="0,0"/>
                <v:stroke color="#000000" joinstyle="round"/>
                <v:imagedata o:title=""/>
                <o:lock v:ext="edit" aspectratio="f"/>
              </v:line>
            </w:pict>
          </mc:Fallback>
        </mc:AlternateContent>
      </w:r>
      <w:r>
        <w:rPr>
          <w:rFonts w:hint="eastAsia" w:ascii="楷体_GB2312" w:hAnsi="华文楷体" w:eastAsia="楷体_GB2312"/>
          <w:sz w:val="24"/>
        </w:rPr>
        <w:t>总资产贡献率=                                ×           ×100%</w:t>
      </w:r>
    </w:p>
    <w:p w14:paraId="2CFE44BE">
      <w:pPr>
        <w:spacing w:line="260" w:lineRule="exact"/>
        <w:rPr>
          <w:rFonts w:ascii="楷体_GB2312" w:hAnsi="华文楷体" w:eastAsia="楷体_GB2312"/>
          <w:sz w:val="24"/>
        </w:rPr>
      </w:pPr>
      <w:r>
        <w:rPr>
          <w:rFonts w:hint="eastAsia" w:ascii="楷体_GB2312" w:hAnsi="华文楷体" w:eastAsia="楷体_GB2312"/>
          <w:sz w:val="24"/>
        </w:rPr>
        <w:t xml:space="preserve">                         平均资产总额                累计月数</w:t>
      </w:r>
    </w:p>
    <w:p w14:paraId="5D6BC696">
      <w:pPr>
        <w:spacing w:line="400" w:lineRule="exact"/>
        <w:ind w:left="1620" w:hanging="1620" w:hangingChars="675"/>
        <w:rPr>
          <w:rFonts w:ascii="楷体_GB2312" w:hAnsi="华文楷体" w:eastAsia="楷体_GB2312"/>
          <w:sz w:val="24"/>
        </w:rPr>
      </w:pPr>
      <w:r>
        <w:rPr>
          <w:rFonts w:hint="eastAsia" w:ascii="楷体_GB2312" w:hAnsi="华文楷体" w:eastAsia="楷体_GB2312"/>
          <w:sz w:val="24"/>
        </w:rPr>
        <w:t xml:space="preserve">    　　其中：税金总额为产品销售税金及附加与应交增值税之和。</w:t>
      </w:r>
    </w:p>
    <w:p w14:paraId="38105ABB">
      <w:pPr>
        <w:spacing w:line="260" w:lineRule="exact"/>
        <w:rPr>
          <w:rFonts w:ascii="楷体_GB2312" w:hAnsi="华文楷体" w:eastAsia="楷体_GB2312"/>
          <w:sz w:val="24"/>
        </w:rPr>
      </w:pPr>
      <w:r>
        <w:rPr>
          <w:rFonts w:hint="eastAsia" w:ascii="楷体_GB2312" w:hAnsi="华文楷体" w:eastAsia="楷体_GB2312"/>
          <w:sz w:val="24"/>
        </w:rPr>
        <w:t xml:space="preserve">                 负债总额</w:t>
      </w:r>
    </w:p>
    <w:p w14:paraId="4249F82D">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81280</wp:posOffset>
                </wp:positionV>
                <wp:extent cx="685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9pt;margin-top:6.4pt;height:0pt;width:54pt;z-index:251661312;mso-width-relative:page;mso-height-relative:page;" filled="f" stroked="t" coordsize="21600,21600" o:gfxdata="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IMYy0wAAAAkBAAAPAAAAAAAAAAEAIAAAACIAAABkcnMvZG93bnJldi54bWxQSwECFAAUAAAACACH&#10;TuJAs+rT9PABAADlAwAADgAAAAAAAAABACAAAAAiAQAAZHJzL2Uyb0RvYy54bWxQSwUGAAAAAAYA&#10;BgBZAQAAhAUAAAAA&#10;">
                <v:fill on="f" focussize="0,0"/>
                <v:stroke color="#000000" joinstyle="round"/>
                <v:imagedata o:title=""/>
                <o:lock v:ext="edit" aspectratio="f"/>
              </v:line>
            </w:pict>
          </mc:Fallback>
        </mc:AlternateContent>
      </w:r>
      <w:r>
        <w:rPr>
          <w:rFonts w:hint="eastAsia" w:ascii="楷体_GB2312" w:hAnsi="华文楷体" w:eastAsia="楷体_GB2312"/>
          <w:sz w:val="24"/>
        </w:rPr>
        <w:t>资产负债率=           ×100%</w:t>
      </w:r>
    </w:p>
    <w:p w14:paraId="48D94108">
      <w:pPr>
        <w:spacing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资产总额</w:t>
      </w:r>
    </w:p>
    <w:p w14:paraId="7EA2772F">
      <w:pPr>
        <w:spacing w:line="260" w:lineRule="exact"/>
        <w:ind w:firstLine="960" w:firstLineChars="400"/>
        <w:rPr>
          <w:rFonts w:ascii="楷体_GB2312" w:hAnsi="华文楷体" w:eastAsia="楷体_GB2312"/>
          <w:sz w:val="24"/>
        </w:rPr>
      </w:pPr>
      <w:r>
        <w:rPr>
          <w:rFonts w:hint="eastAsia" w:ascii="楷体_GB2312" w:hAnsi="华文楷体" w:eastAsia="楷体_GB2312"/>
          <w:sz w:val="24"/>
        </w:rPr>
        <w:t>其中：资产及负债均为报告期期末数。</w:t>
      </w:r>
    </w:p>
    <w:p w14:paraId="1A4C7E41">
      <w:pPr>
        <w:spacing w:line="260" w:lineRule="exact"/>
        <w:ind w:firstLine="3720" w:firstLineChars="1550"/>
        <w:rPr>
          <w:rFonts w:ascii="楷体_GB2312" w:hAnsi="华文楷体" w:eastAsia="楷体_GB2312"/>
          <w:sz w:val="24"/>
        </w:rPr>
      </w:pPr>
      <w:r>
        <w:rPr>
          <w:rFonts w:hint="eastAsia" w:ascii="楷体_GB2312" w:hAnsi="华文楷体" w:eastAsia="楷体_GB2312"/>
          <w:sz w:val="24"/>
        </w:rPr>
        <w:t xml:space="preserve">全年销售收入              </w:t>
      </w:r>
    </w:p>
    <w:p w14:paraId="20BF1717">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104140</wp:posOffset>
                </wp:positionV>
                <wp:extent cx="13335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1pt;margin-top:8.2pt;height:0pt;width:105pt;z-index:251662336;mso-width-relative:page;mso-height-relative:page;" filled="f" stroked="t" coordsize="21600,21600" o:gfxdata="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U8RA1QAAAAkBAAAPAAAAAAAAAAEAIAAAACIAAABkcnMvZG93bnJldi54bWxQSwECFAAUAAAA&#10;CACHTuJA+UN2hPEBAADmAwAADgAAAAAAAAABACAAAAAkAQAAZHJzL2Uyb0RvYy54bWxQSwUGAAAA&#10;AAYABgBZAQAAhwUAAAAA&#10;">
                <v:fill on="f" focussize="0,0"/>
                <v:stroke color="#000000" joinstyle="round"/>
                <v:imagedata o:title=""/>
                <o:lock v:ext="edit" aspectratio="f"/>
              </v:line>
            </w:pict>
          </mc:Fallback>
        </mc:AlternateContent>
      </w:r>
      <w:r>
        <w:rPr>
          <w:rFonts w:hint="eastAsia" w:ascii="楷体_GB2312" w:hAnsi="华文楷体" w:eastAsia="楷体_GB2312"/>
          <w:sz w:val="24"/>
        </w:rPr>
        <w:t xml:space="preserve">流动资产周转率（次）  =                   </w:t>
      </w:r>
    </w:p>
    <w:p w14:paraId="7F8EB0ED">
      <w:pPr>
        <w:spacing w:line="260" w:lineRule="exact"/>
        <w:rPr>
          <w:rFonts w:ascii="楷体_GB2312" w:hAnsi="华文楷体" w:eastAsia="楷体_GB2312"/>
          <w:sz w:val="24"/>
        </w:rPr>
      </w:pPr>
      <w:r>
        <w:rPr>
          <w:rFonts w:hint="eastAsia" w:ascii="楷体_GB2312" w:hAnsi="华文楷体" w:eastAsia="楷体_GB2312"/>
          <w:sz w:val="24"/>
        </w:rPr>
        <w:t xml:space="preserve">                            全年流动资产平均余额      </w:t>
      </w:r>
    </w:p>
    <w:p w14:paraId="0D2475E3">
      <w:pPr>
        <w:spacing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工业增加值           12</w:t>
      </w:r>
    </w:p>
    <w:p w14:paraId="161FE14B">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4384" behindDoc="0" locked="0" layoutInCell="1" allowOverlap="1">
                <wp:simplePos x="0" y="0"/>
                <wp:positionH relativeFrom="column">
                  <wp:posOffset>3000375</wp:posOffset>
                </wp:positionH>
                <wp:positionV relativeFrom="paragraph">
                  <wp:posOffset>72390</wp:posOffset>
                </wp:positionV>
                <wp:extent cx="7715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5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6.25pt;margin-top:5.7pt;height:0pt;width:60.75pt;z-index:251664384;mso-width-relative:page;mso-height-relative:page;" filled="f" stroked="t" coordsize="21600,21600" o:gfxdata="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3ZwrtYAAAAJAQAADwAAAAAAAAABACAAAAAiAAAAZHJzL2Rvd25yZXYueG1sUEsBAhQAFAAAAAgA&#10;h07iQJFIyaXuAQAA5QMAAA4AAAAAAAAAAQAgAAAAJQEAAGRycy9lMm9Eb2MueG1sUEsFBgAAAAAG&#10;AAYAWQEAAIUFA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63360" behindDoc="0" locked="0" layoutInCell="1" allowOverlap="1">
                <wp:simplePos x="0" y="0"/>
                <wp:positionH relativeFrom="column">
                  <wp:posOffset>1514475</wp:posOffset>
                </wp:positionH>
                <wp:positionV relativeFrom="paragraph">
                  <wp:posOffset>72390</wp:posOffset>
                </wp:positionV>
                <wp:extent cx="11430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9.25pt;margin-top:5.7pt;height:0pt;width:90pt;z-index:251663360;mso-width-relative:page;mso-height-relative:page;" filled="f" stroked="t" coordsize="21600,21600" o:gfxdata="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lu8jDVAAAACQEAAA8AAAAAAAAAAQAgAAAAIgAAAGRycy9kb3ducmV2LnhtbFBLAQIUABQAAAAI&#10;AIdO4kBn9upE8AEAAOYDAAAOAAAAAAAAAAEAIAAAACQBAABkcnMvZTJvRG9jLnhtbFBLBQYAAAAA&#10;BgAGAFkBAACGBQAAAAA=&#10;">
                <v:fill on="f" focussize="0,0"/>
                <v:stroke color="#000000" joinstyle="round"/>
                <v:imagedata o:title=""/>
                <o:lock v:ext="edit" aspectratio="f"/>
              </v:line>
            </w:pict>
          </mc:Fallback>
        </mc:AlternateContent>
      </w:r>
      <w:r>
        <w:rPr>
          <w:rFonts w:hint="eastAsia" w:ascii="楷体_GB2312" w:hAnsi="华文楷体" w:eastAsia="楷体_GB2312"/>
          <w:sz w:val="24"/>
        </w:rPr>
        <w:t>全员劳动生产率=                 ×             ×100%</w:t>
      </w:r>
    </w:p>
    <w:p w14:paraId="6EB989A0">
      <w:pPr>
        <w:spacing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全部职工平均人数    累计月数</w:t>
      </w:r>
    </w:p>
    <w:p w14:paraId="6BE2D0FD">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其中：由于工业增加值是按现行价格计算的，而职工人数不含价格因素，因此应将增加值价格因素予以消除。具体方法可采用总产值价格变动系数消除价格影响。</w:t>
      </w:r>
    </w:p>
    <w:p w14:paraId="36C7A425">
      <w:pPr>
        <w:spacing w:line="240" w:lineRule="exact"/>
        <w:rPr>
          <w:rFonts w:ascii="楷体_GB2312" w:hAnsi="华文楷体" w:eastAsia="楷体_GB2312"/>
          <w:sz w:val="24"/>
        </w:rPr>
      </w:pPr>
    </w:p>
    <w:p w14:paraId="27C22C8D">
      <w:pPr>
        <w:spacing w:line="260" w:lineRule="exact"/>
        <w:rPr>
          <w:rFonts w:ascii="楷体_GB2312" w:hAnsi="华文楷体" w:eastAsia="楷体_GB2312"/>
          <w:sz w:val="24"/>
        </w:rPr>
      </w:pPr>
      <w:r>
        <w:rPr>
          <w:rFonts w:hint="eastAsia" w:ascii="楷体_GB2312" w:hAnsi="华文楷体" w:eastAsia="楷体_GB2312"/>
          <w:sz w:val="24"/>
        </w:rPr>
        <w:t xml:space="preserve">                  工业销售产值</w:t>
      </w:r>
    </w:p>
    <w:p w14:paraId="3D52F619">
      <w:pPr>
        <w:spacing w:line="260" w:lineRule="exact"/>
        <w:ind w:firstLine="504" w:firstLineChars="21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66040</wp:posOffset>
                </wp:positionV>
                <wp:extent cx="12573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9pt;margin-top:5.2pt;height:0pt;width:99pt;z-index:251665408;mso-width-relative:page;mso-height-relative:page;" filled="f" stroked="t" coordsize="21600,21600" o:gfxdata="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m3tH1AAAAAkBAAAPAAAAAAAAAAEAIAAAACIAAABkcnMvZG93bnJldi54bWxQSwECFAAUAAAA&#10;CACHTuJAGs5+cPIBAADoAwAADgAAAAAAAAABACAAAAAjAQAAZHJzL2Uyb0RvYy54bWxQSwUGAAAA&#10;AAYABgBZAQAAhwUAAAAA&#10;">
                <v:fill on="f" focussize="0,0"/>
                <v:stroke color="#000000" joinstyle="round"/>
                <v:imagedata o:title=""/>
                <o:lock v:ext="edit" aspectratio="f"/>
              </v:line>
            </w:pict>
          </mc:Fallback>
        </mc:AlternateContent>
      </w:r>
      <w:r>
        <w:rPr>
          <w:rFonts w:hint="eastAsia" w:ascii="楷体_GB2312" w:hAnsi="华文楷体" w:eastAsia="楷体_GB2312"/>
          <w:sz w:val="24"/>
        </w:rPr>
        <w:t>产品销售率=                   ×100%</w:t>
      </w:r>
    </w:p>
    <w:p w14:paraId="12716D1D">
      <w:pPr>
        <w:spacing w:line="260" w:lineRule="exact"/>
        <w:ind w:firstLine="1920" w:firstLineChars="800"/>
        <w:rPr>
          <w:rFonts w:ascii="楷体_GB2312" w:hAnsi="华文楷体" w:eastAsia="楷体_GB2312"/>
          <w:sz w:val="24"/>
        </w:rPr>
      </w:pPr>
      <w:r>
        <w:rPr>
          <w:rFonts w:hint="eastAsia" w:ascii="楷体_GB2312" w:hAnsi="华文楷体" w:eastAsia="楷体_GB2312"/>
          <w:sz w:val="24"/>
        </w:rPr>
        <w:t>工业总产值（现价）</w:t>
      </w:r>
    </w:p>
    <w:p w14:paraId="7848C719">
      <w:pPr>
        <w:spacing w:after="156"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4.</w:t>
      </w:r>
      <w:r>
        <w:rPr>
          <w:rFonts w:ascii="楷体_GB2312" w:hAnsi="华文楷体" w:eastAsia="楷体_GB2312"/>
          <w:sz w:val="24"/>
        </w:rPr>
        <w:t>增加值指企业生产过程中新增加的价值。按照收入法计算，计算方法：增加值=固定资产折旧+劳动者报酬+生产税净值+营业盈余。</w:t>
      </w:r>
    </w:p>
    <w:p w14:paraId="54398F59">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5.</w:t>
      </w:r>
      <w:r>
        <w:rPr>
          <w:rFonts w:ascii="楷体_GB2312" w:hAnsi="华文楷体" w:eastAsia="楷体_GB2312"/>
          <w:sz w:val="24"/>
        </w:rPr>
        <w:t>亩均增加值</w:t>
      </w:r>
      <w:r>
        <w:rPr>
          <w:rFonts w:hint="eastAsia" w:ascii="楷体_GB2312" w:hAnsi="华文楷体" w:eastAsia="楷体_GB2312"/>
          <w:sz w:val="24"/>
        </w:rPr>
        <w:t>的计算公式为：</w:t>
      </w:r>
    </w:p>
    <w:p w14:paraId="61369C4D">
      <w:pPr>
        <w:spacing w:line="400" w:lineRule="exact"/>
        <w:ind w:firstLine="480" w:firstLineChars="200"/>
        <w:rPr>
          <w:rFonts w:ascii="楷体_GB2312" w:hAnsi="华文楷体" w:eastAsia="楷体_GB2312"/>
          <w:sz w:val="24"/>
        </w:rPr>
      </w:pPr>
      <w:r>
        <w:rPr>
          <w:rFonts w:ascii="楷体_GB2312" w:hAnsi="华文楷体" w:eastAsia="楷体_GB2312"/>
          <w:sz w:val="24"/>
        </w:rPr>
        <w:t>亩均增加值=增加值/用地面积。</w:t>
      </w:r>
    </w:p>
    <w:p w14:paraId="2C5409EB">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6.</w:t>
      </w:r>
      <w:r>
        <w:rPr>
          <w:rFonts w:ascii="楷体_GB2312" w:hAnsi="华文楷体" w:eastAsia="楷体_GB2312"/>
          <w:sz w:val="24"/>
        </w:rPr>
        <w:t>百平米增加值</w:t>
      </w:r>
      <w:r>
        <w:rPr>
          <w:rFonts w:hint="eastAsia" w:ascii="楷体_GB2312" w:hAnsi="华文楷体" w:eastAsia="楷体_GB2312"/>
          <w:sz w:val="24"/>
        </w:rPr>
        <w:t>的</w:t>
      </w:r>
      <w:r>
        <w:rPr>
          <w:rFonts w:ascii="楷体_GB2312" w:hAnsi="华文楷体" w:eastAsia="楷体_GB2312"/>
          <w:sz w:val="24"/>
        </w:rPr>
        <w:t>计算公式为：</w:t>
      </w:r>
    </w:p>
    <w:p w14:paraId="2345605A">
      <w:pPr>
        <w:spacing w:line="400" w:lineRule="exact"/>
        <w:ind w:firstLine="480" w:firstLineChars="200"/>
        <w:rPr>
          <w:rFonts w:ascii="楷体_GB2312" w:hAnsi="华文楷体" w:eastAsia="楷体_GB2312"/>
          <w:sz w:val="24"/>
        </w:rPr>
      </w:pPr>
      <w:r>
        <w:rPr>
          <w:rFonts w:ascii="楷体_GB2312" w:hAnsi="华文楷体" w:eastAsia="楷体_GB2312"/>
          <w:sz w:val="24"/>
        </w:rPr>
        <w:t>百平米增加值=增加值/用房面积。</w:t>
      </w:r>
    </w:p>
    <w:p w14:paraId="2436A3C8">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7.</w:t>
      </w:r>
      <w:r>
        <w:rPr>
          <w:rFonts w:ascii="楷体_GB2312" w:hAnsi="华文楷体" w:eastAsia="楷体_GB2312"/>
          <w:sz w:val="24"/>
        </w:rPr>
        <w:t>税收实际贡献包括增值税、消费税、企业所得税、个人所得税、房产税、城镇土地使用税、车船税、土地增值税、印花税、城市维护建设税、资源税、教育费附加、地方教育附加等13项税费实际入库数。其中增值税包含服务外包企业发生的“免抵”税额。</w:t>
      </w:r>
      <w:r>
        <w:rPr>
          <w:rFonts w:hint="eastAsia" w:ascii="楷体_GB2312" w:hAnsi="华文楷体" w:eastAsia="楷体_GB2312"/>
          <w:sz w:val="24"/>
        </w:rPr>
        <w:t>其中，</w:t>
      </w:r>
      <w:r>
        <w:rPr>
          <w:rFonts w:ascii="楷体_GB2312" w:hAnsi="华文楷体" w:eastAsia="楷体_GB2312"/>
          <w:sz w:val="24"/>
        </w:rPr>
        <w:t>亩均税收的计算公式为：</w:t>
      </w:r>
    </w:p>
    <w:p w14:paraId="4B5635FB">
      <w:pPr>
        <w:spacing w:line="400" w:lineRule="exact"/>
        <w:ind w:firstLine="480" w:firstLineChars="200"/>
        <w:rPr>
          <w:rFonts w:ascii="楷体_GB2312" w:hAnsi="华文楷体" w:eastAsia="楷体_GB2312"/>
          <w:sz w:val="24"/>
        </w:rPr>
      </w:pPr>
      <w:r>
        <w:rPr>
          <w:rFonts w:ascii="楷体_GB2312" w:hAnsi="华文楷体" w:eastAsia="楷体_GB2312"/>
          <w:sz w:val="24"/>
        </w:rPr>
        <w:t>亩均税收=税收实际贡献/用地面积。</w:t>
      </w:r>
    </w:p>
    <w:p w14:paraId="0FD9499E">
      <w:pPr>
        <w:spacing w:line="400" w:lineRule="exact"/>
        <w:ind w:firstLine="480" w:firstLineChars="200"/>
        <w:rPr>
          <w:rFonts w:ascii="楷体_GB2312" w:hAnsi="华文楷体" w:eastAsia="楷体_GB2312"/>
          <w:sz w:val="24"/>
        </w:rPr>
      </w:pPr>
      <w:r>
        <w:rPr>
          <w:rFonts w:ascii="楷体_GB2312" w:hAnsi="华文楷体" w:eastAsia="楷体_GB2312"/>
          <w:sz w:val="24"/>
        </w:rPr>
        <w:t>百平米税收的计算公式为：</w:t>
      </w:r>
    </w:p>
    <w:p w14:paraId="7E8CA40D">
      <w:pPr>
        <w:spacing w:line="400" w:lineRule="exact"/>
        <w:ind w:firstLine="480" w:firstLineChars="200"/>
        <w:rPr>
          <w:rFonts w:ascii="楷体_GB2312" w:hAnsi="华文楷体" w:eastAsia="楷体_GB2312"/>
          <w:sz w:val="24"/>
        </w:rPr>
      </w:pPr>
      <w:r>
        <w:rPr>
          <w:rFonts w:ascii="楷体_GB2312" w:hAnsi="华文楷体" w:eastAsia="楷体_GB2312"/>
          <w:sz w:val="24"/>
        </w:rPr>
        <w:t>百平米税收=税收实际贡献/用房面积。</w:t>
      </w:r>
    </w:p>
    <w:p w14:paraId="5605A792">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8.</w:t>
      </w:r>
      <w:r>
        <w:rPr>
          <w:rFonts w:ascii="楷体_GB2312" w:hAnsi="华文楷体" w:eastAsia="楷体_GB2312"/>
          <w:sz w:val="24"/>
        </w:rPr>
        <w:t>企业R&amp;D经费占比是指内部支出占主营业务收入比例=企业R&amp;D经费支出/主营业务收入。</w:t>
      </w:r>
    </w:p>
    <w:p w14:paraId="28164006">
      <w:pPr>
        <w:spacing w:after="156"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9.</w:t>
      </w:r>
      <w:r>
        <w:rPr>
          <w:rFonts w:ascii="楷体_GB2312" w:hAnsi="华文楷体" w:eastAsia="楷体_GB2312"/>
          <w:sz w:val="24"/>
        </w:rPr>
        <w:t>有效发明专利拥有量是指企业拥有经国内外知识产权行政部门授权且在有效期内的发明专利件数。</w:t>
      </w:r>
    </w:p>
    <w:p w14:paraId="1D3D83FF">
      <w:pPr>
        <w:spacing w:line="560" w:lineRule="exact"/>
        <w:rPr>
          <w:rFonts w:ascii="宋体" w:hAnsi="宋体"/>
          <w:sz w:val="28"/>
          <w:szCs w:val="28"/>
        </w:rPr>
      </w:pPr>
      <w:r>
        <w:rPr>
          <w:rFonts w:ascii="华文楷体" w:hAnsi="华文楷体" w:eastAsia="华文楷体"/>
          <w:sz w:val="24"/>
        </w:rPr>
        <w:br w:type="page"/>
      </w:r>
    </w:p>
    <w:p w14:paraId="0384A038">
      <w:pPr>
        <w:spacing w:after="156" w:afterLines="50"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前三年主要市场、环境指标</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367"/>
        <w:gridCol w:w="1997"/>
        <w:gridCol w:w="2289"/>
        <w:gridCol w:w="2289"/>
      </w:tblGrid>
      <w:tr w14:paraId="1DE3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71" w:type="dxa"/>
            <w:gridSpan w:val="2"/>
            <w:tcBorders>
              <w:top w:val="single" w:color="auto" w:sz="8" w:space="0"/>
              <w:left w:val="single" w:color="auto" w:sz="8" w:space="0"/>
            </w:tcBorders>
            <w:noWrap w:val="0"/>
            <w:vAlign w:val="center"/>
          </w:tcPr>
          <w:p w14:paraId="665F2EA8">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主导产品名称</w:t>
            </w:r>
          </w:p>
        </w:tc>
        <w:tc>
          <w:tcPr>
            <w:tcW w:w="1997" w:type="dxa"/>
            <w:tcBorders>
              <w:top w:val="single" w:color="auto" w:sz="8" w:space="0"/>
            </w:tcBorders>
            <w:noWrap w:val="0"/>
            <w:vAlign w:val="center"/>
          </w:tcPr>
          <w:p w14:paraId="3D495DDF">
            <w:pPr>
              <w:spacing w:line="440" w:lineRule="exact"/>
              <w:rPr>
                <w:rFonts w:hint="eastAsia" w:ascii="仿宋_GB2312" w:hAnsi="仿宋_GB2312" w:eastAsia="仿宋_GB2312" w:cs="仿宋_GB2312"/>
                <w:sz w:val="28"/>
              </w:rPr>
            </w:pPr>
          </w:p>
        </w:tc>
        <w:tc>
          <w:tcPr>
            <w:tcW w:w="2289" w:type="dxa"/>
            <w:tcBorders>
              <w:top w:val="single" w:color="auto" w:sz="8" w:space="0"/>
            </w:tcBorders>
            <w:noWrap w:val="0"/>
            <w:vAlign w:val="center"/>
          </w:tcPr>
          <w:p w14:paraId="2D461143">
            <w:pPr>
              <w:spacing w:line="440" w:lineRule="exact"/>
              <w:rPr>
                <w:rFonts w:hint="eastAsia" w:ascii="仿宋_GB2312" w:hAnsi="仿宋_GB2312" w:eastAsia="仿宋_GB2312" w:cs="仿宋_GB2312"/>
                <w:sz w:val="28"/>
              </w:rPr>
            </w:pPr>
          </w:p>
        </w:tc>
        <w:tc>
          <w:tcPr>
            <w:tcW w:w="2289" w:type="dxa"/>
            <w:tcBorders>
              <w:top w:val="single" w:color="auto" w:sz="8" w:space="0"/>
              <w:right w:val="single" w:color="auto" w:sz="8" w:space="0"/>
            </w:tcBorders>
            <w:noWrap w:val="0"/>
            <w:vAlign w:val="center"/>
          </w:tcPr>
          <w:p w14:paraId="62B0D1A0">
            <w:pPr>
              <w:spacing w:line="440" w:lineRule="exact"/>
              <w:rPr>
                <w:rFonts w:hint="eastAsia" w:ascii="仿宋_GB2312" w:hAnsi="仿宋_GB2312" w:eastAsia="仿宋_GB2312" w:cs="仿宋_GB2312"/>
                <w:sz w:val="28"/>
              </w:rPr>
            </w:pPr>
          </w:p>
        </w:tc>
      </w:tr>
      <w:tr w14:paraId="036F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restart"/>
            <w:tcBorders>
              <w:left w:val="single" w:color="auto" w:sz="8" w:space="0"/>
            </w:tcBorders>
            <w:noWrap w:val="0"/>
            <w:vAlign w:val="center"/>
          </w:tcPr>
          <w:p w14:paraId="2C5BDD2E">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市场</w:t>
            </w:r>
          </w:p>
          <w:p w14:paraId="427B02A7">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占有</w:t>
            </w:r>
          </w:p>
          <w:p w14:paraId="1A824903">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份额</w:t>
            </w:r>
          </w:p>
        </w:tc>
        <w:tc>
          <w:tcPr>
            <w:tcW w:w="1367" w:type="dxa"/>
            <w:noWrap w:val="0"/>
            <w:vAlign w:val="center"/>
          </w:tcPr>
          <w:p w14:paraId="052C414C">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2022</w:t>
            </w:r>
            <w:r>
              <w:rPr>
                <w:rFonts w:hint="eastAsia" w:ascii="仿宋_GB2312" w:hAnsi="仿宋_GB2312" w:eastAsia="仿宋_GB2312" w:cs="仿宋_GB2312"/>
                <w:sz w:val="28"/>
              </w:rPr>
              <w:t>年</w:t>
            </w:r>
          </w:p>
        </w:tc>
        <w:tc>
          <w:tcPr>
            <w:tcW w:w="1997" w:type="dxa"/>
            <w:noWrap w:val="0"/>
            <w:vAlign w:val="center"/>
          </w:tcPr>
          <w:p w14:paraId="3402F195">
            <w:pPr>
              <w:spacing w:line="440" w:lineRule="exact"/>
              <w:rPr>
                <w:rFonts w:hint="eastAsia" w:ascii="仿宋_GB2312" w:hAnsi="仿宋_GB2312" w:eastAsia="仿宋_GB2312" w:cs="仿宋_GB2312"/>
                <w:sz w:val="28"/>
              </w:rPr>
            </w:pPr>
          </w:p>
        </w:tc>
        <w:tc>
          <w:tcPr>
            <w:tcW w:w="2289" w:type="dxa"/>
            <w:noWrap w:val="0"/>
            <w:vAlign w:val="center"/>
          </w:tcPr>
          <w:p w14:paraId="346F0BD7">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0BEBAEE1">
            <w:pPr>
              <w:spacing w:line="440" w:lineRule="exact"/>
              <w:rPr>
                <w:rFonts w:hint="eastAsia" w:ascii="仿宋_GB2312" w:hAnsi="仿宋_GB2312" w:eastAsia="仿宋_GB2312" w:cs="仿宋_GB2312"/>
                <w:sz w:val="28"/>
              </w:rPr>
            </w:pPr>
          </w:p>
        </w:tc>
      </w:tr>
      <w:tr w14:paraId="150C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continue"/>
            <w:tcBorders>
              <w:left w:val="single" w:color="auto" w:sz="8" w:space="0"/>
            </w:tcBorders>
            <w:noWrap w:val="0"/>
            <w:vAlign w:val="center"/>
          </w:tcPr>
          <w:p w14:paraId="4439BD94">
            <w:pPr>
              <w:spacing w:line="700" w:lineRule="exact"/>
              <w:jc w:val="center"/>
              <w:rPr>
                <w:rFonts w:hint="eastAsia" w:ascii="仿宋_GB2312" w:hAnsi="仿宋_GB2312" w:eastAsia="仿宋_GB2312" w:cs="仿宋_GB2312"/>
                <w:sz w:val="28"/>
              </w:rPr>
            </w:pPr>
          </w:p>
        </w:tc>
        <w:tc>
          <w:tcPr>
            <w:tcW w:w="1367" w:type="dxa"/>
            <w:noWrap w:val="0"/>
            <w:vAlign w:val="center"/>
          </w:tcPr>
          <w:p w14:paraId="4EDDED2D">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2023</w:t>
            </w:r>
            <w:r>
              <w:rPr>
                <w:rFonts w:hint="eastAsia" w:ascii="仿宋_GB2312" w:hAnsi="仿宋_GB2312" w:eastAsia="仿宋_GB2312" w:cs="仿宋_GB2312"/>
                <w:sz w:val="28"/>
              </w:rPr>
              <w:t>年</w:t>
            </w:r>
          </w:p>
        </w:tc>
        <w:tc>
          <w:tcPr>
            <w:tcW w:w="1997" w:type="dxa"/>
            <w:noWrap w:val="0"/>
            <w:vAlign w:val="center"/>
          </w:tcPr>
          <w:p w14:paraId="3254B308">
            <w:pPr>
              <w:spacing w:line="440" w:lineRule="exact"/>
              <w:rPr>
                <w:rFonts w:hint="eastAsia" w:ascii="仿宋_GB2312" w:hAnsi="仿宋_GB2312" w:eastAsia="仿宋_GB2312" w:cs="仿宋_GB2312"/>
                <w:sz w:val="28"/>
              </w:rPr>
            </w:pPr>
          </w:p>
        </w:tc>
        <w:tc>
          <w:tcPr>
            <w:tcW w:w="2289" w:type="dxa"/>
            <w:noWrap w:val="0"/>
            <w:vAlign w:val="center"/>
          </w:tcPr>
          <w:p w14:paraId="1509D974">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44A49C2C">
            <w:pPr>
              <w:spacing w:line="440" w:lineRule="exact"/>
              <w:rPr>
                <w:rFonts w:hint="eastAsia" w:ascii="仿宋_GB2312" w:hAnsi="仿宋_GB2312" w:eastAsia="仿宋_GB2312" w:cs="仿宋_GB2312"/>
                <w:sz w:val="28"/>
              </w:rPr>
            </w:pPr>
          </w:p>
        </w:tc>
      </w:tr>
      <w:tr w14:paraId="6083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continue"/>
            <w:tcBorders>
              <w:left w:val="single" w:color="auto" w:sz="8" w:space="0"/>
            </w:tcBorders>
            <w:noWrap w:val="0"/>
            <w:vAlign w:val="center"/>
          </w:tcPr>
          <w:p w14:paraId="7BD0956D">
            <w:pPr>
              <w:spacing w:line="700" w:lineRule="exact"/>
              <w:jc w:val="center"/>
              <w:rPr>
                <w:rFonts w:hint="eastAsia" w:ascii="仿宋_GB2312" w:hAnsi="仿宋_GB2312" w:eastAsia="仿宋_GB2312" w:cs="仿宋_GB2312"/>
                <w:sz w:val="28"/>
              </w:rPr>
            </w:pPr>
          </w:p>
        </w:tc>
        <w:tc>
          <w:tcPr>
            <w:tcW w:w="1367" w:type="dxa"/>
            <w:noWrap w:val="0"/>
            <w:vAlign w:val="center"/>
          </w:tcPr>
          <w:p w14:paraId="62BF3EE0">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2024</w:t>
            </w:r>
            <w:r>
              <w:rPr>
                <w:rFonts w:hint="eastAsia" w:ascii="仿宋_GB2312" w:hAnsi="仿宋_GB2312" w:eastAsia="仿宋_GB2312" w:cs="仿宋_GB2312"/>
                <w:sz w:val="28"/>
              </w:rPr>
              <w:t>年</w:t>
            </w:r>
          </w:p>
        </w:tc>
        <w:tc>
          <w:tcPr>
            <w:tcW w:w="1997" w:type="dxa"/>
            <w:noWrap w:val="0"/>
            <w:vAlign w:val="center"/>
          </w:tcPr>
          <w:p w14:paraId="2FC03FAC">
            <w:pPr>
              <w:spacing w:line="440" w:lineRule="exact"/>
              <w:rPr>
                <w:rFonts w:hint="eastAsia" w:ascii="仿宋_GB2312" w:hAnsi="仿宋_GB2312" w:eastAsia="仿宋_GB2312" w:cs="仿宋_GB2312"/>
                <w:sz w:val="28"/>
              </w:rPr>
            </w:pPr>
          </w:p>
        </w:tc>
        <w:tc>
          <w:tcPr>
            <w:tcW w:w="2289" w:type="dxa"/>
            <w:noWrap w:val="0"/>
            <w:vAlign w:val="center"/>
          </w:tcPr>
          <w:p w14:paraId="6D15D9F6">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7C8A62E6">
            <w:pPr>
              <w:spacing w:line="440" w:lineRule="exact"/>
              <w:rPr>
                <w:rFonts w:hint="eastAsia" w:ascii="仿宋_GB2312" w:hAnsi="仿宋_GB2312" w:eastAsia="仿宋_GB2312" w:cs="仿宋_GB2312"/>
                <w:sz w:val="28"/>
              </w:rPr>
            </w:pPr>
          </w:p>
        </w:tc>
      </w:tr>
      <w:tr w14:paraId="6C19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restart"/>
            <w:tcBorders>
              <w:left w:val="single" w:color="auto" w:sz="8" w:space="0"/>
            </w:tcBorders>
            <w:noWrap w:val="0"/>
            <w:vAlign w:val="center"/>
          </w:tcPr>
          <w:p w14:paraId="645240A3">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顾客</w:t>
            </w:r>
          </w:p>
          <w:p w14:paraId="66040D5C">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满意</w:t>
            </w:r>
          </w:p>
          <w:p w14:paraId="4412808F">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程度</w:t>
            </w:r>
          </w:p>
        </w:tc>
        <w:tc>
          <w:tcPr>
            <w:tcW w:w="1367" w:type="dxa"/>
            <w:noWrap w:val="0"/>
            <w:vAlign w:val="center"/>
          </w:tcPr>
          <w:p w14:paraId="09BEB0B5">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2022</w:t>
            </w:r>
            <w:r>
              <w:rPr>
                <w:rFonts w:hint="eastAsia" w:ascii="仿宋_GB2312" w:hAnsi="仿宋_GB2312" w:eastAsia="仿宋_GB2312" w:cs="仿宋_GB2312"/>
                <w:sz w:val="28"/>
              </w:rPr>
              <w:t>年</w:t>
            </w:r>
          </w:p>
        </w:tc>
        <w:tc>
          <w:tcPr>
            <w:tcW w:w="1997" w:type="dxa"/>
            <w:noWrap w:val="0"/>
            <w:vAlign w:val="center"/>
          </w:tcPr>
          <w:p w14:paraId="2B6A711D">
            <w:pPr>
              <w:spacing w:line="440" w:lineRule="exact"/>
              <w:rPr>
                <w:rFonts w:hint="eastAsia" w:ascii="仿宋_GB2312" w:hAnsi="仿宋_GB2312" w:eastAsia="仿宋_GB2312" w:cs="仿宋_GB2312"/>
                <w:sz w:val="28"/>
              </w:rPr>
            </w:pPr>
          </w:p>
        </w:tc>
        <w:tc>
          <w:tcPr>
            <w:tcW w:w="2289" w:type="dxa"/>
            <w:noWrap w:val="0"/>
            <w:vAlign w:val="center"/>
          </w:tcPr>
          <w:p w14:paraId="68CFCD15">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3B854C4C">
            <w:pPr>
              <w:spacing w:line="440" w:lineRule="exact"/>
              <w:rPr>
                <w:rFonts w:hint="eastAsia" w:ascii="仿宋_GB2312" w:hAnsi="仿宋_GB2312" w:eastAsia="仿宋_GB2312" w:cs="仿宋_GB2312"/>
                <w:sz w:val="28"/>
              </w:rPr>
            </w:pPr>
          </w:p>
        </w:tc>
      </w:tr>
      <w:tr w14:paraId="6FAE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val="0"/>
            <w:vAlign w:val="center"/>
          </w:tcPr>
          <w:p w14:paraId="64127490">
            <w:pPr>
              <w:spacing w:line="700" w:lineRule="exact"/>
              <w:jc w:val="center"/>
              <w:rPr>
                <w:rFonts w:hint="eastAsia" w:ascii="仿宋_GB2312" w:hAnsi="仿宋_GB2312" w:eastAsia="仿宋_GB2312" w:cs="仿宋_GB2312"/>
                <w:sz w:val="28"/>
              </w:rPr>
            </w:pPr>
          </w:p>
        </w:tc>
        <w:tc>
          <w:tcPr>
            <w:tcW w:w="1367" w:type="dxa"/>
            <w:noWrap w:val="0"/>
            <w:vAlign w:val="center"/>
          </w:tcPr>
          <w:p w14:paraId="00BB0700">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2023</w:t>
            </w:r>
            <w:r>
              <w:rPr>
                <w:rFonts w:hint="eastAsia" w:ascii="仿宋_GB2312" w:hAnsi="仿宋_GB2312" w:eastAsia="仿宋_GB2312" w:cs="仿宋_GB2312"/>
                <w:sz w:val="28"/>
              </w:rPr>
              <w:t>年</w:t>
            </w:r>
          </w:p>
        </w:tc>
        <w:tc>
          <w:tcPr>
            <w:tcW w:w="1997" w:type="dxa"/>
            <w:noWrap w:val="0"/>
            <w:vAlign w:val="center"/>
          </w:tcPr>
          <w:p w14:paraId="44A38788">
            <w:pPr>
              <w:spacing w:line="440" w:lineRule="exact"/>
              <w:rPr>
                <w:rFonts w:hint="eastAsia" w:ascii="仿宋_GB2312" w:hAnsi="仿宋_GB2312" w:eastAsia="仿宋_GB2312" w:cs="仿宋_GB2312"/>
                <w:sz w:val="28"/>
              </w:rPr>
            </w:pPr>
          </w:p>
        </w:tc>
        <w:tc>
          <w:tcPr>
            <w:tcW w:w="2289" w:type="dxa"/>
            <w:noWrap w:val="0"/>
            <w:vAlign w:val="center"/>
          </w:tcPr>
          <w:p w14:paraId="2ADA9193">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5C0055E3">
            <w:pPr>
              <w:spacing w:line="440" w:lineRule="exact"/>
              <w:rPr>
                <w:rFonts w:hint="eastAsia" w:ascii="仿宋_GB2312" w:hAnsi="仿宋_GB2312" w:eastAsia="仿宋_GB2312" w:cs="仿宋_GB2312"/>
                <w:sz w:val="28"/>
              </w:rPr>
            </w:pPr>
          </w:p>
        </w:tc>
      </w:tr>
      <w:tr w14:paraId="2EFC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val="0"/>
            <w:vAlign w:val="center"/>
          </w:tcPr>
          <w:p w14:paraId="4A20E9E9">
            <w:pPr>
              <w:spacing w:line="700" w:lineRule="exact"/>
              <w:jc w:val="center"/>
              <w:rPr>
                <w:rFonts w:hint="eastAsia" w:ascii="仿宋_GB2312" w:hAnsi="仿宋_GB2312" w:eastAsia="仿宋_GB2312" w:cs="仿宋_GB2312"/>
                <w:sz w:val="28"/>
              </w:rPr>
            </w:pPr>
          </w:p>
        </w:tc>
        <w:tc>
          <w:tcPr>
            <w:tcW w:w="1367" w:type="dxa"/>
            <w:noWrap w:val="0"/>
            <w:vAlign w:val="center"/>
          </w:tcPr>
          <w:p w14:paraId="62261D20">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2024</w:t>
            </w:r>
            <w:r>
              <w:rPr>
                <w:rFonts w:hint="eastAsia" w:ascii="仿宋_GB2312" w:hAnsi="仿宋_GB2312" w:eastAsia="仿宋_GB2312" w:cs="仿宋_GB2312"/>
                <w:sz w:val="28"/>
              </w:rPr>
              <w:t>年</w:t>
            </w:r>
          </w:p>
        </w:tc>
        <w:tc>
          <w:tcPr>
            <w:tcW w:w="1997" w:type="dxa"/>
            <w:noWrap w:val="0"/>
            <w:vAlign w:val="center"/>
          </w:tcPr>
          <w:p w14:paraId="20C665B7">
            <w:pPr>
              <w:spacing w:line="440" w:lineRule="exact"/>
              <w:rPr>
                <w:rFonts w:hint="eastAsia" w:ascii="仿宋_GB2312" w:hAnsi="仿宋_GB2312" w:eastAsia="仿宋_GB2312" w:cs="仿宋_GB2312"/>
                <w:sz w:val="28"/>
              </w:rPr>
            </w:pPr>
          </w:p>
        </w:tc>
        <w:tc>
          <w:tcPr>
            <w:tcW w:w="2289" w:type="dxa"/>
            <w:noWrap w:val="0"/>
            <w:vAlign w:val="center"/>
          </w:tcPr>
          <w:p w14:paraId="05D3FEF5">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5C1F275B">
            <w:pPr>
              <w:spacing w:line="440" w:lineRule="exact"/>
              <w:rPr>
                <w:rFonts w:hint="eastAsia" w:ascii="仿宋_GB2312" w:hAnsi="仿宋_GB2312" w:eastAsia="仿宋_GB2312" w:cs="仿宋_GB2312"/>
                <w:sz w:val="28"/>
              </w:rPr>
            </w:pPr>
          </w:p>
        </w:tc>
      </w:tr>
      <w:tr w14:paraId="5F89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restart"/>
            <w:tcBorders>
              <w:left w:val="single" w:color="auto" w:sz="8" w:space="0"/>
            </w:tcBorders>
            <w:noWrap w:val="0"/>
            <w:vAlign w:val="center"/>
          </w:tcPr>
          <w:p w14:paraId="3B191E5B">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顾客</w:t>
            </w:r>
          </w:p>
          <w:p w14:paraId="29B31FD5">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忠诚</w:t>
            </w:r>
          </w:p>
          <w:p w14:paraId="59F942B8">
            <w:pPr>
              <w:spacing w:line="7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程度</w:t>
            </w:r>
          </w:p>
        </w:tc>
        <w:tc>
          <w:tcPr>
            <w:tcW w:w="1367" w:type="dxa"/>
            <w:noWrap w:val="0"/>
            <w:vAlign w:val="center"/>
          </w:tcPr>
          <w:p w14:paraId="7E56231E">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2022</w:t>
            </w:r>
            <w:r>
              <w:rPr>
                <w:rFonts w:hint="eastAsia" w:ascii="仿宋_GB2312" w:hAnsi="仿宋_GB2312" w:eastAsia="仿宋_GB2312" w:cs="仿宋_GB2312"/>
                <w:sz w:val="28"/>
              </w:rPr>
              <w:t>年</w:t>
            </w:r>
          </w:p>
        </w:tc>
        <w:tc>
          <w:tcPr>
            <w:tcW w:w="1997" w:type="dxa"/>
            <w:noWrap w:val="0"/>
            <w:vAlign w:val="center"/>
          </w:tcPr>
          <w:p w14:paraId="3148E454">
            <w:pPr>
              <w:spacing w:line="440" w:lineRule="exact"/>
              <w:rPr>
                <w:rFonts w:hint="eastAsia" w:ascii="仿宋_GB2312" w:hAnsi="仿宋_GB2312" w:eastAsia="仿宋_GB2312" w:cs="仿宋_GB2312"/>
                <w:sz w:val="28"/>
              </w:rPr>
            </w:pPr>
          </w:p>
        </w:tc>
        <w:tc>
          <w:tcPr>
            <w:tcW w:w="2289" w:type="dxa"/>
            <w:noWrap w:val="0"/>
            <w:vAlign w:val="center"/>
          </w:tcPr>
          <w:p w14:paraId="701EAB86">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67ACB84C">
            <w:pPr>
              <w:spacing w:line="440" w:lineRule="exact"/>
              <w:rPr>
                <w:rFonts w:hint="eastAsia" w:ascii="仿宋_GB2312" w:hAnsi="仿宋_GB2312" w:eastAsia="仿宋_GB2312" w:cs="仿宋_GB2312"/>
                <w:sz w:val="28"/>
              </w:rPr>
            </w:pPr>
          </w:p>
        </w:tc>
      </w:tr>
      <w:tr w14:paraId="3437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val="0"/>
            <w:vAlign w:val="top"/>
          </w:tcPr>
          <w:p w14:paraId="58E02557">
            <w:pPr>
              <w:spacing w:line="440" w:lineRule="exact"/>
              <w:rPr>
                <w:rFonts w:hint="eastAsia" w:ascii="仿宋_GB2312" w:hAnsi="仿宋_GB2312" w:eastAsia="仿宋_GB2312" w:cs="仿宋_GB2312"/>
                <w:sz w:val="28"/>
              </w:rPr>
            </w:pPr>
          </w:p>
        </w:tc>
        <w:tc>
          <w:tcPr>
            <w:tcW w:w="1367" w:type="dxa"/>
            <w:noWrap w:val="0"/>
            <w:vAlign w:val="center"/>
          </w:tcPr>
          <w:p w14:paraId="5050AB9C">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2023</w:t>
            </w:r>
            <w:r>
              <w:rPr>
                <w:rFonts w:hint="eastAsia" w:ascii="仿宋_GB2312" w:hAnsi="仿宋_GB2312" w:eastAsia="仿宋_GB2312" w:cs="仿宋_GB2312"/>
                <w:sz w:val="28"/>
              </w:rPr>
              <w:t>年</w:t>
            </w:r>
          </w:p>
        </w:tc>
        <w:tc>
          <w:tcPr>
            <w:tcW w:w="1997" w:type="dxa"/>
            <w:noWrap w:val="0"/>
            <w:vAlign w:val="center"/>
          </w:tcPr>
          <w:p w14:paraId="763104F1">
            <w:pPr>
              <w:spacing w:line="440" w:lineRule="exact"/>
              <w:rPr>
                <w:rFonts w:hint="eastAsia" w:ascii="仿宋_GB2312" w:hAnsi="仿宋_GB2312" w:eastAsia="仿宋_GB2312" w:cs="仿宋_GB2312"/>
                <w:sz w:val="28"/>
              </w:rPr>
            </w:pPr>
          </w:p>
        </w:tc>
        <w:tc>
          <w:tcPr>
            <w:tcW w:w="2289" w:type="dxa"/>
            <w:noWrap w:val="0"/>
            <w:vAlign w:val="center"/>
          </w:tcPr>
          <w:p w14:paraId="2F048E71">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54F971E8">
            <w:pPr>
              <w:spacing w:line="440" w:lineRule="exact"/>
              <w:rPr>
                <w:rFonts w:hint="eastAsia" w:ascii="仿宋_GB2312" w:hAnsi="仿宋_GB2312" w:eastAsia="仿宋_GB2312" w:cs="仿宋_GB2312"/>
                <w:sz w:val="28"/>
              </w:rPr>
            </w:pPr>
          </w:p>
        </w:tc>
      </w:tr>
      <w:tr w14:paraId="2D73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val="0"/>
            <w:vAlign w:val="top"/>
          </w:tcPr>
          <w:p w14:paraId="00F7E64C">
            <w:pPr>
              <w:spacing w:line="440" w:lineRule="exact"/>
              <w:rPr>
                <w:rFonts w:hint="eastAsia" w:ascii="仿宋_GB2312" w:hAnsi="仿宋_GB2312" w:eastAsia="仿宋_GB2312" w:cs="仿宋_GB2312"/>
                <w:sz w:val="28"/>
              </w:rPr>
            </w:pPr>
          </w:p>
        </w:tc>
        <w:tc>
          <w:tcPr>
            <w:tcW w:w="1367" w:type="dxa"/>
            <w:noWrap w:val="0"/>
            <w:vAlign w:val="center"/>
          </w:tcPr>
          <w:p w14:paraId="1B7F694B">
            <w:pPr>
              <w:spacing w:line="440" w:lineRule="exact"/>
              <w:jc w:val="righ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2024</w:t>
            </w:r>
            <w:r>
              <w:rPr>
                <w:rFonts w:hint="eastAsia" w:ascii="仿宋_GB2312" w:hAnsi="仿宋_GB2312" w:eastAsia="仿宋_GB2312" w:cs="仿宋_GB2312"/>
                <w:sz w:val="28"/>
              </w:rPr>
              <w:t>年</w:t>
            </w:r>
          </w:p>
        </w:tc>
        <w:tc>
          <w:tcPr>
            <w:tcW w:w="1997" w:type="dxa"/>
            <w:noWrap w:val="0"/>
            <w:vAlign w:val="center"/>
          </w:tcPr>
          <w:p w14:paraId="1D87EF26">
            <w:pPr>
              <w:spacing w:line="440" w:lineRule="exact"/>
              <w:rPr>
                <w:rFonts w:hint="eastAsia" w:ascii="仿宋_GB2312" w:hAnsi="仿宋_GB2312" w:eastAsia="仿宋_GB2312" w:cs="仿宋_GB2312"/>
                <w:sz w:val="28"/>
              </w:rPr>
            </w:pPr>
          </w:p>
        </w:tc>
        <w:tc>
          <w:tcPr>
            <w:tcW w:w="2289" w:type="dxa"/>
            <w:noWrap w:val="0"/>
            <w:vAlign w:val="center"/>
          </w:tcPr>
          <w:p w14:paraId="7E711481">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1DE252AA">
            <w:pPr>
              <w:spacing w:line="440" w:lineRule="exact"/>
              <w:rPr>
                <w:rFonts w:hint="eastAsia" w:ascii="仿宋_GB2312" w:hAnsi="仿宋_GB2312" w:eastAsia="仿宋_GB2312" w:cs="仿宋_GB2312"/>
                <w:sz w:val="28"/>
              </w:rPr>
            </w:pPr>
          </w:p>
        </w:tc>
      </w:tr>
      <w:tr w14:paraId="65F4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2371" w:type="dxa"/>
            <w:gridSpan w:val="2"/>
            <w:vMerge w:val="restart"/>
            <w:tcBorders>
              <w:left w:val="single" w:color="auto" w:sz="8" w:space="0"/>
            </w:tcBorders>
            <w:noWrap w:val="0"/>
            <w:vAlign w:val="center"/>
          </w:tcPr>
          <w:p w14:paraId="19E47652">
            <w:pPr>
              <w:spacing w:line="6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环</w:t>
            </w:r>
          </w:p>
          <w:p w14:paraId="74CF980D">
            <w:pPr>
              <w:spacing w:line="6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境</w:t>
            </w:r>
          </w:p>
          <w:p w14:paraId="6C64CCFB">
            <w:pPr>
              <w:spacing w:line="6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指</w:t>
            </w:r>
          </w:p>
          <w:p w14:paraId="1611C701">
            <w:pPr>
              <w:spacing w:line="6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标</w:t>
            </w:r>
          </w:p>
        </w:tc>
        <w:tc>
          <w:tcPr>
            <w:tcW w:w="1997" w:type="dxa"/>
            <w:noWrap w:val="0"/>
            <w:vAlign w:val="center"/>
          </w:tcPr>
          <w:p w14:paraId="3686D7A5">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2022</w:t>
            </w:r>
            <w:r>
              <w:rPr>
                <w:rFonts w:hint="eastAsia" w:ascii="仿宋_GB2312" w:hAnsi="仿宋_GB2312" w:eastAsia="仿宋_GB2312" w:cs="仿宋_GB2312"/>
                <w:sz w:val="28"/>
              </w:rPr>
              <w:t>年</w:t>
            </w:r>
          </w:p>
        </w:tc>
        <w:tc>
          <w:tcPr>
            <w:tcW w:w="2289" w:type="dxa"/>
            <w:noWrap w:val="0"/>
            <w:vAlign w:val="center"/>
          </w:tcPr>
          <w:p w14:paraId="4E620C94">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2023</w:t>
            </w:r>
            <w:r>
              <w:rPr>
                <w:rFonts w:hint="eastAsia" w:ascii="仿宋_GB2312" w:hAnsi="仿宋_GB2312" w:eastAsia="仿宋_GB2312" w:cs="仿宋_GB2312"/>
                <w:sz w:val="28"/>
              </w:rPr>
              <w:t>年</w:t>
            </w:r>
          </w:p>
        </w:tc>
        <w:tc>
          <w:tcPr>
            <w:tcW w:w="2289" w:type="dxa"/>
            <w:tcBorders>
              <w:right w:val="single" w:color="auto" w:sz="8" w:space="0"/>
            </w:tcBorders>
            <w:noWrap w:val="0"/>
            <w:vAlign w:val="center"/>
          </w:tcPr>
          <w:p w14:paraId="30EE9BFC">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2024</w:t>
            </w:r>
            <w:r>
              <w:rPr>
                <w:rFonts w:hint="eastAsia" w:ascii="仿宋_GB2312" w:hAnsi="仿宋_GB2312" w:eastAsia="仿宋_GB2312" w:cs="仿宋_GB2312"/>
                <w:sz w:val="28"/>
              </w:rPr>
              <w:t>年</w:t>
            </w:r>
          </w:p>
        </w:tc>
      </w:tr>
      <w:tr w14:paraId="70CE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371" w:type="dxa"/>
            <w:gridSpan w:val="2"/>
            <w:vMerge w:val="continue"/>
            <w:tcBorders>
              <w:left w:val="single" w:color="auto" w:sz="8" w:space="0"/>
            </w:tcBorders>
            <w:noWrap w:val="0"/>
            <w:vAlign w:val="top"/>
          </w:tcPr>
          <w:p w14:paraId="026FBEF4">
            <w:pPr>
              <w:spacing w:line="440" w:lineRule="exact"/>
              <w:rPr>
                <w:rFonts w:hint="eastAsia" w:ascii="仿宋_GB2312" w:hAnsi="仿宋_GB2312" w:eastAsia="仿宋_GB2312" w:cs="仿宋_GB2312"/>
                <w:sz w:val="28"/>
              </w:rPr>
            </w:pPr>
          </w:p>
        </w:tc>
        <w:tc>
          <w:tcPr>
            <w:tcW w:w="1997" w:type="dxa"/>
            <w:noWrap w:val="0"/>
            <w:vAlign w:val="center"/>
          </w:tcPr>
          <w:p w14:paraId="088A6465">
            <w:pPr>
              <w:spacing w:line="440" w:lineRule="exact"/>
              <w:rPr>
                <w:rFonts w:hint="eastAsia" w:ascii="仿宋_GB2312" w:hAnsi="仿宋_GB2312" w:eastAsia="仿宋_GB2312" w:cs="仿宋_GB2312"/>
                <w:sz w:val="28"/>
              </w:rPr>
            </w:pPr>
          </w:p>
        </w:tc>
        <w:tc>
          <w:tcPr>
            <w:tcW w:w="2289" w:type="dxa"/>
            <w:noWrap w:val="0"/>
            <w:vAlign w:val="center"/>
          </w:tcPr>
          <w:p w14:paraId="095ED1B7">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27684078">
            <w:pPr>
              <w:spacing w:line="440" w:lineRule="exact"/>
              <w:rPr>
                <w:rFonts w:hint="eastAsia" w:ascii="仿宋_GB2312" w:hAnsi="仿宋_GB2312" w:eastAsia="仿宋_GB2312" w:cs="仿宋_GB2312"/>
                <w:sz w:val="28"/>
              </w:rPr>
            </w:pPr>
          </w:p>
        </w:tc>
      </w:tr>
      <w:tr w14:paraId="1791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371" w:type="dxa"/>
            <w:gridSpan w:val="2"/>
            <w:vMerge w:val="continue"/>
            <w:tcBorders>
              <w:left w:val="single" w:color="auto" w:sz="8" w:space="0"/>
            </w:tcBorders>
            <w:noWrap w:val="0"/>
            <w:vAlign w:val="top"/>
          </w:tcPr>
          <w:p w14:paraId="114AAA64">
            <w:pPr>
              <w:spacing w:line="440" w:lineRule="exact"/>
              <w:rPr>
                <w:rFonts w:hint="eastAsia" w:ascii="仿宋_GB2312" w:hAnsi="仿宋_GB2312" w:eastAsia="仿宋_GB2312" w:cs="仿宋_GB2312"/>
                <w:sz w:val="28"/>
              </w:rPr>
            </w:pPr>
          </w:p>
        </w:tc>
        <w:tc>
          <w:tcPr>
            <w:tcW w:w="1997" w:type="dxa"/>
            <w:noWrap w:val="0"/>
            <w:vAlign w:val="center"/>
          </w:tcPr>
          <w:p w14:paraId="6A19C592">
            <w:pPr>
              <w:spacing w:line="440" w:lineRule="exact"/>
              <w:rPr>
                <w:rFonts w:hint="eastAsia" w:ascii="仿宋_GB2312" w:hAnsi="仿宋_GB2312" w:eastAsia="仿宋_GB2312" w:cs="仿宋_GB2312"/>
                <w:sz w:val="28"/>
              </w:rPr>
            </w:pPr>
          </w:p>
        </w:tc>
        <w:tc>
          <w:tcPr>
            <w:tcW w:w="2289" w:type="dxa"/>
            <w:noWrap w:val="0"/>
            <w:vAlign w:val="center"/>
          </w:tcPr>
          <w:p w14:paraId="1AABC2B1">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67217616">
            <w:pPr>
              <w:spacing w:line="440" w:lineRule="exact"/>
              <w:rPr>
                <w:rFonts w:hint="eastAsia" w:ascii="仿宋_GB2312" w:hAnsi="仿宋_GB2312" w:eastAsia="仿宋_GB2312" w:cs="仿宋_GB2312"/>
                <w:sz w:val="28"/>
              </w:rPr>
            </w:pPr>
          </w:p>
        </w:tc>
      </w:tr>
      <w:tr w14:paraId="6D86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371" w:type="dxa"/>
            <w:gridSpan w:val="2"/>
            <w:vMerge w:val="continue"/>
            <w:tcBorders>
              <w:left w:val="single" w:color="auto" w:sz="8" w:space="0"/>
            </w:tcBorders>
            <w:noWrap w:val="0"/>
            <w:vAlign w:val="top"/>
          </w:tcPr>
          <w:p w14:paraId="2DF6CEA8">
            <w:pPr>
              <w:spacing w:line="440" w:lineRule="exact"/>
              <w:rPr>
                <w:rFonts w:hint="eastAsia" w:ascii="仿宋_GB2312" w:hAnsi="仿宋_GB2312" w:eastAsia="仿宋_GB2312" w:cs="仿宋_GB2312"/>
                <w:sz w:val="28"/>
              </w:rPr>
            </w:pPr>
          </w:p>
        </w:tc>
        <w:tc>
          <w:tcPr>
            <w:tcW w:w="1997" w:type="dxa"/>
            <w:noWrap w:val="0"/>
            <w:vAlign w:val="center"/>
          </w:tcPr>
          <w:p w14:paraId="60E4777B">
            <w:pPr>
              <w:spacing w:line="440" w:lineRule="exact"/>
              <w:rPr>
                <w:rFonts w:hint="eastAsia" w:ascii="仿宋_GB2312" w:hAnsi="仿宋_GB2312" w:eastAsia="仿宋_GB2312" w:cs="仿宋_GB2312"/>
                <w:sz w:val="28"/>
              </w:rPr>
            </w:pPr>
          </w:p>
        </w:tc>
        <w:tc>
          <w:tcPr>
            <w:tcW w:w="2289" w:type="dxa"/>
            <w:noWrap w:val="0"/>
            <w:vAlign w:val="center"/>
          </w:tcPr>
          <w:p w14:paraId="278CC7D1">
            <w:pPr>
              <w:spacing w:line="440" w:lineRule="exact"/>
              <w:rPr>
                <w:rFonts w:hint="eastAsia" w:ascii="仿宋_GB2312" w:hAnsi="仿宋_GB2312" w:eastAsia="仿宋_GB2312" w:cs="仿宋_GB2312"/>
                <w:sz w:val="28"/>
              </w:rPr>
            </w:pPr>
          </w:p>
        </w:tc>
        <w:tc>
          <w:tcPr>
            <w:tcW w:w="2289" w:type="dxa"/>
            <w:tcBorders>
              <w:right w:val="single" w:color="auto" w:sz="8" w:space="0"/>
            </w:tcBorders>
            <w:noWrap w:val="0"/>
            <w:vAlign w:val="center"/>
          </w:tcPr>
          <w:p w14:paraId="78C4270B">
            <w:pPr>
              <w:spacing w:line="440" w:lineRule="exact"/>
              <w:rPr>
                <w:rFonts w:hint="eastAsia" w:ascii="仿宋_GB2312" w:hAnsi="仿宋_GB2312" w:eastAsia="仿宋_GB2312" w:cs="仿宋_GB2312"/>
                <w:sz w:val="28"/>
              </w:rPr>
            </w:pPr>
          </w:p>
        </w:tc>
      </w:tr>
    </w:tbl>
    <w:p w14:paraId="284D8C4D">
      <w:pPr>
        <w:spacing w:line="320" w:lineRule="exact"/>
        <w:rPr>
          <w:rFonts w:ascii="楷体_GB2312" w:hAnsi="华文楷体" w:eastAsia="楷体_GB2312"/>
          <w:sz w:val="24"/>
        </w:rPr>
      </w:pPr>
      <w:r>
        <w:rPr>
          <w:rFonts w:hint="eastAsia" w:ascii="楷体_GB2312" w:hAnsi="华文楷体" w:eastAsia="楷体_GB2312"/>
          <w:sz w:val="24"/>
        </w:rPr>
        <w:t>注：1.应当在证实性材料中提供统计说明（包含统计市场范围、同类商品销售总量及其获得方法等）；</w:t>
      </w:r>
    </w:p>
    <w:p w14:paraId="322D8DFD">
      <w:pPr>
        <w:spacing w:line="320" w:lineRule="exact"/>
        <w:ind w:firstLine="480" w:firstLineChars="200"/>
        <w:rPr>
          <w:rFonts w:ascii="楷体_GB2312" w:hAnsi="华文楷体" w:eastAsia="楷体_GB2312"/>
          <w:sz w:val="24"/>
        </w:rPr>
      </w:pPr>
      <w:r>
        <w:rPr>
          <w:rFonts w:hint="eastAsia" w:ascii="楷体_GB2312" w:hAnsi="华文楷体" w:eastAsia="楷体_GB2312"/>
          <w:sz w:val="24"/>
        </w:rPr>
        <w:t>2.在证实性材料中提供顾客满意指数测评报告；</w:t>
      </w:r>
    </w:p>
    <w:p w14:paraId="6152B0B6">
      <w:pPr>
        <w:spacing w:line="320" w:lineRule="exact"/>
        <w:ind w:firstLine="480"/>
        <w:rPr>
          <w:rFonts w:ascii="楷体_GB2312" w:hAnsi="华文楷体" w:eastAsia="楷体_GB2312"/>
          <w:sz w:val="24"/>
        </w:rPr>
      </w:pPr>
      <w:r>
        <w:rPr>
          <w:rFonts w:hint="eastAsia" w:ascii="楷体_GB2312" w:hAnsi="华文楷体" w:eastAsia="楷体_GB2312"/>
          <w:sz w:val="24"/>
        </w:rPr>
        <w:t>3.在证实性材料中提供环境指标依据及监测结果；</w:t>
      </w:r>
    </w:p>
    <w:p w14:paraId="6B2884AD">
      <w:pPr>
        <w:pStyle w:val="5"/>
        <w:spacing w:line="320" w:lineRule="exact"/>
        <w:ind w:firstLine="480" w:firstLineChars="200"/>
        <w:rPr>
          <w:rFonts w:ascii="楷体_GB2312" w:hAnsi="华文楷体" w:eastAsia="楷体_GB2312"/>
          <w:sz w:val="24"/>
        </w:rPr>
      </w:pPr>
      <w:r>
        <w:rPr>
          <w:rFonts w:hint="eastAsia" w:ascii="楷体_GB2312" w:hAnsi="华文楷体" w:eastAsia="楷体_GB2312"/>
          <w:sz w:val="24"/>
        </w:rPr>
        <w:t>4.农业类的在“顾客忠诚度”项中填写质量安全指标，在证明材料中提供农产品质量安全检测报告。</w:t>
      </w:r>
    </w:p>
    <w:p w14:paraId="710D8B6B">
      <w:pPr>
        <w:spacing w:line="400" w:lineRule="exact"/>
        <w:rPr>
          <w:rFonts w:hint="eastAsia" w:ascii="黑体" w:hAnsi="黑体" w:eastAsia="黑体" w:cs="黑体"/>
          <w:sz w:val="28"/>
          <w:szCs w:val="28"/>
        </w:rPr>
      </w:pPr>
    </w:p>
    <w:p w14:paraId="601C1464">
      <w:pPr>
        <w:spacing w:after="156" w:afterLines="50"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质量管理创新经验总结</w:t>
      </w:r>
    </w:p>
    <w:tbl>
      <w:tblPr>
        <w:tblStyle w:val="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80"/>
        <w:gridCol w:w="5907"/>
      </w:tblGrid>
      <w:tr w14:paraId="4E54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39" w:type="dxa"/>
            <w:gridSpan w:val="2"/>
            <w:tcBorders>
              <w:left w:val="single" w:color="auto" w:sz="8" w:space="0"/>
              <w:right w:val="single" w:color="auto" w:sz="4" w:space="0"/>
            </w:tcBorders>
            <w:noWrap w:val="0"/>
            <w:vAlign w:val="center"/>
          </w:tcPr>
          <w:p w14:paraId="0D27443C">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质量管理创新方法</w:t>
            </w:r>
          </w:p>
          <w:p w14:paraId="23FD9842">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（模式）名称</w:t>
            </w:r>
          </w:p>
        </w:tc>
        <w:tc>
          <w:tcPr>
            <w:tcW w:w="5907" w:type="dxa"/>
            <w:tcBorders>
              <w:left w:val="single" w:color="auto" w:sz="4" w:space="0"/>
              <w:right w:val="single" w:color="auto" w:sz="8" w:space="0"/>
            </w:tcBorders>
            <w:noWrap w:val="0"/>
            <w:vAlign w:val="center"/>
          </w:tcPr>
          <w:p w14:paraId="0A5CE579">
            <w:pPr>
              <w:spacing w:line="440" w:lineRule="exact"/>
              <w:jc w:val="center"/>
              <w:rPr>
                <w:rFonts w:hint="eastAsia" w:ascii="仿宋_GB2312" w:hAnsi="仿宋_GB2312" w:eastAsia="仿宋_GB2312" w:cs="仿宋_GB2312"/>
                <w:sz w:val="28"/>
              </w:rPr>
            </w:pPr>
          </w:p>
        </w:tc>
      </w:tr>
      <w:tr w14:paraId="4F1A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tcBorders>
              <w:left w:val="single" w:color="auto" w:sz="8" w:space="0"/>
              <w:right w:val="single" w:color="auto" w:sz="4" w:space="0"/>
            </w:tcBorders>
            <w:noWrap w:val="0"/>
            <w:vAlign w:val="center"/>
          </w:tcPr>
          <w:p w14:paraId="3B47A1A3">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质量管理创新方法（模式）的主要做法</w:t>
            </w:r>
          </w:p>
        </w:tc>
        <w:tc>
          <w:tcPr>
            <w:tcW w:w="7987" w:type="dxa"/>
            <w:gridSpan w:val="2"/>
            <w:tcBorders>
              <w:left w:val="single" w:color="auto" w:sz="4" w:space="0"/>
              <w:right w:val="single" w:color="auto" w:sz="8" w:space="0"/>
            </w:tcBorders>
            <w:noWrap w:val="0"/>
            <w:vAlign w:val="center"/>
          </w:tcPr>
          <w:p w14:paraId="6AD2E4A3">
            <w:pPr>
              <w:spacing w:line="440" w:lineRule="exact"/>
              <w:rPr>
                <w:rFonts w:hint="eastAsia" w:ascii="仿宋_GB2312" w:hAnsi="仿宋_GB2312" w:eastAsia="仿宋_GB2312" w:cs="仿宋_GB2312"/>
                <w:sz w:val="28"/>
              </w:rPr>
            </w:pPr>
            <w:r>
              <w:rPr>
                <w:rFonts w:hint="eastAsia" w:ascii="仿宋_GB2312" w:hAnsi="仿宋_GB2312" w:eastAsia="仿宋_GB2312" w:cs="仿宋_GB2312"/>
                <w:sz w:val="28"/>
              </w:rPr>
              <w:t>请从方法（模式）的理念、内容等方面展开描述（1000字以内）。</w:t>
            </w:r>
          </w:p>
          <w:p w14:paraId="4B36AF1E">
            <w:pPr>
              <w:spacing w:line="440" w:lineRule="exact"/>
              <w:jc w:val="center"/>
              <w:rPr>
                <w:rFonts w:hint="eastAsia" w:ascii="仿宋_GB2312" w:hAnsi="仿宋_GB2312" w:eastAsia="仿宋_GB2312" w:cs="仿宋_GB2312"/>
                <w:sz w:val="28"/>
              </w:rPr>
            </w:pPr>
          </w:p>
          <w:p w14:paraId="66EAA437">
            <w:pPr>
              <w:spacing w:line="440" w:lineRule="exact"/>
              <w:jc w:val="center"/>
              <w:rPr>
                <w:rFonts w:hint="eastAsia" w:ascii="仿宋_GB2312" w:hAnsi="仿宋_GB2312" w:eastAsia="仿宋_GB2312" w:cs="仿宋_GB2312"/>
                <w:sz w:val="28"/>
              </w:rPr>
            </w:pPr>
          </w:p>
          <w:p w14:paraId="5192965F">
            <w:pPr>
              <w:spacing w:line="440" w:lineRule="exact"/>
              <w:jc w:val="center"/>
              <w:rPr>
                <w:rFonts w:hint="eastAsia" w:ascii="仿宋_GB2312" w:hAnsi="仿宋_GB2312" w:eastAsia="仿宋_GB2312" w:cs="仿宋_GB2312"/>
                <w:sz w:val="28"/>
              </w:rPr>
            </w:pPr>
          </w:p>
          <w:p w14:paraId="442AA6EA">
            <w:pPr>
              <w:spacing w:line="440" w:lineRule="exact"/>
              <w:jc w:val="center"/>
              <w:rPr>
                <w:rFonts w:hint="eastAsia" w:ascii="仿宋_GB2312" w:hAnsi="仿宋_GB2312" w:eastAsia="仿宋_GB2312" w:cs="仿宋_GB2312"/>
                <w:sz w:val="28"/>
              </w:rPr>
            </w:pPr>
          </w:p>
          <w:p w14:paraId="034E5226">
            <w:pPr>
              <w:spacing w:line="440" w:lineRule="exact"/>
              <w:jc w:val="center"/>
              <w:rPr>
                <w:rFonts w:hint="eastAsia" w:ascii="仿宋_GB2312" w:hAnsi="仿宋_GB2312" w:eastAsia="仿宋_GB2312" w:cs="仿宋_GB2312"/>
                <w:sz w:val="28"/>
              </w:rPr>
            </w:pPr>
          </w:p>
          <w:p w14:paraId="3D815944">
            <w:pPr>
              <w:spacing w:line="440" w:lineRule="exact"/>
              <w:jc w:val="center"/>
              <w:rPr>
                <w:rFonts w:hint="eastAsia" w:ascii="仿宋_GB2312" w:hAnsi="仿宋_GB2312" w:eastAsia="仿宋_GB2312" w:cs="仿宋_GB2312"/>
                <w:sz w:val="28"/>
              </w:rPr>
            </w:pPr>
          </w:p>
          <w:p w14:paraId="2AB26586">
            <w:pPr>
              <w:spacing w:line="440" w:lineRule="exact"/>
              <w:jc w:val="center"/>
              <w:rPr>
                <w:rFonts w:hint="eastAsia" w:ascii="仿宋_GB2312" w:hAnsi="仿宋_GB2312" w:eastAsia="仿宋_GB2312" w:cs="仿宋_GB2312"/>
                <w:sz w:val="28"/>
              </w:rPr>
            </w:pPr>
          </w:p>
          <w:p w14:paraId="765B877C">
            <w:pPr>
              <w:spacing w:line="440" w:lineRule="exact"/>
              <w:jc w:val="center"/>
              <w:rPr>
                <w:rFonts w:hint="eastAsia" w:ascii="仿宋_GB2312" w:hAnsi="仿宋_GB2312" w:eastAsia="仿宋_GB2312" w:cs="仿宋_GB2312"/>
                <w:sz w:val="28"/>
              </w:rPr>
            </w:pPr>
          </w:p>
          <w:p w14:paraId="5D8C252B">
            <w:pPr>
              <w:spacing w:line="440" w:lineRule="exact"/>
              <w:jc w:val="center"/>
              <w:rPr>
                <w:rFonts w:hint="eastAsia" w:ascii="仿宋_GB2312" w:hAnsi="仿宋_GB2312" w:eastAsia="仿宋_GB2312" w:cs="仿宋_GB2312"/>
                <w:sz w:val="28"/>
              </w:rPr>
            </w:pPr>
          </w:p>
          <w:p w14:paraId="5A016764">
            <w:pPr>
              <w:spacing w:line="440" w:lineRule="exact"/>
              <w:jc w:val="center"/>
              <w:rPr>
                <w:rFonts w:hint="eastAsia" w:ascii="仿宋_GB2312" w:hAnsi="仿宋_GB2312" w:eastAsia="仿宋_GB2312" w:cs="仿宋_GB2312"/>
                <w:sz w:val="28"/>
              </w:rPr>
            </w:pPr>
          </w:p>
          <w:p w14:paraId="3015F0D1">
            <w:pPr>
              <w:spacing w:line="440" w:lineRule="exact"/>
              <w:jc w:val="center"/>
              <w:rPr>
                <w:rFonts w:hint="eastAsia" w:ascii="仿宋_GB2312" w:hAnsi="仿宋_GB2312" w:eastAsia="仿宋_GB2312" w:cs="仿宋_GB2312"/>
                <w:sz w:val="28"/>
              </w:rPr>
            </w:pPr>
          </w:p>
          <w:p w14:paraId="48A38F75">
            <w:pPr>
              <w:spacing w:line="440" w:lineRule="exact"/>
              <w:jc w:val="center"/>
              <w:rPr>
                <w:rFonts w:hint="eastAsia" w:ascii="仿宋_GB2312" w:hAnsi="仿宋_GB2312" w:eastAsia="仿宋_GB2312" w:cs="仿宋_GB2312"/>
                <w:sz w:val="28"/>
              </w:rPr>
            </w:pPr>
          </w:p>
          <w:p w14:paraId="28529384">
            <w:pPr>
              <w:spacing w:line="440" w:lineRule="exact"/>
              <w:jc w:val="center"/>
              <w:rPr>
                <w:rFonts w:hint="eastAsia" w:ascii="仿宋_GB2312" w:hAnsi="仿宋_GB2312" w:eastAsia="仿宋_GB2312" w:cs="仿宋_GB2312"/>
                <w:sz w:val="28"/>
              </w:rPr>
            </w:pPr>
          </w:p>
          <w:p w14:paraId="55C2C55A">
            <w:pPr>
              <w:spacing w:line="440" w:lineRule="exact"/>
              <w:jc w:val="center"/>
              <w:rPr>
                <w:rFonts w:hint="eastAsia" w:ascii="仿宋_GB2312" w:hAnsi="仿宋_GB2312" w:eastAsia="仿宋_GB2312" w:cs="仿宋_GB2312"/>
                <w:sz w:val="28"/>
              </w:rPr>
            </w:pPr>
          </w:p>
          <w:p w14:paraId="481D3C26">
            <w:pPr>
              <w:spacing w:line="440" w:lineRule="exact"/>
              <w:jc w:val="center"/>
              <w:rPr>
                <w:rFonts w:hint="eastAsia" w:ascii="仿宋_GB2312" w:hAnsi="仿宋_GB2312" w:eastAsia="仿宋_GB2312" w:cs="仿宋_GB2312"/>
                <w:sz w:val="28"/>
              </w:rPr>
            </w:pPr>
          </w:p>
          <w:p w14:paraId="2E4A7A99">
            <w:pPr>
              <w:spacing w:line="440" w:lineRule="exact"/>
              <w:jc w:val="center"/>
              <w:rPr>
                <w:rFonts w:hint="eastAsia" w:ascii="仿宋_GB2312" w:hAnsi="仿宋_GB2312" w:eastAsia="仿宋_GB2312" w:cs="仿宋_GB2312"/>
                <w:sz w:val="28"/>
              </w:rPr>
            </w:pPr>
          </w:p>
          <w:p w14:paraId="2A161795">
            <w:pPr>
              <w:pStyle w:val="4"/>
              <w:rPr>
                <w:rFonts w:hint="eastAsia" w:ascii="仿宋_GB2312" w:hAnsi="仿宋_GB2312" w:eastAsia="仿宋_GB2312" w:cs="仿宋_GB2312"/>
              </w:rPr>
            </w:pPr>
          </w:p>
          <w:p w14:paraId="15136373">
            <w:pPr>
              <w:spacing w:line="440" w:lineRule="exact"/>
              <w:jc w:val="center"/>
              <w:rPr>
                <w:rFonts w:hint="eastAsia" w:ascii="仿宋_GB2312" w:hAnsi="仿宋_GB2312" w:eastAsia="仿宋_GB2312" w:cs="仿宋_GB2312"/>
                <w:sz w:val="28"/>
              </w:rPr>
            </w:pPr>
          </w:p>
          <w:p w14:paraId="1E9FCBE8">
            <w:pPr>
              <w:spacing w:line="440" w:lineRule="exact"/>
              <w:jc w:val="center"/>
              <w:rPr>
                <w:rFonts w:hint="eastAsia" w:ascii="仿宋_GB2312" w:hAnsi="仿宋_GB2312" w:eastAsia="仿宋_GB2312" w:cs="仿宋_GB2312"/>
                <w:sz w:val="28"/>
              </w:rPr>
            </w:pPr>
          </w:p>
          <w:p w14:paraId="77DBB203">
            <w:pPr>
              <w:spacing w:line="440" w:lineRule="exact"/>
              <w:jc w:val="center"/>
              <w:rPr>
                <w:rFonts w:hint="eastAsia" w:ascii="仿宋_GB2312" w:hAnsi="仿宋_GB2312" w:eastAsia="仿宋_GB2312" w:cs="仿宋_GB2312"/>
                <w:sz w:val="28"/>
              </w:rPr>
            </w:pPr>
          </w:p>
          <w:p w14:paraId="1FA65201">
            <w:pPr>
              <w:pStyle w:val="2"/>
              <w:rPr>
                <w:rFonts w:hint="eastAsia"/>
              </w:rPr>
            </w:pPr>
          </w:p>
          <w:p w14:paraId="693CC173">
            <w:pPr>
              <w:spacing w:line="440" w:lineRule="exact"/>
              <w:jc w:val="center"/>
              <w:rPr>
                <w:rFonts w:hint="eastAsia" w:ascii="仿宋_GB2312" w:hAnsi="仿宋_GB2312" w:eastAsia="仿宋_GB2312" w:cs="仿宋_GB2312"/>
                <w:sz w:val="28"/>
              </w:rPr>
            </w:pPr>
          </w:p>
          <w:p w14:paraId="0A368267">
            <w:pPr>
              <w:spacing w:line="440" w:lineRule="exact"/>
              <w:jc w:val="both"/>
              <w:rPr>
                <w:rFonts w:hint="eastAsia" w:ascii="仿宋_GB2312" w:hAnsi="仿宋_GB2312" w:eastAsia="仿宋_GB2312" w:cs="仿宋_GB2312"/>
                <w:sz w:val="28"/>
              </w:rPr>
            </w:pPr>
          </w:p>
          <w:p w14:paraId="1CC44CB6">
            <w:pPr>
              <w:spacing w:line="440" w:lineRule="exact"/>
              <w:jc w:val="center"/>
              <w:rPr>
                <w:rFonts w:hint="eastAsia" w:ascii="仿宋_GB2312" w:hAnsi="仿宋_GB2312" w:eastAsia="仿宋_GB2312" w:cs="仿宋_GB2312"/>
                <w:sz w:val="28"/>
              </w:rPr>
            </w:pPr>
          </w:p>
        </w:tc>
      </w:tr>
      <w:tr w14:paraId="162D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tcBorders>
              <w:left w:val="single" w:color="auto" w:sz="8" w:space="0"/>
              <w:right w:val="single" w:color="auto" w:sz="4" w:space="0"/>
            </w:tcBorders>
            <w:noWrap w:val="0"/>
            <w:vAlign w:val="center"/>
          </w:tcPr>
          <w:p w14:paraId="64CAECF2">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质量管理创新方法（模式）的主要成效</w:t>
            </w:r>
          </w:p>
        </w:tc>
        <w:tc>
          <w:tcPr>
            <w:tcW w:w="7987" w:type="dxa"/>
            <w:gridSpan w:val="2"/>
            <w:tcBorders>
              <w:left w:val="single" w:color="auto" w:sz="4" w:space="0"/>
              <w:right w:val="single" w:color="auto" w:sz="8" w:space="0"/>
            </w:tcBorders>
            <w:noWrap w:val="0"/>
            <w:vAlign w:val="center"/>
          </w:tcPr>
          <w:p w14:paraId="6F1C4959">
            <w:pPr>
              <w:spacing w:line="440" w:lineRule="exact"/>
              <w:rPr>
                <w:rFonts w:hint="eastAsia" w:ascii="仿宋_GB2312" w:hAnsi="仿宋_GB2312" w:eastAsia="仿宋_GB2312" w:cs="仿宋_GB2312"/>
                <w:sz w:val="28"/>
              </w:rPr>
            </w:pPr>
            <w:r>
              <w:rPr>
                <w:rFonts w:hint="eastAsia" w:ascii="仿宋_GB2312" w:hAnsi="仿宋_GB2312" w:eastAsia="仿宋_GB2312" w:cs="仿宋_GB2312"/>
                <w:sz w:val="28"/>
              </w:rPr>
              <w:t>请从方法（模式）的经济效益、社会效益、质量安全、绿色优质发展等方面展开描述（500字以内）。</w:t>
            </w:r>
          </w:p>
          <w:p w14:paraId="1A1D400E">
            <w:pPr>
              <w:spacing w:line="440" w:lineRule="exact"/>
              <w:jc w:val="center"/>
              <w:rPr>
                <w:rFonts w:hint="eastAsia" w:ascii="仿宋_GB2312" w:hAnsi="仿宋_GB2312" w:eastAsia="仿宋_GB2312" w:cs="仿宋_GB2312"/>
                <w:sz w:val="28"/>
              </w:rPr>
            </w:pPr>
          </w:p>
          <w:p w14:paraId="4B63E3DB">
            <w:pPr>
              <w:spacing w:line="440" w:lineRule="exact"/>
              <w:jc w:val="center"/>
              <w:rPr>
                <w:rFonts w:hint="eastAsia" w:ascii="仿宋_GB2312" w:hAnsi="仿宋_GB2312" w:eastAsia="仿宋_GB2312" w:cs="仿宋_GB2312"/>
                <w:sz w:val="28"/>
              </w:rPr>
            </w:pPr>
          </w:p>
          <w:p w14:paraId="18CD240B">
            <w:pPr>
              <w:spacing w:line="440" w:lineRule="exact"/>
              <w:jc w:val="center"/>
              <w:rPr>
                <w:rFonts w:hint="eastAsia" w:ascii="仿宋_GB2312" w:hAnsi="仿宋_GB2312" w:eastAsia="仿宋_GB2312" w:cs="仿宋_GB2312"/>
                <w:sz w:val="28"/>
              </w:rPr>
            </w:pPr>
          </w:p>
          <w:p w14:paraId="76FC4D4A">
            <w:pPr>
              <w:spacing w:line="440" w:lineRule="exact"/>
              <w:jc w:val="center"/>
              <w:rPr>
                <w:rFonts w:hint="eastAsia" w:ascii="仿宋_GB2312" w:hAnsi="仿宋_GB2312" w:eastAsia="仿宋_GB2312" w:cs="仿宋_GB2312"/>
                <w:sz w:val="28"/>
              </w:rPr>
            </w:pPr>
          </w:p>
          <w:p w14:paraId="7AC6537D">
            <w:pPr>
              <w:spacing w:line="440" w:lineRule="exact"/>
              <w:jc w:val="center"/>
              <w:rPr>
                <w:rFonts w:hint="eastAsia" w:ascii="仿宋_GB2312" w:hAnsi="仿宋_GB2312" w:eastAsia="仿宋_GB2312" w:cs="仿宋_GB2312"/>
                <w:sz w:val="28"/>
              </w:rPr>
            </w:pPr>
          </w:p>
          <w:p w14:paraId="04A51362">
            <w:pPr>
              <w:spacing w:line="440" w:lineRule="exact"/>
              <w:jc w:val="center"/>
              <w:rPr>
                <w:rFonts w:hint="eastAsia" w:ascii="仿宋_GB2312" w:hAnsi="仿宋_GB2312" w:eastAsia="仿宋_GB2312" w:cs="仿宋_GB2312"/>
                <w:sz w:val="28"/>
              </w:rPr>
            </w:pPr>
          </w:p>
          <w:p w14:paraId="0EF65578">
            <w:pPr>
              <w:spacing w:line="440" w:lineRule="exact"/>
              <w:jc w:val="center"/>
              <w:rPr>
                <w:rFonts w:hint="eastAsia" w:ascii="仿宋_GB2312" w:hAnsi="仿宋_GB2312" w:eastAsia="仿宋_GB2312" w:cs="仿宋_GB2312"/>
                <w:sz w:val="28"/>
              </w:rPr>
            </w:pPr>
          </w:p>
          <w:p w14:paraId="0FB0B800">
            <w:pPr>
              <w:spacing w:line="440" w:lineRule="exact"/>
              <w:jc w:val="center"/>
              <w:rPr>
                <w:rFonts w:hint="eastAsia" w:ascii="仿宋_GB2312" w:hAnsi="仿宋_GB2312" w:eastAsia="仿宋_GB2312" w:cs="仿宋_GB2312"/>
                <w:sz w:val="28"/>
              </w:rPr>
            </w:pPr>
          </w:p>
          <w:p w14:paraId="1ECD397E">
            <w:pPr>
              <w:spacing w:line="440" w:lineRule="exact"/>
              <w:jc w:val="center"/>
              <w:rPr>
                <w:rFonts w:hint="eastAsia" w:ascii="仿宋_GB2312" w:hAnsi="仿宋_GB2312" w:eastAsia="仿宋_GB2312" w:cs="仿宋_GB2312"/>
                <w:sz w:val="28"/>
              </w:rPr>
            </w:pPr>
          </w:p>
          <w:p w14:paraId="302D8F26">
            <w:pPr>
              <w:spacing w:line="440" w:lineRule="exact"/>
              <w:jc w:val="center"/>
              <w:rPr>
                <w:rFonts w:hint="eastAsia" w:ascii="仿宋_GB2312" w:hAnsi="仿宋_GB2312" w:eastAsia="仿宋_GB2312" w:cs="仿宋_GB2312"/>
                <w:sz w:val="28"/>
              </w:rPr>
            </w:pPr>
          </w:p>
          <w:p w14:paraId="43D22DAE">
            <w:pPr>
              <w:spacing w:line="440" w:lineRule="exact"/>
              <w:jc w:val="center"/>
              <w:rPr>
                <w:rFonts w:hint="eastAsia" w:ascii="仿宋_GB2312" w:hAnsi="仿宋_GB2312" w:eastAsia="仿宋_GB2312" w:cs="仿宋_GB2312"/>
                <w:sz w:val="28"/>
              </w:rPr>
            </w:pPr>
          </w:p>
          <w:p w14:paraId="6A4663E3">
            <w:pPr>
              <w:spacing w:line="440" w:lineRule="exact"/>
              <w:jc w:val="center"/>
              <w:rPr>
                <w:rFonts w:hint="eastAsia" w:ascii="仿宋_GB2312" w:hAnsi="仿宋_GB2312" w:eastAsia="仿宋_GB2312" w:cs="仿宋_GB2312"/>
                <w:sz w:val="28"/>
              </w:rPr>
            </w:pPr>
          </w:p>
          <w:p w14:paraId="4B1BCDC4">
            <w:pPr>
              <w:spacing w:line="440" w:lineRule="exact"/>
              <w:jc w:val="center"/>
              <w:rPr>
                <w:rFonts w:hint="eastAsia" w:ascii="仿宋_GB2312" w:hAnsi="仿宋_GB2312" w:eastAsia="仿宋_GB2312" w:cs="仿宋_GB2312"/>
                <w:sz w:val="28"/>
              </w:rPr>
            </w:pPr>
          </w:p>
        </w:tc>
      </w:tr>
      <w:tr w14:paraId="5552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1" w:hRule="atLeast"/>
          <w:jc w:val="center"/>
        </w:trPr>
        <w:tc>
          <w:tcPr>
            <w:tcW w:w="959" w:type="dxa"/>
            <w:tcBorders>
              <w:left w:val="single" w:color="auto" w:sz="8" w:space="0"/>
              <w:right w:val="single" w:color="auto" w:sz="4" w:space="0"/>
            </w:tcBorders>
            <w:noWrap w:val="0"/>
            <w:vAlign w:val="center"/>
          </w:tcPr>
          <w:p w14:paraId="6736CF14">
            <w:pPr>
              <w:spacing w:line="44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质量管理创新方法（模式）的先进性</w:t>
            </w:r>
          </w:p>
        </w:tc>
        <w:tc>
          <w:tcPr>
            <w:tcW w:w="7987" w:type="dxa"/>
            <w:gridSpan w:val="2"/>
            <w:tcBorders>
              <w:left w:val="single" w:color="auto" w:sz="4" w:space="0"/>
              <w:right w:val="single" w:color="auto" w:sz="8" w:space="0"/>
            </w:tcBorders>
            <w:noWrap w:val="0"/>
            <w:vAlign w:val="top"/>
          </w:tcPr>
          <w:p w14:paraId="6B45CBC3">
            <w:pPr>
              <w:spacing w:line="440" w:lineRule="exact"/>
              <w:jc w:val="left"/>
              <w:rPr>
                <w:rFonts w:hint="eastAsia" w:ascii="仿宋_GB2312" w:hAnsi="仿宋_GB2312" w:eastAsia="仿宋_GB2312" w:cs="仿宋_GB2312"/>
                <w:sz w:val="28"/>
              </w:rPr>
            </w:pPr>
            <w:r>
              <w:rPr>
                <w:rFonts w:hint="eastAsia" w:ascii="仿宋_GB2312" w:hAnsi="仿宋_GB2312" w:eastAsia="仿宋_GB2312" w:cs="仿宋_GB2312"/>
                <w:sz w:val="28"/>
              </w:rPr>
              <w:t>请从方法（模式）的先进性、独特性、可推广性展开描述（500字以内）。</w:t>
            </w:r>
          </w:p>
          <w:p w14:paraId="39968098">
            <w:pPr>
              <w:tabs>
                <w:tab w:val="left" w:pos="1890"/>
              </w:tabs>
              <w:rPr>
                <w:rFonts w:hint="eastAsia" w:ascii="仿宋_GB2312" w:hAnsi="仿宋_GB2312" w:eastAsia="仿宋_GB2312" w:cs="仿宋_GB2312"/>
                <w:sz w:val="28"/>
              </w:rPr>
            </w:pPr>
          </w:p>
          <w:p w14:paraId="10BA6E0A">
            <w:pPr>
              <w:tabs>
                <w:tab w:val="left" w:pos="1890"/>
              </w:tabs>
              <w:rPr>
                <w:rFonts w:hint="eastAsia" w:ascii="仿宋_GB2312" w:hAnsi="仿宋_GB2312" w:eastAsia="仿宋_GB2312" w:cs="仿宋_GB2312"/>
                <w:sz w:val="28"/>
              </w:rPr>
            </w:pPr>
          </w:p>
          <w:p w14:paraId="2A0C12E2">
            <w:pPr>
              <w:tabs>
                <w:tab w:val="left" w:pos="1890"/>
              </w:tabs>
              <w:rPr>
                <w:rFonts w:hint="eastAsia" w:ascii="仿宋_GB2312" w:hAnsi="仿宋_GB2312" w:eastAsia="仿宋_GB2312" w:cs="仿宋_GB2312"/>
                <w:sz w:val="28"/>
              </w:rPr>
            </w:pPr>
          </w:p>
          <w:p w14:paraId="4D279A19">
            <w:pPr>
              <w:tabs>
                <w:tab w:val="left" w:pos="1890"/>
              </w:tabs>
              <w:rPr>
                <w:rFonts w:hint="eastAsia" w:ascii="仿宋_GB2312" w:hAnsi="仿宋_GB2312" w:eastAsia="仿宋_GB2312" w:cs="仿宋_GB2312"/>
                <w:sz w:val="28"/>
              </w:rPr>
            </w:pPr>
          </w:p>
          <w:p w14:paraId="39CD83FA">
            <w:pPr>
              <w:tabs>
                <w:tab w:val="left" w:pos="1890"/>
              </w:tabs>
              <w:rPr>
                <w:rFonts w:hint="eastAsia" w:ascii="仿宋_GB2312" w:hAnsi="仿宋_GB2312" w:eastAsia="仿宋_GB2312" w:cs="仿宋_GB2312"/>
                <w:sz w:val="28"/>
              </w:rPr>
            </w:pPr>
          </w:p>
          <w:p w14:paraId="7A0B7857">
            <w:pPr>
              <w:tabs>
                <w:tab w:val="left" w:pos="1890"/>
              </w:tabs>
              <w:rPr>
                <w:rFonts w:hint="eastAsia" w:ascii="仿宋_GB2312" w:hAnsi="仿宋_GB2312" w:eastAsia="仿宋_GB2312" w:cs="仿宋_GB2312"/>
                <w:sz w:val="28"/>
              </w:rPr>
            </w:pPr>
          </w:p>
          <w:p w14:paraId="1ADDA77F">
            <w:pPr>
              <w:tabs>
                <w:tab w:val="left" w:pos="1890"/>
              </w:tabs>
              <w:rPr>
                <w:rFonts w:hint="eastAsia" w:ascii="仿宋_GB2312" w:hAnsi="仿宋_GB2312" w:eastAsia="仿宋_GB2312" w:cs="仿宋_GB2312"/>
                <w:sz w:val="28"/>
              </w:rPr>
            </w:pPr>
          </w:p>
          <w:p w14:paraId="3764F278">
            <w:pPr>
              <w:rPr>
                <w:rFonts w:hint="eastAsia" w:ascii="仿宋_GB2312" w:hAnsi="仿宋_GB2312" w:eastAsia="仿宋_GB2312" w:cs="仿宋_GB2312"/>
                <w:sz w:val="28"/>
              </w:rPr>
            </w:pPr>
          </w:p>
        </w:tc>
      </w:tr>
    </w:tbl>
    <w:p w14:paraId="74691949">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注：表格可扩展。</w:t>
      </w:r>
    </w:p>
    <w:p w14:paraId="3257855D">
      <w:pPr>
        <w:pStyle w:val="5"/>
        <w:spacing w:line="320" w:lineRule="exact"/>
        <w:ind w:firstLine="480" w:firstLineChars="200"/>
        <w:rPr>
          <w:rFonts w:ascii="楷体_GB2312" w:hAnsi="华文楷体" w:eastAsia="楷体_GB2312"/>
          <w:sz w:val="24"/>
        </w:rPr>
      </w:pPr>
      <w:r>
        <w:rPr>
          <w:rFonts w:hint="eastAsia" w:ascii="楷体_GB2312" w:hAnsi="华文楷体" w:eastAsia="楷体_GB2312"/>
          <w:sz w:val="24"/>
        </w:rPr>
        <w:t xml:space="preserve">                       </w:t>
      </w:r>
    </w:p>
    <w:p w14:paraId="43923918">
      <w:pPr>
        <w:spacing w:line="380" w:lineRule="exact"/>
        <w:jc w:val="center"/>
        <w:rPr>
          <w:rFonts w:hint="eastAsia" w:ascii="方正小标宋简体" w:hAnsi="方正小标宋简体" w:eastAsia="方正小标宋简体" w:cs="方正小标宋简体"/>
          <w:b w:val="0"/>
          <w:sz w:val="32"/>
          <w:szCs w:val="32"/>
        </w:rPr>
      </w:pPr>
      <w:r>
        <w:rPr>
          <w:rFonts w:hint="eastAsia" w:ascii="方正小标宋简体" w:hAnsi="方正小标宋简体" w:eastAsia="方正小标宋简体" w:cs="方正小标宋简体"/>
          <w:b w:val="0"/>
          <w:bCs w:val="0"/>
          <w:spacing w:val="-4"/>
          <w:sz w:val="36"/>
          <w:szCs w:val="36"/>
        </w:rPr>
        <w:t>近</w:t>
      </w:r>
      <w:r>
        <w:rPr>
          <w:rFonts w:hint="eastAsia" w:ascii="方正小标宋简体" w:hAnsi="方正小标宋简体" w:eastAsia="方正小标宋简体" w:cs="方正小标宋简体"/>
          <w:b w:val="0"/>
          <w:sz w:val="36"/>
          <w:szCs w:val="36"/>
        </w:rPr>
        <w:t>三年获得其他奖项情况</w:t>
      </w:r>
    </w:p>
    <w:p w14:paraId="38169059">
      <w:pPr>
        <w:spacing w:line="380" w:lineRule="exact"/>
        <w:jc w:val="center"/>
        <w:rPr>
          <w:rFonts w:hint="eastAsia" w:ascii="宋体"/>
          <w:b/>
          <w:bCs/>
          <w:spacing w:val="-4"/>
          <w:sz w:val="36"/>
        </w:rPr>
      </w:pP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14:paraId="0E9F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4955EC09">
            <w:pPr>
              <w:spacing w:line="600" w:lineRule="exact"/>
              <w:jc w:val="center"/>
              <w:rPr>
                <w:rFonts w:hint="eastAsia" w:ascii="黑体" w:hAnsi="黑体" w:eastAsia="黑体" w:cs="黑体"/>
                <w:b w:val="0"/>
                <w:bCs/>
                <w:spacing w:val="-4"/>
                <w:sz w:val="28"/>
              </w:rPr>
            </w:pPr>
            <w:r>
              <w:rPr>
                <w:rFonts w:hint="eastAsia" w:ascii="黑体" w:hAnsi="黑体" w:eastAsia="黑体" w:cs="黑体"/>
                <w:b w:val="0"/>
                <w:bCs/>
                <w:spacing w:val="-4"/>
                <w:sz w:val="28"/>
              </w:rPr>
              <w:t>获奖名称</w:t>
            </w:r>
          </w:p>
        </w:tc>
        <w:tc>
          <w:tcPr>
            <w:tcW w:w="2880" w:type="dxa"/>
            <w:noWrap w:val="0"/>
            <w:vAlign w:val="top"/>
          </w:tcPr>
          <w:p w14:paraId="73A5461D">
            <w:pPr>
              <w:spacing w:line="600" w:lineRule="exact"/>
              <w:jc w:val="center"/>
              <w:rPr>
                <w:rFonts w:hint="eastAsia" w:ascii="黑体" w:hAnsi="黑体" w:eastAsia="黑体" w:cs="黑体"/>
                <w:b w:val="0"/>
                <w:bCs/>
                <w:spacing w:val="-4"/>
                <w:sz w:val="28"/>
              </w:rPr>
            </w:pPr>
            <w:r>
              <w:rPr>
                <w:rFonts w:hint="eastAsia" w:ascii="黑体" w:hAnsi="黑体" w:eastAsia="黑体" w:cs="黑体"/>
                <w:b w:val="0"/>
                <w:bCs/>
                <w:spacing w:val="-4"/>
                <w:sz w:val="28"/>
              </w:rPr>
              <w:t>获奖时间</w:t>
            </w:r>
          </w:p>
        </w:tc>
        <w:tc>
          <w:tcPr>
            <w:tcW w:w="2880" w:type="dxa"/>
            <w:noWrap w:val="0"/>
            <w:vAlign w:val="top"/>
          </w:tcPr>
          <w:p w14:paraId="660BBDA0">
            <w:pPr>
              <w:spacing w:line="600" w:lineRule="exact"/>
              <w:ind w:left="-288" w:leftChars="-137" w:firstLine="285" w:firstLineChars="105"/>
              <w:jc w:val="center"/>
              <w:rPr>
                <w:rFonts w:hint="eastAsia" w:ascii="黑体" w:hAnsi="黑体" w:eastAsia="黑体" w:cs="黑体"/>
                <w:b w:val="0"/>
                <w:bCs/>
                <w:spacing w:val="-4"/>
                <w:sz w:val="28"/>
              </w:rPr>
            </w:pPr>
            <w:r>
              <w:rPr>
                <w:rFonts w:hint="eastAsia" w:ascii="黑体" w:hAnsi="黑体" w:eastAsia="黑体" w:cs="黑体"/>
                <w:b w:val="0"/>
                <w:bCs/>
                <w:spacing w:val="-4"/>
                <w:sz w:val="28"/>
              </w:rPr>
              <w:t>颁奖部门</w:t>
            </w:r>
          </w:p>
        </w:tc>
      </w:tr>
      <w:tr w14:paraId="17B4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485EA145">
            <w:pPr>
              <w:spacing w:line="600" w:lineRule="exact"/>
              <w:jc w:val="center"/>
              <w:rPr>
                <w:rFonts w:hint="eastAsia" w:ascii="宋体"/>
                <w:spacing w:val="-4"/>
                <w:sz w:val="28"/>
              </w:rPr>
            </w:pPr>
          </w:p>
        </w:tc>
        <w:tc>
          <w:tcPr>
            <w:tcW w:w="2880" w:type="dxa"/>
            <w:noWrap w:val="0"/>
            <w:vAlign w:val="top"/>
          </w:tcPr>
          <w:p w14:paraId="17F6BFA8">
            <w:pPr>
              <w:spacing w:line="600" w:lineRule="exact"/>
              <w:jc w:val="center"/>
              <w:rPr>
                <w:rFonts w:hint="eastAsia" w:ascii="宋体"/>
                <w:spacing w:val="-4"/>
                <w:sz w:val="28"/>
              </w:rPr>
            </w:pPr>
          </w:p>
        </w:tc>
        <w:tc>
          <w:tcPr>
            <w:tcW w:w="2880" w:type="dxa"/>
            <w:noWrap w:val="0"/>
            <w:vAlign w:val="top"/>
          </w:tcPr>
          <w:p w14:paraId="2115CDCB">
            <w:pPr>
              <w:spacing w:line="600" w:lineRule="exact"/>
              <w:jc w:val="center"/>
              <w:rPr>
                <w:rFonts w:hint="eastAsia" w:ascii="宋体"/>
                <w:spacing w:val="-4"/>
                <w:sz w:val="28"/>
              </w:rPr>
            </w:pPr>
          </w:p>
        </w:tc>
      </w:tr>
      <w:tr w14:paraId="2F50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764C2FFA">
            <w:pPr>
              <w:spacing w:line="600" w:lineRule="exact"/>
              <w:jc w:val="center"/>
              <w:rPr>
                <w:rFonts w:hint="eastAsia" w:ascii="宋体"/>
                <w:spacing w:val="-4"/>
                <w:sz w:val="28"/>
              </w:rPr>
            </w:pPr>
          </w:p>
        </w:tc>
        <w:tc>
          <w:tcPr>
            <w:tcW w:w="2880" w:type="dxa"/>
            <w:noWrap w:val="0"/>
            <w:vAlign w:val="top"/>
          </w:tcPr>
          <w:p w14:paraId="6538C25E">
            <w:pPr>
              <w:spacing w:line="600" w:lineRule="exact"/>
              <w:jc w:val="center"/>
              <w:rPr>
                <w:rFonts w:hint="eastAsia" w:ascii="宋体"/>
                <w:spacing w:val="-4"/>
                <w:sz w:val="28"/>
              </w:rPr>
            </w:pPr>
          </w:p>
        </w:tc>
        <w:tc>
          <w:tcPr>
            <w:tcW w:w="2880" w:type="dxa"/>
            <w:noWrap w:val="0"/>
            <w:vAlign w:val="top"/>
          </w:tcPr>
          <w:p w14:paraId="1CBF7EA4">
            <w:pPr>
              <w:spacing w:line="600" w:lineRule="exact"/>
              <w:jc w:val="center"/>
              <w:rPr>
                <w:rFonts w:hint="eastAsia" w:ascii="宋体"/>
                <w:spacing w:val="-4"/>
                <w:sz w:val="28"/>
              </w:rPr>
            </w:pPr>
          </w:p>
        </w:tc>
      </w:tr>
      <w:tr w14:paraId="14C8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0E018B65">
            <w:pPr>
              <w:spacing w:line="600" w:lineRule="exact"/>
              <w:jc w:val="center"/>
              <w:rPr>
                <w:rFonts w:hint="eastAsia" w:ascii="宋体"/>
                <w:spacing w:val="-4"/>
                <w:sz w:val="28"/>
              </w:rPr>
            </w:pPr>
          </w:p>
        </w:tc>
        <w:tc>
          <w:tcPr>
            <w:tcW w:w="2880" w:type="dxa"/>
            <w:noWrap w:val="0"/>
            <w:vAlign w:val="top"/>
          </w:tcPr>
          <w:p w14:paraId="45DCDEBD">
            <w:pPr>
              <w:spacing w:line="600" w:lineRule="exact"/>
              <w:jc w:val="center"/>
              <w:rPr>
                <w:rFonts w:hint="eastAsia" w:ascii="宋体"/>
                <w:spacing w:val="-4"/>
                <w:sz w:val="28"/>
              </w:rPr>
            </w:pPr>
          </w:p>
        </w:tc>
        <w:tc>
          <w:tcPr>
            <w:tcW w:w="2880" w:type="dxa"/>
            <w:noWrap w:val="0"/>
            <w:vAlign w:val="top"/>
          </w:tcPr>
          <w:p w14:paraId="2B93FAE8">
            <w:pPr>
              <w:spacing w:line="600" w:lineRule="exact"/>
              <w:jc w:val="center"/>
              <w:rPr>
                <w:rFonts w:hint="eastAsia" w:ascii="宋体"/>
                <w:spacing w:val="-4"/>
                <w:sz w:val="28"/>
              </w:rPr>
            </w:pPr>
          </w:p>
        </w:tc>
      </w:tr>
      <w:tr w14:paraId="4D6C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7A1D4841">
            <w:pPr>
              <w:spacing w:line="600" w:lineRule="exact"/>
              <w:jc w:val="center"/>
              <w:rPr>
                <w:rFonts w:hint="eastAsia" w:ascii="宋体"/>
                <w:spacing w:val="-4"/>
                <w:sz w:val="28"/>
              </w:rPr>
            </w:pPr>
          </w:p>
        </w:tc>
        <w:tc>
          <w:tcPr>
            <w:tcW w:w="2880" w:type="dxa"/>
            <w:noWrap w:val="0"/>
            <w:vAlign w:val="top"/>
          </w:tcPr>
          <w:p w14:paraId="522FCD10">
            <w:pPr>
              <w:spacing w:line="600" w:lineRule="exact"/>
              <w:jc w:val="center"/>
              <w:rPr>
                <w:rFonts w:hint="eastAsia" w:ascii="宋体"/>
                <w:spacing w:val="-4"/>
                <w:sz w:val="28"/>
              </w:rPr>
            </w:pPr>
          </w:p>
        </w:tc>
        <w:tc>
          <w:tcPr>
            <w:tcW w:w="2880" w:type="dxa"/>
            <w:noWrap w:val="0"/>
            <w:vAlign w:val="top"/>
          </w:tcPr>
          <w:p w14:paraId="7967BD1E">
            <w:pPr>
              <w:spacing w:line="600" w:lineRule="exact"/>
              <w:jc w:val="center"/>
              <w:rPr>
                <w:rFonts w:hint="eastAsia" w:ascii="宋体"/>
                <w:spacing w:val="-4"/>
                <w:sz w:val="28"/>
              </w:rPr>
            </w:pPr>
          </w:p>
        </w:tc>
      </w:tr>
      <w:tr w14:paraId="5BEA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01FA9EAE">
            <w:pPr>
              <w:spacing w:line="600" w:lineRule="exact"/>
              <w:jc w:val="center"/>
              <w:rPr>
                <w:rFonts w:hint="eastAsia" w:ascii="宋体"/>
                <w:spacing w:val="-4"/>
                <w:sz w:val="28"/>
              </w:rPr>
            </w:pPr>
          </w:p>
        </w:tc>
        <w:tc>
          <w:tcPr>
            <w:tcW w:w="2880" w:type="dxa"/>
            <w:noWrap w:val="0"/>
            <w:vAlign w:val="top"/>
          </w:tcPr>
          <w:p w14:paraId="4986F98B">
            <w:pPr>
              <w:spacing w:line="600" w:lineRule="exact"/>
              <w:jc w:val="center"/>
              <w:rPr>
                <w:rFonts w:hint="eastAsia" w:ascii="宋体"/>
                <w:spacing w:val="-4"/>
                <w:sz w:val="28"/>
              </w:rPr>
            </w:pPr>
          </w:p>
        </w:tc>
        <w:tc>
          <w:tcPr>
            <w:tcW w:w="2880" w:type="dxa"/>
            <w:noWrap w:val="0"/>
            <w:vAlign w:val="top"/>
          </w:tcPr>
          <w:p w14:paraId="4937538F">
            <w:pPr>
              <w:spacing w:line="600" w:lineRule="exact"/>
              <w:jc w:val="center"/>
              <w:rPr>
                <w:rFonts w:hint="eastAsia" w:ascii="宋体"/>
                <w:spacing w:val="-4"/>
                <w:sz w:val="28"/>
              </w:rPr>
            </w:pPr>
          </w:p>
        </w:tc>
      </w:tr>
      <w:tr w14:paraId="5AF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7196BBE0">
            <w:pPr>
              <w:spacing w:line="600" w:lineRule="exact"/>
              <w:jc w:val="center"/>
              <w:rPr>
                <w:rFonts w:hint="eastAsia" w:ascii="宋体"/>
                <w:spacing w:val="-4"/>
                <w:sz w:val="28"/>
              </w:rPr>
            </w:pPr>
          </w:p>
        </w:tc>
        <w:tc>
          <w:tcPr>
            <w:tcW w:w="2880" w:type="dxa"/>
            <w:noWrap w:val="0"/>
            <w:vAlign w:val="top"/>
          </w:tcPr>
          <w:p w14:paraId="4C33FCD6">
            <w:pPr>
              <w:spacing w:line="600" w:lineRule="exact"/>
              <w:jc w:val="center"/>
              <w:rPr>
                <w:rFonts w:hint="eastAsia" w:ascii="宋体"/>
                <w:spacing w:val="-4"/>
                <w:sz w:val="28"/>
              </w:rPr>
            </w:pPr>
          </w:p>
        </w:tc>
        <w:tc>
          <w:tcPr>
            <w:tcW w:w="2880" w:type="dxa"/>
            <w:noWrap w:val="0"/>
            <w:vAlign w:val="top"/>
          </w:tcPr>
          <w:p w14:paraId="106D7E10">
            <w:pPr>
              <w:spacing w:line="600" w:lineRule="exact"/>
              <w:jc w:val="center"/>
              <w:rPr>
                <w:rFonts w:hint="eastAsia" w:ascii="宋体"/>
                <w:spacing w:val="-4"/>
                <w:sz w:val="28"/>
              </w:rPr>
            </w:pPr>
          </w:p>
        </w:tc>
      </w:tr>
      <w:tr w14:paraId="5310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50572C8F">
            <w:pPr>
              <w:spacing w:line="600" w:lineRule="exact"/>
              <w:jc w:val="center"/>
              <w:rPr>
                <w:rFonts w:hint="eastAsia" w:ascii="宋体"/>
                <w:spacing w:val="-4"/>
                <w:sz w:val="28"/>
              </w:rPr>
            </w:pPr>
          </w:p>
        </w:tc>
        <w:tc>
          <w:tcPr>
            <w:tcW w:w="2880" w:type="dxa"/>
            <w:noWrap w:val="0"/>
            <w:vAlign w:val="top"/>
          </w:tcPr>
          <w:p w14:paraId="64B2B297">
            <w:pPr>
              <w:spacing w:line="600" w:lineRule="exact"/>
              <w:jc w:val="center"/>
              <w:rPr>
                <w:rFonts w:hint="eastAsia" w:ascii="宋体"/>
                <w:spacing w:val="-4"/>
                <w:sz w:val="28"/>
              </w:rPr>
            </w:pPr>
          </w:p>
        </w:tc>
        <w:tc>
          <w:tcPr>
            <w:tcW w:w="2880" w:type="dxa"/>
            <w:noWrap w:val="0"/>
            <w:vAlign w:val="top"/>
          </w:tcPr>
          <w:p w14:paraId="1AD50ED8">
            <w:pPr>
              <w:spacing w:line="600" w:lineRule="exact"/>
              <w:jc w:val="center"/>
              <w:rPr>
                <w:rFonts w:hint="eastAsia" w:ascii="宋体"/>
                <w:spacing w:val="-4"/>
                <w:sz w:val="28"/>
              </w:rPr>
            </w:pPr>
          </w:p>
        </w:tc>
      </w:tr>
      <w:tr w14:paraId="51E8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2036C5A0">
            <w:pPr>
              <w:spacing w:line="600" w:lineRule="exact"/>
              <w:jc w:val="center"/>
              <w:rPr>
                <w:rFonts w:hint="eastAsia" w:ascii="宋体"/>
                <w:spacing w:val="-4"/>
                <w:sz w:val="28"/>
              </w:rPr>
            </w:pPr>
          </w:p>
        </w:tc>
        <w:tc>
          <w:tcPr>
            <w:tcW w:w="2880" w:type="dxa"/>
            <w:noWrap w:val="0"/>
            <w:vAlign w:val="top"/>
          </w:tcPr>
          <w:p w14:paraId="6A518E2C">
            <w:pPr>
              <w:spacing w:line="600" w:lineRule="exact"/>
              <w:jc w:val="center"/>
              <w:rPr>
                <w:rFonts w:hint="eastAsia" w:ascii="宋体"/>
                <w:spacing w:val="-4"/>
                <w:sz w:val="28"/>
              </w:rPr>
            </w:pPr>
          </w:p>
        </w:tc>
        <w:tc>
          <w:tcPr>
            <w:tcW w:w="2880" w:type="dxa"/>
            <w:noWrap w:val="0"/>
            <w:vAlign w:val="top"/>
          </w:tcPr>
          <w:p w14:paraId="582EA1F5">
            <w:pPr>
              <w:spacing w:line="600" w:lineRule="exact"/>
              <w:jc w:val="center"/>
              <w:rPr>
                <w:rFonts w:hint="eastAsia" w:ascii="宋体"/>
                <w:spacing w:val="-4"/>
                <w:sz w:val="28"/>
              </w:rPr>
            </w:pPr>
          </w:p>
        </w:tc>
      </w:tr>
      <w:tr w14:paraId="13E8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62A55C21">
            <w:pPr>
              <w:spacing w:line="600" w:lineRule="exact"/>
              <w:jc w:val="center"/>
              <w:rPr>
                <w:rFonts w:hint="eastAsia" w:ascii="宋体"/>
                <w:spacing w:val="-4"/>
                <w:sz w:val="28"/>
              </w:rPr>
            </w:pPr>
          </w:p>
        </w:tc>
        <w:tc>
          <w:tcPr>
            <w:tcW w:w="2880" w:type="dxa"/>
            <w:noWrap w:val="0"/>
            <w:vAlign w:val="top"/>
          </w:tcPr>
          <w:p w14:paraId="0258E7A4">
            <w:pPr>
              <w:spacing w:line="600" w:lineRule="exact"/>
              <w:jc w:val="center"/>
              <w:rPr>
                <w:rFonts w:hint="eastAsia" w:ascii="宋体"/>
                <w:spacing w:val="-4"/>
                <w:sz w:val="28"/>
              </w:rPr>
            </w:pPr>
          </w:p>
        </w:tc>
        <w:tc>
          <w:tcPr>
            <w:tcW w:w="2880" w:type="dxa"/>
            <w:noWrap w:val="0"/>
            <w:vAlign w:val="top"/>
          </w:tcPr>
          <w:p w14:paraId="517381F4">
            <w:pPr>
              <w:spacing w:line="600" w:lineRule="exact"/>
              <w:jc w:val="center"/>
              <w:rPr>
                <w:rFonts w:hint="eastAsia" w:ascii="宋体"/>
                <w:spacing w:val="-4"/>
                <w:sz w:val="28"/>
              </w:rPr>
            </w:pPr>
          </w:p>
        </w:tc>
      </w:tr>
      <w:tr w14:paraId="238E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60F6D7B3">
            <w:pPr>
              <w:spacing w:line="600" w:lineRule="exact"/>
              <w:jc w:val="center"/>
              <w:rPr>
                <w:rFonts w:hint="eastAsia" w:ascii="宋体"/>
                <w:spacing w:val="-4"/>
                <w:sz w:val="28"/>
              </w:rPr>
            </w:pPr>
          </w:p>
        </w:tc>
        <w:tc>
          <w:tcPr>
            <w:tcW w:w="2880" w:type="dxa"/>
            <w:noWrap w:val="0"/>
            <w:vAlign w:val="top"/>
          </w:tcPr>
          <w:p w14:paraId="22FB7271">
            <w:pPr>
              <w:spacing w:line="600" w:lineRule="exact"/>
              <w:jc w:val="center"/>
              <w:rPr>
                <w:rFonts w:hint="eastAsia" w:ascii="宋体"/>
                <w:spacing w:val="-4"/>
                <w:sz w:val="28"/>
              </w:rPr>
            </w:pPr>
          </w:p>
        </w:tc>
        <w:tc>
          <w:tcPr>
            <w:tcW w:w="2880" w:type="dxa"/>
            <w:noWrap w:val="0"/>
            <w:vAlign w:val="top"/>
          </w:tcPr>
          <w:p w14:paraId="1D59D708">
            <w:pPr>
              <w:spacing w:line="600" w:lineRule="exact"/>
              <w:jc w:val="center"/>
              <w:rPr>
                <w:rFonts w:hint="eastAsia" w:ascii="宋体"/>
                <w:spacing w:val="-4"/>
                <w:sz w:val="28"/>
              </w:rPr>
            </w:pPr>
          </w:p>
        </w:tc>
      </w:tr>
      <w:tr w14:paraId="73B4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11764235">
            <w:pPr>
              <w:spacing w:line="600" w:lineRule="exact"/>
              <w:jc w:val="center"/>
              <w:rPr>
                <w:rFonts w:hint="eastAsia" w:ascii="宋体"/>
                <w:spacing w:val="-4"/>
                <w:sz w:val="28"/>
              </w:rPr>
            </w:pPr>
          </w:p>
        </w:tc>
        <w:tc>
          <w:tcPr>
            <w:tcW w:w="2880" w:type="dxa"/>
            <w:noWrap w:val="0"/>
            <w:vAlign w:val="top"/>
          </w:tcPr>
          <w:p w14:paraId="5435227D">
            <w:pPr>
              <w:spacing w:line="600" w:lineRule="exact"/>
              <w:jc w:val="center"/>
              <w:rPr>
                <w:rFonts w:hint="eastAsia" w:ascii="宋体"/>
                <w:spacing w:val="-4"/>
                <w:sz w:val="28"/>
              </w:rPr>
            </w:pPr>
          </w:p>
        </w:tc>
        <w:tc>
          <w:tcPr>
            <w:tcW w:w="2880" w:type="dxa"/>
            <w:noWrap w:val="0"/>
            <w:vAlign w:val="top"/>
          </w:tcPr>
          <w:p w14:paraId="4D943092">
            <w:pPr>
              <w:spacing w:line="600" w:lineRule="exact"/>
              <w:jc w:val="center"/>
              <w:rPr>
                <w:rFonts w:hint="eastAsia" w:ascii="宋体"/>
                <w:spacing w:val="-4"/>
                <w:sz w:val="28"/>
              </w:rPr>
            </w:pPr>
          </w:p>
        </w:tc>
      </w:tr>
      <w:tr w14:paraId="17C3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30C31F6E">
            <w:pPr>
              <w:spacing w:line="600" w:lineRule="exact"/>
              <w:jc w:val="center"/>
              <w:rPr>
                <w:rFonts w:hint="eastAsia" w:ascii="宋体"/>
                <w:spacing w:val="-4"/>
                <w:sz w:val="28"/>
              </w:rPr>
            </w:pPr>
          </w:p>
        </w:tc>
        <w:tc>
          <w:tcPr>
            <w:tcW w:w="2880" w:type="dxa"/>
            <w:noWrap w:val="0"/>
            <w:vAlign w:val="top"/>
          </w:tcPr>
          <w:p w14:paraId="18D649BC">
            <w:pPr>
              <w:spacing w:line="600" w:lineRule="exact"/>
              <w:jc w:val="center"/>
              <w:rPr>
                <w:rFonts w:hint="eastAsia" w:ascii="宋体"/>
                <w:spacing w:val="-4"/>
                <w:sz w:val="28"/>
              </w:rPr>
            </w:pPr>
          </w:p>
        </w:tc>
        <w:tc>
          <w:tcPr>
            <w:tcW w:w="2880" w:type="dxa"/>
            <w:noWrap w:val="0"/>
            <w:vAlign w:val="top"/>
          </w:tcPr>
          <w:p w14:paraId="7C0249D3">
            <w:pPr>
              <w:spacing w:line="600" w:lineRule="exact"/>
              <w:jc w:val="center"/>
              <w:rPr>
                <w:rFonts w:hint="eastAsia" w:ascii="宋体"/>
                <w:spacing w:val="-4"/>
                <w:sz w:val="28"/>
              </w:rPr>
            </w:pPr>
          </w:p>
        </w:tc>
      </w:tr>
      <w:tr w14:paraId="245F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492AD608">
            <w:pPr>
              <w:spacing w:line="600" w:lineRule="exact"/>
              <w:jc w:val="center"/>
              <w:rPr>
                <w:rFonts w:hint="eastAsia" w:ascii="宋体"/>
                <w:spacing w:val="-4"/>
                <w:sz w:val="28"/>
              </w:rPr>
            </w:pPr>
          </w:p>
        </w:tc>
        <w:tc>
          <w:tcPr>
            <w:tcW w:w="2880" w:type="dxa"/>
            <w:noWrap w:val="0"/>
            <w:vAlign w:val="top"/>
          </w:tcPr>
          <w:p w14:paraId="1847855E">
            <w:pPr>
              <w:spacing w:line="600" w:lineRule="exact"/>
              <w:jc w:val="center"/>
              <w:rPr>
                <w:rFonts w:hint="eastAsia" w:ascii="宋体"/>
                <w:spacing w:val="-4"/>
                <w:sz w:val="28"/>
              </w:rPr>
            </w:pPr>
          </w:p>
        </w:tc>
        <w:tc>
          <w:tcPr>
            <w:tcW w:w="2880" w:type="dxa"/>
            <w:noWrap w:val="0"/>
            <w:vAlign w:val="top"/>
          </w:tcPr>
          <w:p w14:paraId="27645F86">
            <w:pPr>
              <w:spacing w:line="600" w:lineRule="exact"/>
              <w:jc w:val="center"/>
              <w:rPr>
                <w:rFonts w:hint="eastAsia" w:ascii="宋体"/>
                <w:spacing w:val="-4"/>
                <w:sz w:val="28"/>
              </w:rPr>
            </w:pPr>
          </w:p>
        </w:tc>
      </w:tr>
      <w:tr w14:paraId="0B89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36D009F8">
            <w:pPr>
              <w:spacing w:line="600" w:lineRule="exact"/>
              <w:jc w:val="center"/>
              <w:rPr>
                <w:rFonts w:hint="eastAsia" w:ascii="宋体"/>
                <w:spacing w:val="-4"/>
                <w:sz w:val="28"/>
              </w:rPr>
            </w:pPr>
          </w:p>
        </w:tc>
        <w:tc>
          <w:tcPr>
            <w:tcW w:w="2880" w:type="dxa"/>
            <w:noWrap w:val="0"/>
            <w:vAlign w:val="top"/>
          </w:tcPr>
          <w:p w14:paraId="59E808E7">
            <w:pPr>
              <w:spacing w:line="600" w:lineRule="exact"/>
              <w:jc w:val="center"/>
              <w:rPr>
                <w:rFonts w:hint="eastAsia" w:ascii="宋体"/>
                <w:spacing w:val="-4"/>
                <w:sz w:val="28"/>
              </w:rPr>
            </w:pPr>
          </w:p>
        </w:tc>
        <w:tc>
          <w:tcPr>
            <w:tcW w:w="2880" w:type="dxa"/>
            <w:noWrap w:val="0"/>
            <w:vAlign w:val="top"/>
          </w:tcPr>
          <w:p w14:paraId="3CE0B496">
            <w:pPr>
              <w:spacing w:line="600" w:lineRule="exact"/>
              <w:jc w:val="center"/>
              <w:rPr>
                <w:rFonts w:hint="eastAsia" w:ascii="宋体"/>
                <w:spacing w:val="-4"/>
                <w:sz w:val="28"/>
              </w:rPr>
            </w:pPr>
          </w:p>
        </w:tc>
      </w:tr>
      <w:tr w14:paraId="4C7C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298C52A0">
            <w:pPr>
              <w:spacing w:line="600" w:lineRule="exact"/>
              <w:jc w:val="center"/>
              <w:rPr>
                <w:rFonts w:hint="eastAsia" w:ascii="宋体"/>
                <w:spacing w:val="-4"/>
                <w:sz w:val="28"/>
              </w:rPr>
            </w:pPr>
          </w:p>
        </w:tc>
        <w:tc>
          <w:tcPr>
            <w:tcW w:w="2880" w:type="dxa"/>
            <w:noWrap w:val="0"/>
            <w:vAlign w:val="top"/>
          </w:tcPr>
          <w:p w14:paraId="56977A68">
            <w:pPr>
              <w:spacing w:line="600" w:lineRule="exact"/>
              <w:jc w:val="center"/>
              <w:rPr>
                <w:rFonts w:hint="eastAsia" w:ascii="宋体"/>
                <w:spacing w:val="-4"/>
                <w:sz w:val="28"/>
              </w:rPr>
            </w:pPr>
          </w:p>
        </w:tc>
        <w:tc>
          <w:tcPr>
            <w:tcW w:w="2880" w:type="dxa"/>
            <w:noWrap w:val="0"/>
            <w:vAlign w:val="top"/>
          </w:tcPr>
          <w:p w14:paraId="10152279">
            <w:pPr>
              <w:spacing w:line="600" w:lineRule="exact"/>
              <w:jc w:val="center"/>
              <w:rPr>
                <w:rFonts w:hint="eastAsia" w:ascii="宋体"/>
                <w:spacing w:val="-4"/>
                <w:sz w:val="28"/>
              </w:rPr>
            </w:pPr>
          </w:p>
        </w:tc>
      </w:tr>
      <w:tr w14:paraId="58E4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7194A8DE">
            <w:pPr>
              <w:spacing w:line="600" w:lineRule="exact"/>
              <w:jc w:val="center"/>
              <w:rPr>
                <w:rFonts w:hint="eastAsia" w:ascii="宋体"/>
                <w:spacing w:val="-4"/>
                <w:sz w:val="28"/>
              </w:rPr>
            </w:pPr>
          </w:p>
        </w:tc>
        <w:tc>
          <w:tcPr>
            <w:tcW w:w="2880" w:type="dxa"/>
            <w:noWrap w:val="0"/>
            <w:vAlign w:val="top"/>
          </w:tcPr>
          <w:p w14:paraId="052F23EF">
            <w:pPr>
              <w:spacing w:line="600" w:lineRule="exact"/>
              <w:jc w:val="center"/>
              <w:rPr>
                <w:rFonts w:hint="eastAsia" w:ascii="宋体"/>
                <w:spacing w:val="-4"/>
                <w:sz w:val="28"/>
              </w:rPr>
            </w:pPr>
          </w:p>
        </w:tc>
        <w:tc>
          <w:tcPr>
            <w:tcW w:w="2880" w:type="dxa"/>
            <w:noWrap w:val="0"/>
            <w:vAlign w:val="top"/>
          </w:tcPr>
          <w:p w14:paraId="4AFFF8F3">
            <w:pPr>
              <w:spacing w:line="600" w:lineRule="exact"/>
              <w:jc w:val="center"/>
              <w:rPr>
                <w:rFonts w:hint="eastAsia" w:ascii="宋体"/>
                <w:spacing w:val="-4"/>
                <w:sz w:val="28"/>
              </w:rPr>
            </w:pPr>
          </w:p>
        </w:tc>
      </w:tr>
      <w:tr w14:paraId="1164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72EFE672">
            <w:pPr>
              <w:spacing w:line="600" w:lineRule="exact"/>
              <w:jc w:val="center"/>
              <w:rPr>
                <w:rFonts w:hint="eastAsia" w:ascii="宋体"/>
                <w:spacing w:val="-4"/>
                <w:sz w:val="28"/>
              </w:rPr>
            </w:pPr>
          </w:p>
        </w:tc>
        <w:tc>
          <w:tcPr>
            <w:tcW w:w="2880" w:type="dxa"/>
            <w:noWrap w:val="0"/>
            <w:vAlign w:val="top"/>
          </w:tcPr>
          <w:p w14:paraId="1BC5F9CF">
            <w:pPr>
              <w:spacing w:line="600" w:lineRule="exact"/>
              <w:jc w:val="center"/>
              <w:rPr>
                <w:rFonts w:hint="eastAsia" w:ascii="宋体"/>
                <w:spacing w:val="-4"/>
                <w:sz w:val="28"/>
              </w:rPr>
            </w:pPr>
          </w:p>
        </w:tc>
        <w:tc>
          <w:tcPr>
            <w:tcW w:w="2880" w:type="dxa"/>
            <w:noWrap w:val="0"/>
            <w:vAlign w:val="top"/>
          </w:tcPr>
          <w:p w14:paraId="7CE69436">
            <w:pPr>
              <w:spacing w:line="600" w:lineRule="exact"/>
              <w:jc w:val="center"/>
              <w:rPr>
                <w:rFonts w:hint="eastAsia" w:ascii="宋体"/>
                <w:spacing w:val="-4"/>
                <w:sz w:val="28"/>
              </w:rPr>
            </w:pPr>
          </w:p>
        </w:tc>
      </w:tr>
      <w:tr w14:paraId="50F1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noWrap w:val="0"/>
            <w:vAlign w:val="top"/>
          </w:tcPr>
          <w:p w14:paraId="4EEE0B5E">
            <w:pPr>
              <w:spacing w:line="600" w:lineRule="exact"/>
              <w:jc w:val="center"/>
              <w:rPr>
                <w:rFonts w:hint="eastAsia" w:ascii="宋体"/>
                <w:spacing w:val="-4"/>
                <w:sz w:val="28"/>
              </w:rPr>
            </w:pPr>
          </w:p>
        </w:tc>
        <w:tc>
          <w:tcPr>
            <w:tcW w:w="2880" w:type="dxa"/>
            <w:noWrap w:val="0"/>
            <w:vAlign w:val="top"/>
          </w:tcPr>
          <w:p w14:paraId="2695E692">
            <w:pPr>
              <w:spacing w:line="600" w:lineRule="exact"/>
              <w:jc w:val="center"/>
              <w:rPr>
                <w:rFonts w:hint="eastAsia" w:ascii="宋体"/>
                <w:spacing w:val="-4"/>
                <w:sz w:val="28"/>
              </w:rPr>
            </w:pPr>
          </w:p>
        </w:tc>
        <w:tc>
          <w:tcPr>
            <w:tcW w:w="2880" w:type="dxa"/>
            <w:noWrap w:val="0"/>
            <w:vAlign w:val="top"/>
          </w:tcPr>
          <w:p w14:paraId="4646E97D">
            <w:pPr>
              <w:spacing w:line="600" w:lineRule="exact"/>
              <w:jc w:val="center"/>
              <w:rPr>
                <w:rFonts w:hint="eastAsia" w:ascii="宋体"/>
                <w:spacing w:val="-4"/>
                <w:sz w:val="28"/>
              </w:rPr>
            </w:pPr>
          </w:p>
        </w:tc>
      </w:tr>
    </w:tbl>
    <w:p w14:paraId="23A41D2C">
      <w:pPr>
        <w:spacing w:line="360" w:lineRule="auto"/>
        <w:ind w:left="464" w:hanging="464" w:hangingChars="200"/>
        <w:rPr>
          <w:rFonts w:ascii="楷体_GB2312" w:eastAsia="楷体_GB2312"/>
          <w:spacing w:val="-4"/>
          <w:sz w:val="24"/>
        </w:rPr>
        <w:sectPr>
          <w:pgSz w:w="11906" w:h="16838"/>
          <w:pgMar w:top="1440" w:right="1800" w:bottom="1440" w:left="1800" w:header="851" w:footer="992" w:gutter="0"/>
          <w:pgNumType w:fmt="numberInDash"/>
          <w:cols w:space="720" w:num="1"/>
          <w:docGrid w:type="lines" w:linePitch="312" w:charSpace="0"/>
        </w:sectPr>
      </w:pPr>
      <w:r>
        <w:rPr>
          <w:rFonts w:hint="eastAsia" w:ascii="楷体_GB2312" w:eastAsia="楷体_GB2312"/>
          <w:spacing w:val="-4"/>
          <w:sz w:val="24"/>
        </w:rPr>
        <w:t>注：填写获市级以上（含市级）的主要奖项情况，如名牌、驰名商标等</w:t>
      </w:r>
      <w:r>
        <w:rPr>
          <w:rFonts w:hint="eastAsia" w:ascii="楷体_GB2312" w:eastAsia="楷体_GB2312"/>
          <w:spacing w:val="-4"/>
          <w:sz w:val="24"/>
          <w:lang w:eastAsia="zh-CN"/>
        </w:rPr>
        <w:t>，</w:t>
      </w:r>
      <w:r>
        <w:rPr>
          <w:rFonts w:hint="eastAsia" w:ascii="楷体_GB2312" w:eastAsia="楷体_GB2312"/>
          <w:spacing w:val="-4"/>
          <w:sz w:val="24"/>
        </w:rPr>
        <w:t>并提供证书复印件。</w:t>
      </w:r>
      <w:r>
        <w:rPr>
          <w:rFonts w:ascii="楷体_GB2312" w:eastAsia="楷体_GB2312"/>
          <w:spacing w:val="-4"/>
          <w:sz w:val="24"/>
        </w:rPr>
        <w:t xml:space="preserve"> </w:t>
      </w:r>
    </w:p>
    <w:p w14:paraId="0058E1B0">
      <w:pPr>
        <w:spacing w:line="560" w:lineRule="exact"/>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直接控股公司、分公司及分场所名录</w:t>
      </w:r>
    </w:p>
    <w:tbl>
      <w:tblPr>
        <w:tblStyle w:val="8"/>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91"/>
        <w:gridCol w:w="2268"/>
        <w:gridCol w:w="1276"/>
        <w:gridCol w:w="1843"/>
        <w:gridCol w:w="4394"/>
      </w:tblGrid>
      <w:tr w14:paraId="3C5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val="0"/>
            <w:vAlign w:val="top"/>
          </w:tcPr>
          <w:p w14:paraId="36CBDE63">
            <w:pPr>
              <w:spacing w:line="600" w:lineRule="exact"/>
              <w:jc w:val="center"/>
              <w:rPr>
                <w:rFonts w:hint="eastAsia" w:ascii="黑体" w:hAnsi="黑体" w:eastAsia="黑体" w:cs="黑体"/>
                <w:spacing w:val="-16"/>
                <w:sz w:val="28"/>
                <w:szCs w:val="28"/>
              </w:rPr>
            </w:pPr>
            <w:r>
              <w:rPr>
                <w:rFonts w:hint="eastAsia" w:ascii="黑体" w:hAnsi="黑体" w:eastAsia="黑体" w:cs="黑体"/>
                <w:spacing w:val="-16"/>
                <w:sz w:val="28"/>
                <w:szCs w:val="28"/>
              </w:rPr>
              <w:t>序号</w:t>
            </w:r>
          </w:p>
        </w:tc>
        <w:tc>
          <w:tcPr>
            <w:tcW w:w="3391" w:type="dxa"/>
            <w:tcBorders>
              <w:top w:val="single" w:color="auto" w:sz="8" w:space="0"/>
            </w:tcBorders>
            <w:noWrap w:val="0"/>
            <w:vAlign w:val="top"/>
          </w:tcPr>
          <w:p w14:paraId="0BD70B79">
            <w:pPr>
              <w:spacing w:line="600" w:lineRule="exact"/>
              <w:jc w:val="center"/>
              <w:rPr>
                <w:rFonts w:hint="eastAsia" w:ascii="黑体" w:hAnsi="黑体" w:eastAsia="黑体" w:cs="黑体"/>
                <w:spacing w:val="-16"/>
                <w:sz w:val="28"/>
                <w:szCs w:val="28"/>
              </w:rPr>
            </w:pPr>
            <w:r>
              <w:rPr>
                <w:rFonts w:hint="eastAsia" w:ascii="黑体" w:hAnsi="黑体" w:eastAsia="黑体" w:cs="黑体"/>
                <w:spacing w:val="-16"/>
                <w:sz w:val="28"/>
                <w:szCs w:val="28"/>
              </w:rPr>
              <w:t>公司名称</w:t>
            </w:r>
          </w:p>
        </w:tc>
        <w:tc>
          <w:tcPr>
            <w:tcW w:w="2268" w:type="dxa"/>
            <w:tcBorders>
              <w:top w:val="single" w:color="auto" w:sz="8" w:space="0"/>
            </w:tcBorders>
            <w:noWrap w:val="0"/>
            <w:vAlign w:val="top"/>
          </w:tcPr>
          <w:p w14:paraId="2C23CEAB">
            <w:pPr>
              <w:spacing w:line="600" w:lineRule="exact"/>
              <w:jc w:val="center"/>
              <w:rPr>
                <w:rFonts w:hint="eastAsia" w:ascii="黑体" w:hAnsi="黑体" w:eastAsia="黑体" w:cs="黑体"/>
                <w:spacing w:val="-16"/>
                <w:sz w:val="28"/>
                <w:szCs w:val="28"/>
              </w:rPr>
            </w:pPr>
            <w:r>
              <w:rPr>
                <w:rFonts w:hint="eastAsia" w:ascii="黑体" w:hAnsi="黑体" w:eastAsia="黑体" w:cs="黑体"/>
                <w:spacing w:val="-16"/>
                <w:sz w:val="28"/>
                <w:szCs w:val="28"/>
              </w:rPr>
              <w:t>统一社会信用代码</w:t>
            </w:r>
          </w:p>
        </w:tc>
        <w:tc>
          <w:tcPr>
            <w:tcW w:w="1276" w:type="dxa"/>
            <w:tcBorders>
              <w:top w:val="single" w:color="auto" w:sz="8" w:space="0"/>
            </w:tcBorders>
            <w:noWrap w:val="0"/>
            <w:vAlign w:val="top"/>
          </w:tcPr>
          <w:p w14:paraId="1875A18F">
            <w:pPr>
              <w:spacing w:line="600" w:lineRule="exact"/>
              <w:jc w:val="center"/>
              <w:rPr>
                <w:rFonts w:hint="eastAsia" w:ascii="黑体" w:hAnsi="黑体" w:eastAsia="黑体" w:cs="黑体"/>
                <w:spacing w:val="-16"/>
                <w:sz w:val="28"/>
                <w:szCs w:val="28"/>
              </w:rPr>
            </w:pPr>
            <w:r>
              <w:rPr>
                <w:rFonts w:hint="eastAsia" w:ascii="黑体" w:hAnsi="黑体" w:eastAsia="黑体" w:cs="黑体"/>
                <w:spacing w:val="-16"/>
                <w:sz w:val="28"/>
                <w:szCs w:val="28"/>
              </w:rPr>
              <w:t>法人代表</w:t>
            </w:r>
          </w:p>
        </w:tc>
        <w:tc>
          <w:tcPr>
            <w:tcW w:w="1843" w:type="dxa"/>
            <w:tcBorders>
              <w:top w:val="single" w:color="auto" w:sz="8" w:space="0"/>
            </w:tcBorders>
            <w:noWrap w:val="0"/>
            <w:vAlign w:val="top"/>
          </w:tcPr>
          <w:p w14:paraId="3CE89AEF">
            <w:pPr>
              <w:spacing w:line="600" w:lineRule="exact"/>
              <w:jc w:val="center"/>
              <w:rPr>
                <w:rFonts w:hint="eastAsia" w:ascii="黑体" w:hAnsi="黑体" w:eastAsia="黑体" w:cs="黑体"/>
                <w:spacing w:val="-16"/>
                <w:sz w:val="28"/>
                <w:szCs w:val="28"/>
              </w:rPr>
            </w:pPr>
            <w:r>
              <w:rPr>
                <w:rFonts w:hint="eastAsia" w:ascii="黑体" w:hAnsi="黑体" w:eastAsia="黑体" w:cs="黑体"/>
                <w:spacing w:val="-16"/>
                <w:sz w:val="28"/>
                <w:szCs w:val="28"/>
              </w:rPr>
              <w:t>手机</w:t>
            </w:r>
          </w:p>
        </w:tc>
        <w:tc>
          <w:tcPr>
            <w:tcW w:w="4394" w:type="dxa"/>
            <w:tcBorders>
              <w:top w:val="single" w:color="auto" w:sz="8" w:space="0"/>
            </w:tcBorders>
            <w:noWrap w:val="0"/>
            <w:vAlign w:val="top"/>
          </w:tcPr>
          <w:p w14:paraId="4794006B">
            <w:pPr>
              <w:spacing w:line="600" w:lineRule="exact"/>
              <w:jc w:val="center"/>
              <w:rPr>
                <w:rFonts w:hint="eastAsia" w:ascii="黑体" w:hAnsi="黑体" w:eastAsia="黑体" w:cs="黑体"/>
                <w:spacing w:val="-16"/>
                <w:sz w:val="28"/>
                <w:szCs w:val="28"/>
              </w:rPr>
            </w:pPr>
            <w:r>
              <w:rPr>
                <w:rFonts w:hint="eastAsia" w:ascii="黑体" w:hAnsi="黑体" w:eastAsia="黑体" w:cs="黑体"/>
                <w:spacing w:val="-16"/>
                <w:sz w:val="28"/>
                <w:szCs w:val="28"/>
              </w:rPr>
              <w:t>通讯地址</w:t>
            </w:r>
          </w:p>
        </w:tc>
      </w:tr>
      <w:tr w14:paraId="2B3D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3CCD60F6">
            <w:pPr>
              <w:spacing w:line="600" w:lineRule="exact"/>
              <w:rPr>
                <w:sz w:val="28"/>
              </w:rPr>
            </w:pPr>
          </w:p>
        </w:tc>
        <w:tc>
          <w:tcPr>
            <w:tcW w:w="3391" w:type="dxa"/>
            <w:noWrap w:val="0"/>
            <w:vAlign w:val="top"/>
          </w:tcPr>
          <w:p w14:paraId="6B9A3509">
            <w:pPr>
              <w:spacing w:line="600" w:lineRule="exact"/>
              <w:rPr>
                <w:sz w:val="28"/>
              </w:rPr>
            </w:pPr>
          </w:p>
        </w:tc>
        <w:tc>
          <w:tcPr>
            <w:tcW w:w="2268" w:type="dxa"/>
            <w:noWrap w:val="0"/>
            <w:vAlign w:val="top"/>
          </w:tcPr>
          <w:p w14:paraId="4ED32ACF">
            <w:pPr>
              <w:spacing w:line="600" w:lineRule="exact"/>
              <w:rPr>
                <w:sz w:val="28"/>
              </w:rPr>
            </w:pPr>
          </w:p>
        </w:tc>
        <w:tc>
          <w:tcPr>
            <w:tcW w:w="1276" w:type="dxa"/>
            <w:noWrap w:val="0"/>
            <w:vAlign w:val="top"/>
          </w:tcPr>
          <w:p w14:paraId="2D5F83C3">
            <w:pPr>
              <w:spacing w:line="600" w:lineRule="exact"/>
              <w:rPr>
                <w:sz w:val="28"/>
              </w:rPr>
            </w:pPr>
          </w:p>
        </w:tc>
        <w:tc>
          <w:tcPr>
            <w:tcW w:w="1843" w:type="dxa"/>
            <w:noWrap w:val="0"/>
            <w:vAlign w:val="top"/>
          </w:tcPr>
          <w:p w14:paraId="7E89DFE3">
            <w:pPr>
              <w:spacing w:line="600" w:lineRule="exact"/>
              <w:rPr>
                <w:sz w:val="28"/>
              </w:rPr>
            </w:pPr>
          </w:p>
        </w:tc>
        <w:tc>
          <w:tcPr>
            <w:tcW w:w="4394" w:type="dxa"/>
            <w:noWrap w:val="0"/>
            <w:vAlign w:val="top"/>
          </w:tcPr>
          <w:p w14:paraId="48618D32">
            <w:pPr>
              <w:spacing w:line="600" w:lineRule="exact"/>
              <w:rPr>
                <w:sz w:val="28"/>
              </w:rPr>
            </w:pPr>
          </w:p>
        </w:tc>
      </w:tr>
      <w:tr w14:paraId="0359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2039E3D4">
            <w:pPr>
              <w:spacing w:line="600" w:lineRule="exact"/>
              <w:rPr>
                <w:sz w:val="28"/>
              </w:rPr>
            </w:pPr>
          </w:p>
        </w:tc>
        <w:tc>
          <w:tcPr>
            <w:tcW w:w="3391" w:type="dxa"/>
            <w:noWrap w:val="0"/>
            <w:vAlign w:val="top"/>
          </w:tcPr>
          <w:p w14:paraId="730A61C0">
            <w:pPr>
              <w:spacing w:line="600" w:lineRule="exact"/>
              <w:rPr>
                <w:sz w:val="28"/>
              </w:rPr>
            </w:pPr>
          </w:p>
        </w:tc>
        <w:tc>
          <w:tcPr>
            <w:tcW w:w="2268" w:type="dxa"/>
            <w:noWrap w:val="0"/>
            <w:vAlign w:val="top"/>
          </w:tcPr>
          <w:p w14:paraId="5106EDF0">
            <w:pPr>
              <w:spacing w:line="600" w:lineRule="exact"/>
              <w:rPr>
                <w:sz w:val="28"/>
              </w:rPr>
            </w:pPr>
          </w:p>
        </w:tc>
        <w:tc>
          <w:tcPr>
            <w:tcW w:w="1276" w:type="dxa"/>
            <w:noWrap w:val="0"/>
            <w:vAlign w:val="top"/>
          </w:tcPr>
          <w:p w14:paraId="4E1F4FF7">
            <w:pPr>
              <w:spacing w:line="600" w:lineRule="exact"/>
              <w:rPr>
                <w:sz w:val="28"/>
              </w:rPr>
            </w:pPr>
          </w:p>
        </w:tc>
        <w:tc>
          <w:tcPr>
            <w:tcW w:w="1843" w:type="dxa"/>
            <w:noWrap w:val="0"/>
            <w:vAlign w:val="top"/>
          </w:tcPr>
          <w:p w14:paraId="15E25A87">
            <w:pPr>
              <w:spacing w:line="600" w:lineRule="exact"/>
              <w:rPr>
                <w:sz w:val="28"/>
              </w:rPr>
            </w:pPr>
          </w:p>
        </w:tc>
        <w:tc>
          <w:tcPr>
            <w:tcW w:w="4394" w:type="dxa"/>
            <w:noWrap w:val="0"/>
            <w:vAlign w:val="top"/>
          </w:tcPr>
          <w:p w14:paraId="10E65BF5">
            <w:pPr>
              <w:spacing w:line="600" w:lineRule="exact"/>
              <w:rPr>
                <w:sz w:val="28"/>
              </w:rPr>
            </w:pPr>
          </w:p>
        </w:tc>
      </w:tr>
      <w:tr w14:paraId="4E93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13EFA52F">
            <w:pPr>
              <w:spacing w:line="600" w:lineRule="exact"/>
              <w:rPr>
                <w:sz w:val="28"/>
              </w:rPr>
            </w:pPr>
          </w:p>
        </w:tc>
        <w:tc>
          <w:tcPr>
            <w:tcW w:w="3391" w:type="dxa"/>
            <w:noWrap w:val="0"/>
            <w:vAlign w:val="top"/>
          </w:tcPr>
          <w:p w14:paraId="2126F08E">
            <w:pPr>
              <w:spacing w:line="600" w:lineRule="exact"/>
              <w:rPr>
                <w:sz w:val="28"/>
              </w:rPr>
            </w:pPr>
          </w:p>
        </w:tc>
        <w:tc>
          <w:tcPr>
            <w:tcW w:w="2268" w:type="dxa"/>
            <w:noWrap w:val="0"/>
            <w:vAlign w:val="top"/>
          </w:tcPr>
          <w:p w14:paraId="146038B4">
            <w:pPr>
              <w:spacing w:line="600" w:lineRule="exact"/>
              <w:rPr>
                <w:sz w:val="28"/>
              </w:rPr>
            </w:pPr>
          </w:p>
        </w:tc>
        <w:tc>
          <w:tcPr>
            <w:tcW w:w="1276" w:type="dxa"/>
            <w:noWrap w:val="0"/>
            <w:vAlign w:val="top"/>
          </w:tcPr>
          <w:p w14:paraId="325ADAC5">
            <w:pPr>
              <w:spacing w:line="600" w:lineRule="exact"/>
              <w:rPr>
                <w:sz w:val="28"/>
              </w:rPr>
            </w:pPr>
          </w:p>
        </w:tc>
        <w:tc>
          <w:tcPr>
            <w:tcW w:w="1843" w:type="dxa"/>
            <w:noWrap w:val="0"/>
            <w:vAlign w:val="top"/>
          </w:tcPr>
          <w:p w14:paraId="4F8AB154">
            <w:pPr>
              <w:spacing w:line="600" w:lineRule="exact"/>
              <w:rPr>
                <w:sz w:val="28"/>
              </w:rPr>
            </w:pPr>
          </w:p>
        </w:tc>
        <w:tc>
          <w:tcPr>
            <w:tcW w:w="4394" w:type="dxa"/>
            <w:noWrap w:val="0"/>
            <w:vAlign w:val="top"/>
          </w:tcPr>
          <w:p w14:paraId="488982D7">
            <w:pPr>
              <w:spacing w:line="600" w:lineRule="exact"/>
              <w:rPr>
                <w:sz w:val="28"/>
              </w:rPr>
            </w:pPr>
          </w:p>
        </w:tc>
      </w:tr>
      <w:tr w14:paraId="2333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7C5734E8">
            <w:pPr>
              <w:spacing w:line="600" w:lineRule="exact"/>
              <w:rPr>
                <w:sz w:val="28"/>
              </w:rPr>
            </w:pPr>
          </w:p>
        </w:tc>
        <w:tc>
          <w:tcPr>
            <w:tcW w:w="3391" w:type="dxa"/>
            <w:noWrap w:val="0"/>
            <w:vAlign w:val="top"/>
          </w:tcPr>
          <w:p w14:paraId="311F249E">
            <w:pPr>
              <w:spacing w:line="600" w:lineRule="exact"/>
              <w:rPr>
                <w:sz w:val="28"/>
              </w:rPr>
            </w:pPr>
          </w:p>
        </w:tc>
        <w:tc>
          <w:tcPr>
            <w:tcW w:w="2268" w:type="dxa"/>
            <w:noWrap w:val="0"/>
            <w:vAlign w:val="top"/>
          </w:tcPr>
          <w:p w14:paraId="5D734C24">
            <w:pPr>
              <w:spacing w:line="600" w:lineRule="exact"/>
              <w:rPr>
                <w:sz w:val="28"/>
              </w:rPr>
            </w:pPr>
          </w:p>
        </w:tc>
        <w:tc>
          <w:tcPr>
            <w:tcW w:w="1276" w:type="dxa"/>
            <w:noWrap w:val="0"/>
            <w:vAlign w:val="top"/>
          </w:tcPr>
          <w:p w14:paraId="20F51362">
            <w:pPr>
              <w:spacing w:line="600" w:lineRule="exact"/>
              <w:rPr>
                <w:sz w:val="28"/>
              </w:rPr>
            </w:pPr>
          </w:p>
        </w:tc>
        <w:tc>
          <w:tcPr>
            <w:tcW w:w="1843" w:type="dxa"/>
            <w:noWrap w:val="0"/>
            <w:vAlign w:val="top"/>
          </w:tcPr>
          <w:p w14:paraId="0B9243C1">
            <w:pPr>
              <w:spacing w:line="600" w:lineRule="exact"/>
              <w:rPr>
                <w:sz w:val="28"/>
              </w:rPr>
            </w:pPr>
          </w:p>
        </w:tc>
        <w:tc>
          <w:tcPr>
            <w:tcW w:w="4394" w:type="dxa"/>
            <w:noWrap w:val="0"/>
            <w:vAlign w:val="top"/>
          </w:tcPr>
          <w:p w14:paraId="71015035">
            <w:pPr>
              <w:spacing w:line="600" w:lineRule="exact"/>
              <w:rPr>
                <w:sz w:val="28"/>
              </w:rPr>
            </w:pPr>
          </w:p>
        </w:tc>
      </w:tr>
      <w:tr w14:paraId="710C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2B41105D">
            <w:pPr>
              <w:spacing w:line="600" w:lineRule="exact"/>
              <w:rPr>
                <w:sz w:val="28"/>
              </w:rPr>
            </w:pPr>
          </w:p>
        </w:tc>
        <w:tc>
          <w:tcPr>
            <w:tcW w:w="3391" w:type="dxa"/>
            <w:noWrap w:val="0"/>
            <w:vAlign w:val="top"/>
          </w:tcPr>
          <w:p w14:paraId="021B29CB">
            <w:pPr>
              <w:spacing w:line="600" w:lineRule="exact"/>
              <w:rPr>
                <w:sz w:val="28"/>
              </w:rPr>
            </w:pPr>
          </w:p>
        </w:tc>
        <w:tc>
          <w:tcPr>
            <w:tcW w:w="2268" w:type="dxa"/>
            <w:noWrap w:val="0"/>
            <w:vAlign w:val="top"/>
          </w:tcPr>
          <w:p w14:paraId="31916EFF">
            <w:pPr>
              <w:spacing w:line="600" w:lineRule="exact"/>
              <w:rPr>
                <w:sz w:val="28"/>
              </w:rPr>
            </w:pPr>
          </w:p>
        </w:tc>
        <w:tc>
          <w:tcPr>
            <w:tcW w:w="1276" w:type="dxa"/>
            <w:noWrap w:val="0"/>
            <w:vAlign w:val="top"/>
          </w:tcPr>
          <w:p w14:paraId="27462513">
            <w:pPr>
              <w:spacing w:line="600" w:lineRule="exact"/>
              <w:rPr>
                <w:sz w:val="28"/>
              </w:rPr>
            </w:pPr>
          </w:p>
        </w:tc>
        <w:tc>
          <w:tcPr>
            <w:tcW w:w="1843" w:type="dxa"/>
            <w:noWrap w:val="0"/>
            <w:vAlign w:val="top"/>
          </w:tcPr>
          <w:p w14:paraId="4C5F39B0">
            <w:pPr>
              <w:spacing w:line="600" w:lineRule="exact"/>
              <w:rPr>
                <w:sz w:val="28"/>
              </w:rPr>
            </w:pPr>
          </w:p>
        </w:tc>
        <w:tc>
          <w:tcPr>
            <w:tcW w:w="4394" w:type="dxa"/>
            <w:noWrap w:val="0"/>
            <w:vAlign w:val="top"/>
          </w:tcPr>
          <w:p w14:paraId="53DAB2E5">
            <w:pPr>
              <w:spacing w:line="600" w:lineRule="exact"/>
              <w:rPr>
                <w:sz w:val="28"/>
              </w:rPr>
            </w:pPr>
          </w:p>
        </w:tc>
      </w:tr>
      <w:tr w14:paraId="3F07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51DF8DC8">
            <w:pPr>
              <w:spacing w:line="600" w:lineRule="exact"/>
              <w:rPr>
                <w:sz w:val="28"/>
              </w:rPr>
            </w:pPr>
          </w:p>
        </w:tc>
        <w:tc>
          <w:tcPr>
            <w:tcW w:w="3391" w:type="dxa"/>
            <w:noWrap w:val="0"/>
            <w:vAlign w:val="top"/>
          </w:tcPr>
          <w:p w14:paraId="2916F609">
            <w:pPr>
              <w:spacing w:line="600" w:lineRule="exact"/>
              <w:rPr>
                <w:sz w:val="28"/>
              </w:rPr>
            </w:pPr>
          </w:p>
        </w:tc>
        <w:tc>
          <w:tcPr>
            <w:tcW w:w="2268" w:type="dxa"/>
            <w:noWrap w:val="0"/>
            <w:vAlign w:val="top"/>
          </w:tcPr>
          <w:p w14:paraId="09EAC31A">
            <w:pPr>
              <w:spacing w:line="600" w:lineRule="exact"/>
              <w:rPr>
                <w:sz w:val="28"/>
              </w:rPr>
            </w:pPr>
          </w:p>
        </w:tc>
        <w:tc>
          <w:tcPr>
            <w:tcW w:w="1276" w:type="dxa"/>
            <w:noWrap w:val="0"/>
            <w:vAlign w:val="top"/>
          </w:tcPr>
          <w:p w14:paraId="33D1BD51">
            <w:pPr>
              <w:spacing w:line="600" w:lineRule="exact"/>
              <w:rPr>
                <w:sz w:val="28"/>
              </w:rPr>
            </w:pPr>
          </w:p>
        </w:tc>
        <w:tc>
          <w:tcPr>
            <w:tcW w:w="1843" w:type="dxa"/>
            <w:noWrap w:val="0"/>
            <w:vAlign w:val="top"/>
          </w:tcPr>
          <w:p w14:paraId="45C95DC0">
            <w:pPr>
              <w:spacing w:line="600" w:lineRule="exact"/>
              <w:rPr>
                <w:sz w:val="28"/>
              </w:rPr>
            </w:pPr>
          </w:p>
        </w:tc>
        <w:tc>
          <w:tcPr>
            <w:tcW w:w="4394" w:type="dxa"/>
            <w:noWrap w:val="0"/>
            <w:vAlign w:val="top"/>
          </w:tcPr>
          <w:p w14:paraId="4BC755DC">
            <w:pPr>
              <w:spacing w:line="600" w:lineRule="exact"/>
              <w:rPr>
                <w:sz w:val="28"/>
              </w:rPr>
            </w:pPr>
          </w:p>
        </w:tc>
      </w:tr>
      <w:tr w14:paraId="3D31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5917F81C">
            <w:pPr>
              <w:spacing w:line="600" w:lineRule="exact"/>
              <w:rPr>
                <w:sz w:val="28"/>
              </w:rPr>
            </w:pPr>
          </w:p>
        </w:tc>
        <w:tc>
          <w:tcPr>
            <w:tcW w:w="3391" w:type="dxa"/>
            <w:noWrap w:val="0"/>
            <w:vAlign w:val="top"/>
          </w:tcPr>
          <w:p w14:paraId="4EFADE04">
            <w:pPr>
              <w:spacing w:line="600" w:lineRule="exact"/>
              <w:rPr>
                <w:sz w:val="28"/>
              </w:rPr>
            </w:pPr>
          </w:p>
        </w:tc>
        <w:tc>
          <w:tcPr>
            <w:tcW w:w="2268" w:type="dxa"/>
            <w:noWrap w:val="0"/>
            <w:vAlign w:val="top"/>
          </w:tcPr>
          <w:p w14:paraId="3552DD10">
            <w:pPr>
              <w:spacing w:line="600" w:lineRule="exact"/>
              <w:rPr>
                <w:sz w:val="28"/>
              </w:rPr>
            </w:pPr>
          </w:p>
        </w:tc>
        <w:tc>
          <w:tcPr>
            <w:tcW w:w="1276" w:type="dxa"/>
            <w:noWrap w:val="0"/>
            <w:vAlign w:val="top"/>
          </w:tcPr>
          <w:p w14:paraId="4442F5ED">
            <w:pPr>
              <w:spacing w:line="600" w:lineRule="exact"/>
              <w:rPr>
                <w:sz w:val="28"/>
              </w:rPr>
            </w:pPr>
          </w:p>
        </w:tc>
        <w:tc>
          <w:tcPr>
            <w:tcW w:w="1843" w:type="dxa"/>
            <w:noWrap w:val="0"/>
            <w:vAlign w:val="top"/>
          </w:tcPr>
          <w:p w14:paraId="77C7192B">
            <w:pPr>
              <w:spacing w:line="600" w:lineRule="exact"/>
              <w:rPr>
                <w:sz w:val="28"/>
              </w:rPr>
            </w:pPr>
          </w:p>
        </w:tc>
        <w:tc>
          <w:tcPr>
            <w:tcW w:w="4394" w:type="dxa"/>
            <w:noWrap w:val="0"/>
            <w:vAlign w:val="top"/>
          </w:tcPr>
          <w:p w14:paraId="098F06C6">
            <w:pPr>
              <w:spacing w:line="600" w:lineRule="exact"/>
              <w:rPr>
                <w:sz w:val="28"/>
              </w:rPr>
            </w:pPr>
          </w:p>
        </w:tc>
      </w:tr>
      <w:tr w14:paraId="2E35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56318EF0">
            <w:pPr>
              <w:spacing w:line="600" w:lineRule="exact"/>
              <w:rPr>
                <w:sz w:val="28"/>
              </w:rPr>
            </w:pPr>
          </w:p>
        </w:tc>
        <w:tc>
          <w:tcPr>
            <w:tcW w:w="3391" w:type="dxa"/>
            <w:noWrap w:val="0"/>
            <w:vAlign w:val="top"/>
          </w:tcPr>
          <w:p w14:paraId="2A56776E">
            <w:pPr>
              <w:spacing w:line="600" w:lineRule="exact"/>
              <w:rPr>
                <w:sz w:val="28"/>
              </w:rPr>
            </w:pPr>
          </w:p>
        </w:tc>
        <w:tc>
          <w:tcPr>
            <w:tcW w:w="2268" w:type="dxa"/>
            <w:noWrap w:val="0"/>
            <w:vAlign w:val="top"/>
          </w:tcPr>
          <w:p w14:paraId="649087D6">
            <w:pPr>
              <w:spacing w:line="600" w:lineRule="exact"/>
              <w:rPr>
                <w:sz w:val="28"/>
              </w:rPr>
            </w:pPr>
          </w:p>
        </w:tc>
        <w:tc>
          <w:tcPr>
            <w:tcW w:w="1276" w:type="dxa"/>
            <w:noWrap w:val="0"/>
            <w:vAlign w:val="top"/>
          </w:tcPr>
          <w:p w14:paraId="612CBFEF">
            <w:pPr>
              <w:spacing w:line="600" w:lineRule="exact"/>
              <w:rPr>
                <w:sz w:val="28"/>
              </w:rPr>
            </w:pPr>
          </w:p>
        </w:tc>
        <w:tc>
          <w:tcPr>
            <w:tcW w:w="1843" w:type="dxa"/>
            <w:noWrap w:val="0"/>
            <w:vAlign w:val="top"/>
          </w:tcPr>
          <w:p w14:paraId="24503A28">
            <w:pPr>
              <w:spacing w:line="600" w:lineRule="exact"/>
              <w:rPr>
                <w:sz w:val="28"/>
              </w:rPr>
            </w:pPr>
          </w:p>
        </w:tc>
        <w:tc>
          <w:tcPr>
            <w:tcW w:w="4394" w:type="dxa"/>
            <w:noWrap w:val="0"/>
            <w:vAlign w:val="top"/>
          </w:tcPr>
          <w:p w14:paraId="146DDBAD">
            <w:pPr>
              <w:spacing w:line="600" w:lineRule="exact"/>
              <w:rPr>
                <w:sz w:val="28"/>
              </w:rPr>
            </w:pPr>
          </w:p>
        </w:tc>
      </w:tr>
      <w:tr w14:paraId="0A7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val="0"/>
            <w:vAlign w:val="top"/>
          </w:tcPr>
          <w:p w14:paraId="43D55D10">
            <w:pPr>
              <w:spacing w:line="600" w:lineRule="exact"/>
              <w:rPr>
                <w:sz w:val="28"/>
              </w:rPr>
            </w:pPr>
          </w:p>
        </w:tc>
        <w:tc>
          <w:tcPr>
            <w:tcW w:w="3391" w:type="dxa"/>
            <w:tcBorders>
              <w:bottom w:val="single" w:color="auto" w:sz="8" w:space="0"/>
            </w:tcBorders>
            <w:noWrap w:val="0"/>
            <w:vAlign w:val="top"/>
          </w:tcPr>
          <w:p w14:paraId="717EF0C5">
            <w:pPr>
              <w:spacing w:line="600" w:lineRule="exact"/>
              <w:rPr>
                <w:sz w:val="28"/>
              </w:rPr>
            </w:pPr>
          </w:p>
        </w:tc>
        <w:tc>
          <w:tcPr>
            <w:tcW w:w="2268" w:type="dxa"/>
            <w:tcBorders>
              <w:bottom w:val="single" w:color="auto" w:sz="8" w:space="0"/>
            </w:tcBorders>
            <w:noWrap w:val="0"/>
            <w:vAlign w:val="top"/>
          </w:tcPr>
          <w:p w14:paraId="56A88AB6">
            <w:pPr>
              <w:spacing w:line="600" w:lineRule="exact"/>
              <w:rPr>
                <w:sz w:val="28"/>
              </w:rPr>
            </w:pPr>
          </w:p>
        </w:tc>
        <w:tc>
          <w:tcPr>
            <w:tcW w:w="1276" w:type="dxa"/>
            <w:tcBorders>
              <w:bottom w:val="single" w:color="auto" w:sz="8" w:space="0"/>
            </w:tcBorders>
            <w:noWrap w:val="0"/>
            <w:vAlign w:val="top"/>
          </w:tcPr>
          <w:p w14:paraId="4338D4B2">
            <w:pPr>
              <w:spacing w:line="600" w:lineRule="exact"/>
              <w:rPr>
                <w:sz w:val="28"/>
              </w:rPr>
            </w:pPr>
          </w:p>
        </w:tc>
        <w:tc>
          <w:tcPr>
            <w:tcW w:w="1843" w:type="dxa"/>
            <w:tcBorders>
              <w:bottom w:val="single" w:color="auto" w:sz="8" w:space="0"/>
            </w:tcBorders>
            <w:noWrap w:val="0"/>
            <w:vAlign w:val="top"/>
          </w:tcPr>
          <w:p w14:paraId="2F0B411F">
            <w:pPr>
              <w:spacing w:line="600" w:lineRule="exact"/>
              <w:rPr>
                <w:sz w:val="28"/>
              </w:rPr>
            </w:pPr>
          </w:p>
        </w:tc>
        <w:tc>
          <w:tcPr>
            <w:tcW w:w="4394" w:type="dxa"/>
            <w:tcBorders>
              <w:bottom w:val="single" w:color="auto" w:sz="8" w:space="0"/>
            </w:tcBorders>
            <w:noWrap w:val="0"/>
            <w:vAlign w:val="top"/>
          </w:tcPr>
          <w:p w14:paraId="43F2AC64">
            <w:pPr>
              <w:spacing w:line="600" w:lineRule="exact"/>
              <w:rPr>
                <w:sz w:val="28"/>
              </w:rPr>
            </w:pPr>
          </w:p>
        </w:tc>
      </w:tr>
    </w:tbl>
    <w:p w14:paraId="1FEF987A">
      <w:pPr>
        <w:spacing w:line="560" w:lineRule="exact"/>
        <w:rPr>
          <w:rFonts w:eastAsia="楷体_GB2312"/>
          <w:sz w:val="24"/>
        </w:rPr>
      </w:pPr>
      <w:r>
        <w:rPr>
          <w:rFonts w:hint="eastAsia" w:eastAsia="楷体_GB2312"/>
          <w:sz w:val="24"/>
        </w:rPr>
        <w:t>注：填写所有直接控股子公司。</w:t>
      </w:r>
    </w:p>
    <w:p w14:paraId="24CE570F">
      <w:pPr>
        <w:spacing w:line="560" w:lineRule="exact"/>
        <w:jc w:val="center"/>
        <w:rPr>
          <w:rFonts w:hint="eastAsia" w:eastAsia="黑体"/>
          <w:b/>
          <w:sz w:val="32"/>
          <w:szCs w:val="32"/>
        </w:rPr>
      </w:pPr>
    </w:p>
    <w:p w14:paraId="13B4C73B">
      <w:pPr>
        <w:spacing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主 要 供 应 商 名 录</w:t>
      </w:r>
    </w:p>
    <w:p w14:paraId="460A9ED4">
      <w:pPr>
        <w:spacing w:line="560" w:lineRule="exact"/>
        <w:rPr>
          <w:rFonts w:hint="eastAsia" w:ascii="仿宋_GB2312" w:hAnsi="仿宋_GB2312" w:eastAsia="仿宋_GB2312" w:cs="仿宋_GB2312"/>
          <w:sz w:val="28"/>
        </w:rPr>
      </w:pPr>
      <w:r>
        <w:rPr>
          <w:rFonts w:hint="eastAsia"/>
          <w:sz w:val="28"/>
        </w:rPr>
        <w:t xml:space="preserve">                                                                             </w:t>
      </w:r>
      <w:r>
        <w:rPr>
          <w:rFonts w:hint="eastAsia" w:ascii="仿宋_GB2312" w:hAnsi="仿宋_GB2312" w:eastAsia="仿宋_GB2312" w:cs="仿宋_GB2312"/>
          <w:sz w:val="28"/>
        </w:rPr>
        <w:t xml:space="preserve">  供应商总数：　　　家</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1080"/>
        <w:gridCol w:w="720"/>
        <w:gridCol w:w="2160"/>
        <w:gridCol w:w="2700"/>
        <w:gridCol w:w="1440"/>
        <w:gridCol w:w="1151"/>
        <w:gridCol w:w="1575"/>
      </w:tblGrid>
      <w:tr w14:paraId="3A72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val="0"/>
            <w:vAlign w:val="center"/>
          </w:tcPr>
          <w:p w14:paraId="2ADB2AA3">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序号</w:t>
            </w:r>
          </w:p>
        </w:tc>
        <w:tc>
          <w:tcPr>
            <w:tcW w:w="2520" w:type="dxa"/>
            <w:tcBorders>
              <w:top w:val="single" w:color="auto" w:sz="8" w:space="0"/>
            </w:tcBorders>
            <w:noWrap w:val="0"/>
            <w:vAlign w:val="center"/>
          </w:tcPr>
          <w:p w14:paraId="44D6AD4F">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供应产品名称</w:t>
            </w:r>
          </w:p>
        </w:tc>
        <w:tc>
          <w:tcPr>
            <w:tcW w:w="1080" w:type="dxa"/>
            <w:tcBorders>
              <w:top w:val="single" w:color="auto" w:sz="8" w:space="0"/>
            </w:tcBorders>
            <w:noWrap w:val="0"/>
            <w:vAlign w:val="center"/>
          </w:tcPr>
          <w:p w14:paraId="7B20A8F6">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供货数</w:t>
            </w:r>
          </w:p>
        </w:tc>
        <w:tc>
          <w:tcPr>
            <w:tcW w:w="720" w:type="dxa"/>
            <w:tcBorders>
              <w:top w:val="single" w:color="auto" w:sz="8" w:space="0"/>
            </w:tcBorders>
            <w:noWrap w:val="0"/>
            <w:vAlign w:val="center"/>
          </w:tcPr>
          <w:p w14:paraId="13E05A68">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单位</w:t>
            </w:r>
          </w:p>
        </w:tc>
        <w:tc>
          <w:tcPr>
            <w:tcW w:w="2160" w:type="dxa"/>
            <w:tcBorders>
              <w:top w:val="single" w:color="auto" w:sz="8" w:space="0"/>
            </w:tcBorders>
            <w:noWrap w:val="0"/>
            <w:vAlign w:val="center"/>
          </w:tcPr>
          <w:p w14:paraId="027CDFA1">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供应商名称</w:t>
            </w:r>
          </w:p>
        </w:tc>
        <w:tc>
          <w:tcPr>
            <w:tcW w:w="2700" w:type="dxa"/>
            <w:tcBorders>
              <w:top w:val="single" w:color="auto" w:sz="8" w:space="0"/>
            </w:tcBorders>
            <w:noWrap w:val="0"/>
            <w:vAlign w:val="center"/>
          </w:tcPr>
          <w:p w14:paraId="59CAC2F7">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供应商详细通讯地址</w:t>
            </w:r>
          </w:p>
        </w:tc>
        <w:tc>
          <w:tcPr>
            <w:tcW w:w="1440" w:type="dxa"/>
            <w:tcBorders>
              <w:top w:val="single" w:color="auto" w:sz="8" w:space="0"/>
            </w:tcBorders>
            <w:noWrap w:val="0"/>
            <w:vAlign w:val="center"/>
          </w:tcPr>
          <w:p w14:paraId="0E6D5982">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邮政编码</w:t>
            </w:r>
          </w:p>
        </w:tc>
        <w:tc>
          <w:tcPr>
            <w:tcW w:w="1151" w:type="dxa"/>
            <w:tcBorders>
              <w:top w:val="single" w:color="auto" w:sz="8" w:space="0"/>
            </w:tcBorders>
            <w:noWrap w:val="0"/>
            <w:vAlign w:val="center"/>
          </w:tcPr>
          <w:p w14:paraId="421C09CA">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联系人</w:t>
            </w:r>
          </w:p>
        </w:tc>
        <w:tc>
          <w:tcPr>
            <w:tcW w:w="1575" w:type="dxa"/>
            <w:tcBorders>
              <w:top w:val="single" w:color="auto" w:sz="8" w:space="0"/>
              <w:right w:val="single" w:color="auto" w:sz="8" w:space="0"/>
            </w:tcBorders>
            <w:noWrap w:val="0"/>
            <w:vAlign w:val="center"/>
          </w:tcPr>
          <w:p w14:paraId="280F7664">
            <w:pPr>
              <w:spacing w:line="500" w:lineRule="exact"/>
              <w:jc w:val="center"/>
              <w:rPr>
                <w:rFonts w:hint="eastAsia" w:ascii="黑体" w:hAnsi="黑体" w:eastAsia="黑体" w:cs="黑体"/>
                <w:spacing w:val="-6"/>
                <w:sz w:val="24"/>
              </w:rPr>
            </w:pPr>
            <w:r>
              <w:rPr>
                <w:rFonts w:hint="eastAsia" w:ascii="黑体" w:hAnsi="黑体" w:eastAsia="黑体" w:cs="黑体"/>
                <w:spacing w:val="-6"/>
                <w:sz w:val="24"/>
              </w:rPr>
              <w:t>联系电话</w:t>
            </w:r>
          </w:p>
        </w:tc>
      </w:tr>
      <w:tr w14:paraId="1CDA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4FB328FB">
            <w:pPr>
              <w:spacing w:line="600" w:lineRule="exact"/>
              <w:rPr>
                <w:rFonts w:hint="eastAsia"/>
                <w:sz w:val="28"/>
              </w:rPr>
            </w:pPr>
          </w:p>
        </w:tc>
        <w:tc>
          <w:tcPr>
            <w:tcW w:w="2520" w:type="dxa"/>
            <w:noWrap w:val="0"/>
            <w:vAlign w:val="top"/>
          </w:tcPr>
          <w:p w14:paraId="47B378EE">
            <w:pPr>
              <w:spacing w:line="600" w:lineRule="exact"/>
              <w:rPr>
                <w:rFonts w:hint="eastAsia"/>
                <w:sz w:val="28"/>
              </w:rPr>
            </w:pPr>
          </w:p>
        </w:tc>
        <w:tc>
          <w:tcPr>
            <w:tcW w:w="1080" w:type="dxa"/>
            <w:noWrap w:val="0"/>
            <w:vAlign w:val="top"/>
          </w:tcPr>
          <w:p w14:paraId="2B75B454">
            <w:pPr>
              <w:spacing w:line="600" w:lineRule="exact"/>
              <w:rPr>
                <w:rFonts w:hint="eastAsia"/>
                <w:sz w:val="28"/>
              </w:rPr>
            </w:pPr>
          </w:p>
        </w:tc>
        <w:tc>
          <w:tcPr>
            <w:tcW w:w="720" w:type="dxa"/>
            <w:noWrap w:val="0"/>
            <w:vAlign w:val="top"/>
          </w:tcPr>
          <w:p w14:paraId="434FECB6">
            <w:pPr>
              <w:spacing w:line="600" w:lineRule="exact"/>
              <w:rPr>
                <w:rFonts w:hint="eastAsia"/>
                <w:sz w:val="28"/>
              </w:rPr>
            </w:pPr>
          </w:p>
        </w:tc>
        <w:tc>
          <w:tcPr>
            <w:tcW w:w="2160" w:type="dxa"/>
            <w:noWrap w:val="0"/>
            <w:vAlign w:val="top"/>
          </w:tcPr>
          <w:p w14:paraId="3F90E83C">
            <w:pPr>
              <w:spacing w:line="600" w:lineRule="exact"/>
              <w:rPr>
                <w:rFonts w:hint="eastAsia"/>
                <w:sz w:val="28"/>
              </w:rPr>
            </w:pPr>
          </w:p>
        </w:tc>
        <w:tc>
          <w:tcPr>
            <w:tcW w:w="2700" w:type="dxa"/>
            <w:noWrap w:val="0"/>
            <w:vAlign w:val="top"/>
          </w:tcPr>
          <w:p w14:paraId="1F37BF33">
            <w:pPr>
              <w:spacing w:line="600" w:lineRule="exact"/>
              <w:rPr>
                <w:rFonts w:hint="eastAsia"/>
                <w:sz w:val="28"/>
              </w:rPr>
            </w:pPr>
          </w:p>
        </w:tc>
        <w:tc>
          <w:tcPr>
            <w:tcW w:w="1440" w:type="dxa"/>
            <w:noWrap w:val="0"/>
            <w:vAlign w:val="top"/>
          </w:tcPr>
          <w:p w14:paraId="088DC9B7">
            <w:pPr>
              <w:spacing w:line="600" w:lineRule="exact"/>
              <w:rPr>
                <w:rFonts w:hint="eastAsia"/>
                <w:sz w:val="28"/>
              </w:rPr>
            </w:pPr>
          </w:p>
        </w:tc>
        <w:tc>
          <w:tcPr>
            <w:tcW w:w="1151" w:type="dxa"/>
            <w:noWrap w:val="0"/>
            <w:vAlign w:val="top"/>
          </w:tcPr>
          <w:p w14:paraId="79E5693E">
            <w:pPr>
              <w:spacing w:line="600" w:lineRule="exact"/>
              <w:rPr>
                <w:rFonts w:hint="eastAsia"/>
                <w:sz w:val="28"/>
              </w:rPr>
            </w:pPr>
          </w:p>
        </w:tc>
        <w:tc>
          <w:tcPr>
            <w:tcW w:w="1575" w:type="dxa"/>
            <w:tcBorders>
              <w:right w:val="single" w:color="auto" w:sz="8" w:space="0"/>
            </w:tcBorders>
            <w:noWrap w:val="0"/>
            <w:vAlign w:val="top"/>
          </w:tcPr>
          <w:p w14:paraId="1151F5C4">
            <w:pPr>
              <w:spacing w:line="600" w:lineRule="exact"/>
              <w:rPr>
                <w:rFonts w:hint="eastAsia"/>
                <w:sz w:val="28"/>
              </w:rPr>
            </w:pPr>
          </w:p>
        </w:tc>
      </w:tr>
      <w:tr w14:paraId="0D40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58C83E8C">
            <w:pPr>
              <w:spacing w:line="600" w:lineRule="exact"/>
              <w:rPr>
                <w:rFonts w:hint="eastAsia"/>
                <w:sz w:val="28"/>
              </w:rPr>
            </w:pPr>
          </w:p>
        </w:tc>
        <w:tc>
          <w:tcPr>
            <w:tcW w:w="2520" w:type="dxa"/>
            <w:noWrap w:val="0"/>
            <w:vAlign w:val="top"/>
          </w:tcPr>
          <w:p w14:paraId="1988A434">
            <w:pPr>
              <w:spacing w:line="600" w:lineRule="exact"/>
              <w:rPr>
                <w:rFonts w:hint="eastAsia"/>
                <w:sz w:val="28"/>
              </w:rPr>
            </w:pPr>
          </w:p>
        </w:tc>
        <w:tc>
          <w:tcPr>
            <w:tcW w:w="1080" w:type="dxa"/>
            <w:noWrap w:val="0"/>
            <w:vAlign w:val="top"/>
          </w:tcPr>
          <w:p w14:paraId="327F10D0">
            <w:pPr>
              <w:spacing w:line="600" w:lineRule="exact"/>
              <w:rPr>
                <w:rFonts w:hint="eastAsia"/>
                <w:sz w:val="28"/>
              </w:rPr>
            </w:pPr>
          </w:p>
        </w:tc>
        <w:tc>
          <w:tcPr>
            <w:tcW w:w="720" w:type="dxa"/>
            <w:noWrap w:val="0"/>
            <w:vAlign w:val="top"/>
          </w:tcPr>
          <w:p w14:paraId="35D8ECF0">
            <w:pPr>
              <w:spacing w:line="600" w:lineRule="exact"/>
              <w:rPr>
                <w:rFonts w:hint="eastAsia"/>
                <w:sz w:val="28"/>
              </w:rPr>
            </w:pPr>
          </w:p>
        </w:tc>
        <w:tc>
          <w:tcPr>
            <w:tcW w:w="2160" w:type="dxa"/>
            <w:noWrap w:val="0"/>
            <w:vAlign w:val="top"/>
          </w:tcPr>
          <w:p w14:paraId="7CBE1F25">
            <w:pPr>
              <w:spacing w:line="600" w:lineRule="exact"/>
              <w:rPr>
                <w:rFonts w:hint="eastAsia"/>
                <w:sz w:val="28"/>
              </w:rPr>
            </w:pPr>
          </w:p>
        </w:tc>
        <w:tc>
          <w:tcPr>
            <w:tcW w:w="2700" w:type="dxa"/>
            <w:noWrap w:val="0"/>
            <w:vAlign w:val="top"/>
          </w:tcPr>
          <w:p w14:paraId="31FA18E0">
            <w:pPr>
              <w:spacing w:line="600" w:lineRule="exact"/>
              <w:rPr>
                <w:rFonts w:hint="eastAsia"/>
                <w:sz w:val="28"/>
              </w:rPr>
            </w:pPr>
          </w:p>
        </w:tc>
        <w:tc>
          <w:tcPr>
            <w:tcW w:w="1440" w:type="dxa"/>
            <w:noWrap w:val="0"/>
            <w:vAlign w:val="top"/>
          </w:tcPr>
          <w:p w14:paraId="24C8AF80">
            <w:pPr>
              <w:spacing w:line="600" w:lineRule="exact"/>
              <w:rPr>
                <w:rFonts w:hint="eastAsia"/>
                <w:sz w:val="28"/>
              </w:rPr>
            </w:pPr>
          </w:p>
        </w:tc>
        <w:tc>
          <w:tcPr>
            <w:tcW w:w="1151" w:type="dxa"/>
            <w:noWrap w:val="0"/>
            <w:vAlign w:val="top"/>
          </w:tcPr>
          <w:p w14:paraId="2C0C26B9">
            <w:pPr>
              <w:spacing w:line="600" w:lineRule="exact"/>
              <w:rPr>
                <w:rFonts w:hint="eastAsia"/>
                <w:sz w:val="28"/>
              </w:rPr>
            </w:pPr>
          </w:p>
        </w:tc>
        <w:tc>
          <w:tcPr>
            <w:tcW w:w="1575" w:type="dxa"/>
            <w:tcBorders>
              <w:right w:val="single" w:color="auto" w:sz="8" w:space="0"/>
            </w:tcBorders>
            <w:noWrap w:val="0"/>
            <w:vAlign w:val="top"/>
          </w:tcPr>
          <w:p w14:paraId="78C39C87">
            <w:pPr>
              <w:spacing w:line="600" w:lineRule="exact"/>
              <w:rPr>
                <w:rFonts w:hint="eastAsia"/>
                <w:sz w:val="28"/>
              </w:rPr>
            </w:pPr>
          </w:p>
        </w:tc>
      </w:tr>
      <w:tr w14:paraId="2DCD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36360A77">
            <w:pPr>
              <w:spacing w:line="600" w:lineRule="exact"/>
              <w:rPr>
                <w:rFonts w:hint="eastAsia"/>
                <w:sz w:val="28"/>
              </w:rPr>
            </w:pPr>
          </w:p>
        </w:tc>
        <w:tc>
          <w:tcPr>
            <w:tcW w:w="2520" w:type="dxa"/>
            <w:noWrap w:val="0"/>
            <w:vAlign w:val="top"/>
          </w:tcPr>
          <w:p w14:paraId="25097D41">
            <w:pPr>
              <w:spacing w:line="600" w:lineRule="exact"/>
              <w:rPr>
                <w:rFonts w:hint="eastAsia"/>
                <w:sz w:val="28"/>
              </w:rPr>
            </w:pPr>
          </w:p>
        </w:tc>
        <w:tc>
          <w:tcPr>
            <w:tcW w:w="1080" w:type="dxa"/>
            <w:noWrap w:val="0"/>
            <w:vAlign w:val="top"/>
          </w:tcPr>
          <w:p w14:paraId="2E7E986E">
            <w:pPr>
              <w:spacing w:line="600" w:lineRule="exact"/>
              <w:rPr>
                <w:rFonts w:hint="eastAsia"/>
                <w:sz w:val="28"/>
              </w:rPr>
            </w:pPr>
          </w:p>
        </w:tc>
        <w:tc>
          <w:tcPr>
            <w:tcW w:w="720" w:type="dxa"/>
            <w:noWrap w:val="0"/>
            <w:vAlign w:val="top"/>
          </w:tcPr>
          <w:p w14:paraId="4AF6E4EB">
            <w:pPr>
              <w:spacing w:line="600" w:lineRule="exact"/>
              <w:rPr>
                <w:rFonts w:hint="eastAsia"/>
                <w:sz w:val="28"/>
              </w:rPr>
            </w:pPr>
          </w:p>
        </w:tc>
        <w:tc>
          <w:tcPr>
            <w:tcW w:w="2160" w:type="dxa"/>
            <w:noWrap w:val="0"/>
            <w:vAlign w:val="top"/>
          </w:tcPr>
          <w:p w14:paraId="47F9ED9A">
            <w:pPr>
              <w:spacing w:line="600" w:lineRule="exact"/>
              <w:rPr>
                <w:rFonts w:hint="eastAsia"/>
                <w:sz w:val="28"/>
              </w:rPr>
            </w:pPr>
          </w:p>
        </w:tc>
        <w:tc>
          <w:tcPr>
            <w:tcW w:w="2700" w:type="dxa"/>
            <w:noWrap w:val="0"/>
            <w:vAlign w:val="top"/>
          </w:tcPr>
          <w:p w14:paraId="26D8BE8D">
            <w:pPr>
              <w:spacing w:line="600" w:lineRule="exact"/>
              <w:rPr>
                <w:rFonts w:hint="eastAsia"/>
                <w:sz w:val="28"/>
              </w:rPr>
            </w:pPr>
          </w:p>
        </w:tc>
        <w:tc>
          <w:tcPr>
            <w:tcW w:w="1440" w:type="dxa"/>
            <w:noWrap w:val="0"/>
            <w:vAlign w:val="top"/>
          </w:tcPr>
          <w:p w14:paraId="28C68D80">
            <w:pPr>
              <w:spacing w:line="600" w:lineRule="exact"/>
              <w:rPr>
                <w:rFonts w:hint="eastAsia"/>
                <w:sz w:val="28"/>
              </w:rPr>
            </w:pPr>
          </w:p>
        </w:tc>
        <w:tc>
          <w:tcPr>
            <w:tcW w:w="1151" w:type="dxa"/>
            <w:noWrap w:val="0"/>
            <w:vAlign w:val="top"/>
          </w:tcPr>
          <w:p w14:paraId="298B3BDD">
            <w:pPr>
              <w:spacing w:line="600" w:lineRule="exact"/>
              <w:rPr>
                <w:rFonts w:hint="eastAsia"/>
                <w:sz w:val="28"/>
              </w:rPr>
            </w:pPr>
          </w:p>
        </w:tc>
        <w:tc>
          <w:tcPr>
            <w:tcW w:w="1575" w:type="dxa"/>
            <w:tcBorders>
              <w:right w:val="single" w:color="auto" w:sz="8" w:space="0"/>
            </w:tcBorders>
            <w:noWrap w:val="0"/>
            <w:vAlign w:val="top"/>
          </w:tcPr>
          <w:p w14:paraId="0F1CE960">
            <w:pPr>
              <w:spacing w:line="600" w:lineRule="exact"/>
              <w:rPr>
                <w:rFonts w:hint="eastAsia"/>
                <w:sz w:val="28"/>
              </w:rPr>
            </w:pPr>
          </w:p>
        </w:tc>
      </w:tr>
      <w:tr w14:paraId="1DCA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13ABB630">
            <w:pPr>
              <w:spacing w:line="600" w:lineRule="exact"/>
              <w:rPr>
                <w:rFonts w:hint="eastAsia"/>
                <w:sz w:val="28"/>
              </w:rPr>
            </w:pPr>
          </w:p>
        </w:tc>
        <w:tc>
          <w:tcPr>
            <w:tcW w:w="2520" w:type="dxa"/>
            <w:noWrap w:val="0"/>
            <w:vAlign w:val="top"/>
          </w:tcPr>
          <w:p w14:paraId="0991A7BF">
            <w:pPr>
              <w:spacing w:line="600" w:lineRule="exact"/>
              <w:rPr>
                <w:rFonts w:hint="eastAsia"/>
                <w:sz w:val="28"/>
              </w:rPr>
            </w:pPr>
          </w:p>
        </w:tc>
        <w:tc>
          <w:tcPr>
            <w:tcW w:w="1080" w:type="dxa"/>
            <w:noWrap w:val="0"/>
            <w:vAlign w:val="top"/>
          </w:tcPr>
          <w:p w14:paraId="2887E42E">
            <w:pPr>
              <w:spacing w:line="600" w:lineRule="exact"/>
              <w:rPr>
                <w:rFonts w:hint="eastAsia"/>
                <w:sz w:val="28"/>
              </w:rPr>
            </w:pPr>
          </w:p>
        </w:tc>
        <w:tc>
          <w:tcPr>
            <w:tcW w:w="720" w:type="dxa"/>
            <w:noWrap w:val="0"/>
            <w:vAlign w:val="top"/>
          </w:tcPr>
          <w:p w14:paraId="61C93989">
            <w:pPr>
              <w:spacing w:line="600" w:lineRule="exact"/>
              <w:rPr>
                <w:rFonts w:hint="eastAsia"/>
                <w:sz w:val="28"/>
              </w:rPr>
            </w:pPr>
          </w:p>
        </w:tc>
        <w:tc>
          <w:tcPr>
            <w:tcW w:w="2160" w:type="dxa"/>
            <w:noWrap w:val="0"/>
            <w:vAlign w:val="top"/>
          </w:tcPr>
          <w:p w14:paraId="6D86FA07">
            <w:pPr>
              <w:spacing w:line="600" w:lineRule="exact"/>
              <w:rPr>
                <w:rFonts w:hint="eastAsia"/>
                <w:sz w:val="28"/>
              </w:rPr>
            </w:pPr>
          </w:p>
        </w:tc>
        <w:tc>
          <w:tcPr>
            <w:tcW w:w="2700" w:type="dxa"/>
            <w:noWrap w:val="0"/>
            <w:vAlign w:val="top"/>
          </w:tcPr>
          <w:p w14:paraId="44874A68">
            <w:pPr>
              <w:spacing w:line="600" w:lineRule="exact"/>
              <w:rPr>
                <w:rFonts w:hint="eastAsia"/>
                <w:sz w:val="28"/>
              </w:rPr>
            </w:pPr>
          </w:p>
        </w:tc>
        <w:tc>
          <w:tcPr>
            <w:tcW w:w="1440" w:type="dxa"/>
            <w:noWrap w:val="0"/>
            <w:vAlign w:val="top"/>
          </w:tcPr>
          <w:p w14:paraId="138DD61B">
            <w:pPr>
              <w:spacing w:line="600" w:lineRule="exact"/>
              <w:rPr>
                <w:rFonts w:hint="eastAsia"/>
                <w:sz w:val="28"/>
              </w:rPr>
            </w:pPr>
          </w:p>
        </w:tc>
        <w:tc>
          <w:tcPr>
            <w:tcW w:w="1151" w:type="dxa"/>
            <w:noWrap w:val="0"/>
            <w:vAlign w:val="top"/>
          </w:tcPr>
          <w:p w14:paraId="2311B681">
            <w:pPr>
              <w:spacing w:line="600" w:lineRule="exact"/>
              <w:rPr>
                <w:rFonts w:hint="eastAsia"/>
                <w:sz w:val="28"/>
              </w:rPr>
            </w:pPr>
          </w:p>
        </w:tc>
        <w:tc>
          <w:tcPr>
            <w:tcW w:w="1575" w:type="dxa"/>
            <w:tcBorders>
              <w:right w:val="single" w:color="auto" w:sz="8" w:space="0"/>
            </w:tcBorders>
            <w:noWrap w:val="0"/>
            <w:vAlign w:val="top"/>
          </w:tcPr>
          <w:p w14:paraId="1BC98F49">
            <w:pPr>
              <w:spacing w:line="600" w:lineRule="exact"/>
              <w:rPr>
                <w:rFonts w:hint="eastAsia"/>
                <w:sz w:val="28"/>
              </w:rPr>
            </w:pPr>
          </w:p>
        </w:tc>
      </w:tr>
      <w:tr w14:paraId="3BD5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0E67680E">
            <w:pPr>
              <w:spacing w:line="600" w:lineRule="exact"/>
              <w:rPr>
                <w:rFonts w:hint="eastAsia"/>
                <w:sz w:val="28"/>
              </w:rPr>
            </w:pPr>
          </w:p>
        </w:tc>
        <w:tc>
          <w:tcPr>
            <w:tcW w:w="2520" w:type="dxa"/>
            <w:noWrap w:val="0"/>
            <w:vAlign w:val="top"/>
          </w:tcPr>
          <w:p w14:paraId="6A69EB42">
            <w:pPr>
              <w:spacing w:line="600" w:lineRule="exact"/>
              <w:rPr>
                <w:rFonts w:hint="eastAsia"/>
                <w:sz w:val="28"/>
              </w:rPr>
            </w:pPr>
          </w:p>
        </w:tc>
        <w:tc>
          <w:tcPr>
            <w:tcW w:w="1080" w:type="dxa"/>
            <w:noWrap w:val="0"/>
            <w:vAlign w:val="top"/>
          </w:tcPr>
          <w:p w14:paraId="45E9CDBF">
            <w:pPr>
              <w:spacing w:line="600" w:lineRule="exact"/>
              <w:rPr>
                <w:rFonts w:hint="eastAsia"/>
                <w:sz w:val="28"/>
              </w:rPr>
            </w:pPr>
          </w:p>
        </w:tc>
        <w:tc>
          <w:tcPr>
            <w:tcW w:w="720" w:type="dxa"/>
            <w:noWrap w:val="0"/>
            <w:vAlign w:val="top"/>
          </w:tcPr>
          <w:p w14:paraId="32A8AFEB">
            <w:pPr>
              <w:spacing w:line="600" w:lineRule="exact"/>
              <w:rPr>
                <w:rFonts w:hint="eastAsia"/>
                <w:sz w:val="28"/>
              </w:rPr>
            </w:pPr>
          </w:p>
        </w:tc>
        <w:tc>
          <w:tcPr>
            <w:tcW w:w="2160" w:type="dxa"/>
            <w:noWrap w:val="0"/>
            <w:vAlign w:val="top"/>
          </w:tcPr>
          <w:p w14:paraId="6914F6D0">
            <w:pPr>
              <w:spacing w:line="600" w:lineRule="exact"/>
              <w:rPr>
                <w:rFonts w:hint="eastAsia"/>
                <w:sz w:val="28"/>
              </w:rPr>
            </w:pPr>
          </w:p>
        </w:tc>
        <w:tc>
          <w:tcPr>
            <w:tcW w:w="2700" w:type="dxa"/>
            <w:noWrap w:val="0"/>
            <w:vAlign w:val="top"/>
          </w:tcPr>
          <w:p w14:paraId="4AADA634">
            <w:pPr>
              <w:spacing w:line="600" w:lineRule="exact"/>
              <w:rPr>
                <w:rFonts w:hint="eastAsia"/>
                <w:sz w:val="28"/>
              </w:rPr>
            </w:pPr>
          </w:p>
        </w:tc>
        <w:tc>
          <w:tcPr>
            <w:tcW w:w="1440" w:type="dxa"/>
            <w:noWrap w:val="0"/>
            <w:vAlign w:val="top"/>
          </w:tcPr>
          <w:p w14:paraId="1A8299F2">
            <w:pPr>
              <w:spacing w:line="600" w:lineRule="exact"/>
              <w:rPr>
                <w:rFonts w:hint="eastAsia"/>
                <w:sz w:val="28"/>
              </w:rPr>
            </w:pPr>
          </w:p>
        </w:tc>
        <w:tc>
          <w:tcPr>
            <w:tcW w:w="1151" w:type="dxa"/>
            <w:noWrap w:val="0"/>
            <w:vAlign w:val="top"/>
          </w:tcPr>
          <w:p w14:paraId="3C1CBEC5">
            <w:pPr>
              <w:spacing w:line="600" w:lineRule="exact"/>
              <w:rPr>
                <w:rFonts w:hint="eastAsia"/>
                <w:sz w:val="28"/>
              </w:rPr>
            </w:pPr>
          </w:p>
        </w:tc>
        <w:tc>
          <w:tcPr>
            <w:tcW w:w="1575" w:type="dxa"/>
            <w:tcBorders>
              <w:right w:val="single" w:color="auto" w:sz="8" w:space="0"/>
            </w:tcBorders>
            <w:noWrap w:val="0"/>
            <w:vAlign w:val="top"/>
          </w:tcPr>
          <w:p w14:paraId="0238DC01">
            <w:pPr>
              <w:spacing w:line="600" w:lineRule="exact"/>
              <w:rPr>
                <w:rFonts w:hint="eastAsia"/>
                <w:sz w:val="28"/>
              </w:rPr>
            </w:pPr>
          </w:p>
        </w:tc>
      </w:tr>
      <w:tr w14:paraId="380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3E128E50">
            <w:pPr>
              <w:spacing w:line="600" w:lineRule="exact"/>
              <w:rPr>
                <w:rFonts w:hint="eastAsia"/>
                <w:sz w:val="28"/>
              </w:rPr>
            </w:pPr>
          </w:p>
        </w:tc>
        <w:tc>
          <w:tcPr>
            <w:tcW w:w="2520" w:type="dxa"/>
            <w:noWrap w:val="0"/>
            <w:vAlign w:val="top"/>
          </w:tcPr>
          <w:p w14:paraId="3AF83192">
            <w:pPr>
              <w:spacing w:line="600" w:lineRule="exact"/>
              <w:rPr>
                <w:rFonts w:hint="eastAsia"/>
                <w:sz w:val="28"/>
              </w:rPr>
            </w:pPr>
          </w:p>
        </w:tc>
        <w:tc>
          <w:tcPr>
            <w:tcW w:w="1080" w:type="dxa"/>
            <w:noWrap w:val="0"/>
            <w:vAlign w:val="top"/>
          </w:tcPr>
          <w:p w14:paraId="0FB3AFC5">
            <w:pPr>
              <w:spacing w:line="600" w:lineRule="exact"/>
              <w:rPr>
                <w:rFonts w:hint="eastAsia"/>
                <w:sz w:val="28"/>
              </w:rPr>
            </w:pPr>
          </w:p>
        </w:tc>
        <w:tc>
          <w:tcPr>
            <w:tcW w:w="720" w:type="dxa"/>
            <w:noWrap w:val="0"/>
            <w:vAlign w:val="top"/>
          </w:tcPr>
          <w:p w14:paraId="3003B999">
            <w:pPr>
              <w:spacing w:line="600" w:lineRule="exact"/>
              <w:rPr>
                <w:rFonts w:hint="eastAsia"/>
                <w:sz w:val="28"/>
              </w:rPr>
            </w:pPr>
          </w:p>
        </w:tc>
        <w:tc>
          <w:tcPr>
            <w:tcW w:w="2160" w:type="dxa"/>
            <w:noWrap w:val="0"/>
            <w:vAlign w:val="top"/>
          </w:tcPr>
          <w:p w14:paraId="06A4C96E">
            <w:pPr>
              <w:spacing w:line="600" w:lineRule="exact"/>
              <w:rPr>
                <w:rFonts w:hint="eastAsia"/>
                <w:sz w:val="28"/>
              </w:rPr>
            </w:pPr>
          </w:p>
        </w:tc>
        <w:tc>
          <w:tcPr>
            <w:tcW w:w="2700" w:type="dxa"/>
            <w:noWrap w:val="0"/>
            <w:vAlign w:val="top"/>
          </w:tcPr>
          <w:p w14:paraId="739207F4">
            <w:pPr>
              <w:spacing w:line="600" w:lineRule="exact"/>
              <w:rPr>
                <w:rFonts w:hint="eastAsia"/>
                <w:sz w:val="28"/>
              </w:rPr>
            </w:pPr>
          </w:p>
        </w:tc>
        <w:tc>
          <w:tcPr>
            <w:tcW w:w="1440" w:type="dxa"/>
            <w:noWrap w:val="0"/>
            <w:vAlign w:val="top"/>
          </w:tcPr>
          <w:p w14:paraId="774D2A90">
            <w:pPr>
              <w:spacing w:line="600" w:lineRule="exact"/>
              <w:rPr>
                <w:rFonts w:hint="eastAsia"/>
                <w:sz w:val="28"/>
              </w:rPr>
            </w:pPr>
          </w:p>
        </w:tc>
        <w:tc>
          <w:tcPr>
            <w:tcW w:w="1151" w:type="dxa"/>
            <w:noWrap w:val="0"/>
            <w:vAlign w:val="top"/>
          </w:tcPr>
          <w:p w14:paraId="5510D9EB">
            <w:pPr>
              <w:spacing w:line="600" w:lineRule="exact"/>
              <w:rPr>
                <w:rFonts w:hint="eastAsia"/>
                <w:sz w:val="28"/>
              </w:rPr>
            </w:pPr>
          </w:p>
        </w:tc>
        <w:tc>
          <w:tcPr>
            <w:tcW w:w="1575" w:type="dxa"/>
            <w:tcBorders>
              <w:right w:val="single" w:color="auto" w:sz="8" w:space="0"/>
            </w:tcBorders>
            <w:noWrap w:val="0"/>
            <w:vAlign w:val="top"/>
          </w:tcPr>
          <w:p w14:paraId="0D66272C">
            <w:pPr>
              <w:spacing w:line="600" w:lineRule="exact"/>
              <w:rPr>
                <w:rFonts w:hint="eastAsia"/>
                <w:sz w:val="28"/>
              </w:rPr>
            </w:pPr>
          </w:p>
        </w:tc>
      </w:tr>
      <w:tr w14:paraId="4CFF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69FBE49F">
            <w:pPr>
              <w:spacing w:line="600" w:lineRule="exact"/>
              <w:rPr>
                <w:rFonts w:hint="eastAsia"/>
                <w:sz w:val="28"/>
              </w:rPr>
            </w:pPr>
          </w:p>
        </w:tc>
        <w:tc>
          <w:tcPr>
            <w:tcW w:w="2520" w:type="dxa"/>
            <w:noWrap w:val="0"/>
            <w:vAlign w:val="top"/>
          </w:tcPr>
          <w:p w14:paraId="351E4D54">
            <w:pPr>
              <w:spacing w:line="600" w:lineRule="exact"/>
              <w:rPr>
                <w:rFonts w:hint="eastAsia"/>
                <w:sz w:val="28"/>
              </w:rPr>
            </w:pPr>
          </w:p>
        </w:tc>
        <w:tc>
          <w:tcPr>
            <w:tcW w:w="1080" w:type="dxa"/>
            <w:noWrap w:val="0"/>
            <w:vAlign w:val="top"/>
          </w:tcPr>
          <w:p w14:paraId="6EFD913E">
            <w:pPr>
              <w:spacing w:line="600" w:lineRule="exact"/>
              <w:rPr>
                <w:rFonts w:hint="eastAsia"/>
                <w:sz w:val="28"/>
              </w:rPr>
            </w:pPr>
          </w:p>
        </w:tc>
        <w:tc>
          <w:tcPr>
            <w:tcW w:w="720" w:type="dxa"/>
            <w:noWrap w:val="0"/>
            <w:vAlign w:val="top"/>
          </w:tcPr>
          <w:p w14:paraId="1E934379">
            <w:pPr>
              <w:spacing w:line="600" w:lineRule="exact"/>
              <w:rPr>
                <w:rFonts w:hint="eastAsia"/>
                <w:sz w:val="28"/>
              </w:rPr>
            </w:pPr>
          </w:p>
        </w:tc>
        <w:tc>
          <w:tcPr>
            <w:tcW w:w="2160" w:type="dxa"/>
            <w:noWrap w:val="0"/>
            <w:vAlign w:val="top"/>
          </w:tcPr>
          <w:p w14:paraId="11EF35BC">
            <w:pPr>
              <w:spacing w:line="600" w:lineRule="exact"/>
              <w:rPr>
                <w:rFonts w:hint="eastAsia"/>
                <w:sz w:val="28"/>
              </w:rPr>
            </w:pPr>
          </w:p>
        </w:tc>
        <w:tc>
          <w:tcPr>
            <w:tcW w:w="2700" w:type="dxa"/>
            <w:noWrap w:val="0"/>
            <w:vAlign w:val="top"/>
          </w:tcPr>
          <w:p w14:paraId="7D7A3B64">
            <w:pPr>
              <w:spacing w:line="600" w:lineRule="exact"/>
              <w:rPr>
                <w:rFonts w:hint="eastAsia"/>
                <w:sz w:val="28"/>
              </w:rPr>
            </w:pPr>
          </w:p>
        </w:tc>
        <w:tc>
          <w:tcPr>
            <w:tcW w:w="1440" w:type="dxa"/>
            <w:noWrap w:val="0"/>
            <w:vAlign w:val="top"/>
          </w:tcPr>
          <w:p w14:paraId="00910668">
            <w:pPr>
              <w:spacing w:line="600" w:lineRule="exact"/>
              <w:rPr>
                <w:rFonts w:hint="eastAsia"/>
                <w:sz w:val="28"/>
              </w:rPr>
            </w:pPr>
          </w:p>
        </w:tc>
        <w:tc>
          <w:tcPr>
            <w:tcW w:w="1151" w:type="dxa"/>
            <w:noWrap w:val="0"/>
            <w:vAlign w:val="top"/>
          </w:tcPr>
          <w:p w14:paraId="6151A70A">
            <w:pPr>
              <w:spacing w:line="600" w:lineRule="exact"/>
              <w:rPr>
                <w:rFonts w:hint="eastAsia"/>
                <w:sz w:val="28"/>
              </w:rPr>
            </w:pPr>
          </w:p>
        </w:tc>
        <w:tc>
          <w:tcPr>
            <w:tcW w:w="1575" w:type="dxa"/>
            <w:tcBorders>
              <w:right w:val="single" w:color="auto" w:sz="8" w:space="0"/>
            </w:tcBorders>
            <w:noWrap w:val="0"/>
            <w:vAlign w:val="top"/>
          </w:tcPr>
          <w:p w14:paraId="0DADDC47">
            <w:pPr>
              <w:spacing w:line="600" w:lineRule="exact"/>
              <w:rPr>
                <w:rFonts w:hint="eastAsia"/>
                <w:sz w:val="28"/>
              </w:rPr>
            </w:pPr>
          </w:p>
        </w:tc>
      </w:tr>
      <w:tr w14:paraId="5DF7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09CB1AFF">
            <w:pPr>
              <w:spacing w:line="600" w:lineRule="exact"/>
              <w:rPr>
                <w:rFonts w:hint="eastAsia"/>
                <w:sz w:val="28"/>
              </w:rPr>
            </w:pPr>
          </w:p>
        </w:tc>
        <w:tc>
          <w:tcPr>
            <w:tcW w:w="2520" w:type="dxa"/>
            <w:noWrap w:val="0"/>
            <w:vAlign w:val="top"/>
          </w:tcPr>
          <w:p w14:paraId="5C01E9F3">
            <w:pPr>
              <w:spacing w:line="600" w:lineRule="exact"/>
              <w:rPr>
                <w:rFonts w:hint="eastAsia"/>
                <w:sz w:val="28"/>
              </w:rPr>
            </w:pPr>
          </w:p>
        </w:tc>
        <w:tc>
          <w:tcPr>
            <w:tcW w:w="1080" w:type="dxa"/>
            <w:noWrap w:val="0"/>
            <w:vAlign w:val="top"/>
          </w:tcPr>
          <w:p w14:paraId="3D759922">
            <w:pPr>
              <w:spacing w:line="600" w:lineRule="exact"/>
              <w:rPr>
                <w:rFonts w:hint="eastAsia"/>
                <w:sz w:val="28"/>
              </w:rPr>
            </w:pPr>
          </w:p>
        </w:tc>
        <w:tc>
          <w:tcPr>
            <w:tcW w:w="720" w:type="dxa"/>
            <w:noWrap w:val="0"/>
            <w:vAlign w:val="top"/>
          </w:tcPr>
          <w:p w14:paraId="6F2C5A77">
            <w:pPr>
              <w:spacing w:line="600" w:lineRule="exact"/>
              <w:rPr>
                <w:rFonts w:hint="eastAsia"/>
                <w:sz w:val="28"/>
              </w:rPr>
            </w:pPr>
          </w:p>
        </w:tc>
        <w:tc>
          <w:tcPr>
            <w:tcW w:w="2160" w:type="dxa"/>
            <w:noWrap w:val="0"/>
            <w:vAlign w:val="top"/>
          </w:tcPr>
          <w:p w14:paraId="52F016E1">
            <w:pPr>
              <w:spacing w:line="600" w:lineRule="exact"/>
              <w:rPr>
                <w:rFonts w:hint="eastAsia"/>
                <w:sz w:val="28"/>
              </w:rPr>
            </w:pPr>
          </w:p>
        </w:tc>
        <w:tc>
          <w:tcPr>
            <w:tcW w:w="2700" w:type="dxa"/>
            <w:noWrap w:val="0"/>
            <w:vAlign w:val="top"/>
          </w:tcPr>
          <w:p w14:paraId="1AC69B5B">
            <w:pPr>
              <w:spacing w:line="600" w:lineRule="exact"/>
              <w:rPr>
                <w:rFonts w:hint="eastAsia"/>
                <w:sz w:val="28"/>
              </w:rPr>
            </w:pPr>
          </w:p>
        </w:tc>
        <w:tc>
          <w:tcPr>
            <w:tcW w:w="1440" w:type="dxa"/>
            <w:noWrap w:val="0"/>
            <w:vAlign w:val="top"/>
          </w:tcPr>
          <w:p w14:paraId="16E0D1F2">
            <w:pPr>
              <w:spacing w:line="600" w:lineRule="exact"/>
              <w:rPr>
                <w:rFonts w:hint="eastAsia"/>
                <w:sz w:val="28"/>
              </w:rPr>
            </w:pPr>
          </w:p>
        </w:tc>
        <w:tc>
          <w:tcPr>
            <w:tcW w:w="1151" w:type="dxa"/>
            <w:noWrap w:val="0"/>
            <w:vAlign w:val="top"/>
          </w:tcPr>
          <w:p w14:paraId="067306A1">
            <w:pPr>
              <w:spacing w:line="600" w:lineRule="exact"/>
              <w:rPr>
                <w:rFonts w:hint="eastAsia"/>
                <w:sz w:val="28"/>
              </w:rPr>
            </w:pPr>
          </w:p>
        </w:tc>
        <w:tc>
          <w:tcPr>
            <w:tcW w:w="1575" w:type="dxa"/>
            <w:tcBorders>
              <w:right w:val="single" w:color="auto" w:sz="8" w:space="0"/>
            </w:tcBorders>
            <w:noWrap w:val="0"/>
            <w:vAlign w:val="top"/>
          </w:tcPr>
          <w:p w14:paraId="50B24FFA">
            <w:pPr>
              <w:spacing w:line="600" w:lineRule="exact"/>
              <w:rPr>
                <w:rFonts w:hint="eastAsia"/>
                <w:sz w:val="28"/>
              </w:rPr>
            </w:pPr>
          </w:p>
        </w:tc>
      </w:tr>
      <w:tr w14:paraId="1311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val="0"/>
            <w:vAlign w:val="top"/>
          </w:tcPr>
          <w:p w14:paraId="6966C27B">
            <w:pPr>
              <w:spacing w:line="600" w:lineRule="exact"/>
              <w:rPr>
                <w:rFonts w:hint="eastAsia"/>
                <w:sz w:val="28"/>
              </w:rPr>
            </w:pPr>
          </w:p>
        </w:tc>
        <w:tc>
          <w:tcPr>
            <w:tcW w:w="2520" w:type="dxa"/>
            <w:tcBorders>
              <w:bottom w:val="single" w:color="auto" w:sz="8" w:space="0"/>
            </w:tcBorders>
            <w:noWrap w:val="0"/>
            <w:vAlign w:val="top"/>
          </w:tcPr>
          <w:p w14:paraId="095B0A9E">
            <w:pPr>
              <w:spacing w:line="600" w:lineRule="exact"/>
              <w:rPr>
                <w:rFonts w:hint="eastAsia"/>
                <w:sz w:val="28"/>
              </w:rPr>
            </w:pPr>
          </w:p>
        </w:tc>
        <w:tc>
          <w:tcPr>
            <w:tcW w:w="1080" w:type="dxa"/>
            <w:tcBorders>
              <w:bottom w:val="single" w:color="auto" w:sz="8" w:space="0"/>
            </w:tcBorders>
            <w:noWrap w:val="0"/>
            <w:vAlign w:val="top"/>
          </w:tcPr>
          <w:p w14:paraId="25C74DD5">
            <w:pPr>
              <w:spacing w:line="600" w:lineRule="exact"/>
              <w:rPr>
                <w:rFonts w:hint="eastAsia"/>
                <w:sz w:val="28"/>
              </w:rPr>
            </w:pPr>
          </w:p>
        </w:tc>
        <w:tc>
          <w:tcPr>
            <w:tcW w:w="720" w:type="dxa"/>
            <w:tcBorders>
              <w:bottom w:val="single" w:color="auto" w:sz="8" w:space="0"/>
            </w:tcBorders>
            <w:noWrap w:val="0"/>
            <w:vAlign w:val="top"/>
          </w:tcPr>
          <w:p w14:paraId="3ABF0DB9">
            <w:pPr>
              <w:spacing w:line="600" w:lineRule="exact"/>
              <w:rPr>
                <w:rFonts w:hint="eastAsia"/>
                <w:sz w:val="28"/>
              </w:rPr>
            </w:pPr>
          </w:p>
        </w:tc>
        <w:tc>
          <w:tcPr>
            <w:tcW w:w="2160" w:type="dxa"/>
            <w:tcBorders>
              <w:bottom w:val="single" w:color="auto" w:sz="8" w:space="0"/>
            </w:tcBorders>
            <w:noWrap w:val="0"/>
            <w:vAlign w:val="top"/>
          </w:tcPr>
          <w:p w14:paraId="50B80F4C">
            <w:pPr>
              <w:spacing w:line="600" w:lineRule="exact"/>
              <w:rPr>
                <w:rFonts w:hint="eastAsia"/>
                <w:sz w:val="28"/>
              </w:rPr>
            </w:pPr>
          </w:p>
        </w:tc>
        <w:tc>
          <w:tcPr>
            <w:tcW w:w="2700" w:type="dxa"/>
            <w:tcBorders>
              <w:bottom w:val="single" w:color="auto" w:sz="8" w:space="0"/>
            </w:tcBorders>
            <w:noWrap w:val="0"/>
            <w:vAlign w:val="top"/>
          </w:tcPr>
          <w:p w14:paraId="53837551">
            <w:pPr>
              <w:spacing w:line="600" w:lineRule="exact"/>
              <w:rPr>
                <w:rFonts w:hint="eastAsia"/>
                <w:sz w:val="28"/>
              </w:rPr>
            </w:pPr>
          </w:p>
        </w:tc>
        <w:tc>
          <w:tcPr>
            <w:tcW w:w="1440" w:type="dxa"/>
            <w:tcBorders>
              <w:bottom w:val="single" w:color="auto" w:sz="8" w:space="0"/>
            </w:tcBorders>
            <w:noWrap w:val="0"/>
            <w:vAlign w:val="top"/>
          </w:tcPr>
          <w:p w14:paraId="481B1AEA">
            <w:pPr>
              <w:spacing w:line="600" w:lineRule="exact"/>
              <w:rPr>
                <w:rFonts w:hint="eastAsia"/>
                <w:sz w:val="28"/>
              </w:rPr>
            </w:pPr>
          </w:p>
        </w:tc>
        <w:tc>
          <w:tcPr>
            <w:tcW w:w="1151" w:type="dxa"/>
            <w:tcBorders>
              <w:bottom w:val="single" w:color="auto" w:sz="8" w:space="0"/>
            </w:tcBorders>
            <w:noWrap w:val="0"/>
            <w:vAlign w:val="top"/>
          </w:tcPr>
          <w:p w14:paraId="3962E22D">
            <w:pPr>
              <w:spacing w:line="600" w:lineRule="exact"/>
              <w:rPr>
                <w:rFonts w:hint="eastAsia"/>
                <w:sz w:val="28"/>
              </w:rPr>
            </w:pPr>
          </w:p>
        </w:tc>
        <w:tc>
          <w:tcPr>
            <w:tcW w:w="1575" w:type="dxa"/>
            <w:tcBorders>
              <w:bottom w:val="single" w:color="auto" w:sz="8" w:space="0"/>
              <w:right w:val="single" w:color="auto" w:sz="8" w:space="0"/>
            </w:tcBorders>
            <w:noWrap w:val="0"/>
            <w:vAlign w:val="top"/>
          </w:tcPr>
          <w:p w14:paraId="57EEC50C">
            <w:pPr>
              <w:spacing w:line="600" w:lineRule="exact"/>
              <w:rPr>
                <w:rFonts w:hint="eastAsia"/>
                <w:sz w:val="28"/>
              </w:rPr>
            </w:pPr>
          </w:p>
        </w:tc>
      </w:tr>
    </w:tbl>
    <w:p w14:paraId="6BECF60A">
      <w:pPr>
        <w:spacing w:line="600" w:lineRule="exact"/>
        <w:rPr>
          <w:rFonts w:eastAsia="楷体_GB2312"/>
          <w:sz w:val="24"/>
        </w:rPr>
      </w:pPr>
      <w:r>
        <w:rPr>
          <w:rFonts w:hint="eastAsia" w:eastAsia="楷体_GB2312"/>
          <w:sz w:val="24"/>
        </w:rPr>
        <w:t>注：填写企业（组织）的主要供应商名单（应包括关键原材料供应商），可另加附页。</w:t>
      </w:r>
    </w:p>
    <w:p w14:paraId="1C5FF104">
      <w:pPr>
        <w:spacing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br w:type="page"/>
      </w:r>
      <w:r>
        <w:rPr>
          <w:rFonts w:hint="eastAsia" w:ascii="方正小标宋简体" w:hAnsi="方正小标宋简体" w:eastAsia="方正小标宋简体" w:cs="方正小标宋简体"/>
          <w:b w:val="0"/>
          <w:bCs/>
          <w:sz w:val="36"/>
          <w:szCs w:val="36"/>
        </w:rPr>
        <w:t>主 要 顾 客 名 录</w:t>
      </w:r>
    </w:p>
    <w:p w14:paraId="11C808B9">
      <w:pPr>
        <w:spacing w:line="600" w:lineRule="exact"/>
        <w:ind w:firstLine="0" w:firstLineChars="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顾客总数：　　　　　家</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21"/>
        <w:gridCol w:w="2539"/>
        <w:gridCol w:w="1080"/>
        <w:gridCol w:w="720"/>
        <w:gridCol w:w="2880"/>
        <w:gridCol w:w="1260"/>
        <w:gridCol w:w="971"/>
        <w:gridCol w:w="1575"/>
      </w:tblGrid>
      <w:tr w14:paraId="372C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val="0"/>
            <w:vAlign w:val="center"/>
          </w:tcPr>
          <w:p w14:paraId="6FF8A238">
            <w:pPr>
              <w:spacing w:line="600" w:lineRule="exact"/>
              <w:jc w:val="center"/>
              <w:rPr>
                <w:rFonts w:hint="eastAsia" w:ascii="黑体" w:hAnsi="黑体" w:eastAsia="黑体" w:cs="黑体"/>
                <w:sz w:val="24"/>
              </w:rPr>
            </w:pPr>
            <w:r>
              <w:rPr>
                <w:rFonts w:hint="eastAsia" w:ascii="黑体" w:hAnsi="黑体" w:eastAsia="黑体" w:cs="黑体"/>
                <w:sz w:val="24"/>
              </w:rPr>
              <w:t>序号</w:t>
            </w:r>
          </w:p>
        </w:tc>
        <w:tc>
          <w:tcPr>
            <w:tcW w:w="2321" w:type="dxa"/>
            <w:tcBorders>
              <w:top w:val="single" w:color="auto" w:sz="8" w:space="0"/>
            </w:tcBorders>
            <w:noWrap w:val="0"/>
            <w:vAlign w:val="center"/>
          </w:tcPr>
          <w:p w14:paraId="6FA4273B">
            <w:pPr>
              <w:spacing w:line="600" w:lineRule="exact"/>
              <w:jc w:val="center"/>
              <w:rPr>
                <w:rFonts w:hint="eastAsia" w:ascii="黑体" w:hAnsi="黑体" w:eastAsia="黑体" w:cs="黑体"/>
                <w:sz w:val="24"/>
              </w:rPr>
            </w:pPr>
            <w:r>
              <w:rPr>
                <w:rFonts w:hint="eastAsia" w:ascii="黑体" w:hAnsi="黑体" w:eastAsia="黑体" w:cs="黑体"/>
                <w:sz w:val="24"/>
              </w:rPr>
              <w:t>顾　客　名　称</w:t>
            </w:r>
          </w:p>
        </w:tc>
        <w:tc>
          <w:tcPr>
            <w:tcW w:w="2539" w:type="dxa"/>
            <w:tcBorders>
              <w:top w:val="single" w:color="auto" w:sz="8" w:space="0"/>
            </w:tcBorders>
            <w:noWrap w:val="0"/>
            <w:vAlign w:val="center"/>
          </w:tcPr>
          <w:p w14:paraId="776B545C">
            <w:pPr>
              <w:spacing w:line="600" w:lineRule="exact"/>
              <w:jc w:val="center"/>
              <w:rPr>
                <w:rFonts w:hint="eastAsia" w:ascii="黑体" w:hAnsi="黑体" w:eastAsia="黑体" w:cs="黑体"/>
                <w:sz w:val="24"/>
              </w:rPr>
            </w:pPr>
            <w:r>
              <w:rPr>
                <w:rFonts w:hint="eastAsia" w:ascii="黑体" w:hAnsi="黑体" w:eastAsia="黑体" w:cs="黑体"/>
                <w:sz w:val="24"/>
              </w:rPr>
              <w:t>销售产品名称（规格）</w:t>
            </w:r>
          </w:p>
        </w:tc>
        <w:tc>
          <w:tcPr>
            <w:tcW w:w="1080" w:type="dxa"/>
            <w:tcBorders>
              <w:top w:val="single" w:color="auto" w:sz="8" w:space="0"/>
            </w:tcBorders>
            <w:noWrap w:val="0"/>
            <w:vAlign w:val="center"/>
          </w:tcPr>
          <w:p w14:paraId="4E4D158D">
            <w:pPr>
              <w:spacing w:line="600" w:lineRule="exact"/>
              <w:jc w:val="center"/>
              <w:rPr>
                <w:rFonts w:hint="eastAsia" w:ascii="黑体" w:hAnsi="黑体" w:eastAsia="黑体" w:cs="黑体"/>
                <w:sz w:val="24"/>
              </w:rPr>
            </w:pPr>
            <w:r>
              <w:rPr>
                <w:rFonts w:hint="eastAsia" w:ascii="黑体" w:hAnsi="黑体" w:eastAsia="黑体" w:cs="黑体"/>
                <w:sz w:val="24"/>
              </w:rPr>
              <w:t>销售数</w:t>
            </w:r>
          </w:p>
        </w:tc>
        <w:tc>
          <w:tcPr>
            <w:tcW w:w="720" w:type="dxa"/>
            <w:tcBorders>
              <w:top w:val="single" w:color="auto" w:sz="8" w:space="0"/>
            </w:tcBorders>
            <w:noWrap w:val="0"/>
            <w:vAlign w:val="center"/>
          </w:tcPr>
          <w:p w14:paraId="0F4BA24C">
            <w:pPr>
              <w:spacing w:line="600" w:lineRule="exact"/>
              <w:jc w:val="center"/>
              <w:rPr>
                <w:rFonts w:hint="eastAsia" w:ascii="黑体" w:hAnsi="黑体" w:eastAsia="黑体" w:cs="黑体"/>
                <w:sz w:val="24"/>
              </w:rPr>
            </w:pPr>
            <w:r>
              <w:rPr>
                <w:rFonts w:hint="eastAsia" w:ascii="黑体" w:hAnsi="黑体" w:eastAsia="黑体" w:cs="黑体"/>
                <w:sz w:val="24"/>
              </w:rPr>
              <w:t>单位</w:t>
            </w:r>
          </w:p>
        </w:tc>
        <w:tc>
          <w:tcPr>
            <w:tcW w:w="2880" w:type="dxa"/>
            <w:tcBorders>
              <w:top w:val="single" w:color="auto" w:sz="8" w:space="0"/>
            </w:tcBorders>
            <w:noWrap w:val="0"/>
            <w:vAlign w:val="center"/>
          </w:tcPr>
          <w:p w14:paraId="36474CAE">
            <w:pPr>
              <w:spacing w:line="600" w:lineRule="exact"/>
              <w:jc w:val="center"/>
              <w:rPr>
                <w:rFonts w:hint="eastAsia" w:ascii="黑体" w:hAnsi="黑体" w:eastAsia="黑体" w:cs="黑体"/>
                <w:sz w:val="24"/>
              </w:rPr>
            </w:pPr>
            <w:r>
              <w:rPr>
                <w:rFonts w:hint="eastAsia" w:ascii="黑体" w:hAnsi="黑体" w:eastAsia="黑体" w:cs="黑体"/>
                <w:sz w:val="24"/>
              </w:rPr>
              <w:t>顾客详细通讯地址</w:t>
            </w:r>
          </w:p>
        </w:tc>
        <w:tc>
          <w:tcPr>
            <w:tcW w:w="1260" w:type="dxa"/>
            <w:tcBorders>
              <w:top w:val="single" w:color="auto" w:sz="8" w:space="0"/>
            </w:tcBorders>
            <w:noWrap w:val="0"/>
            <w:vAlign w:val="center"/>
          </w:tcPr>
          <w:p w14:paraId="15B1CFAC">
            <w:pPr>
              <w:spacing w:line="600" w:lineRule="exact"/>
              <w:jc w:val="center"/>
              <w:rPr>
                <w:rFonts w:hint="eastAsia" w:ascii="黑体" w:hAnsi="黑体" w:eastAsia="黑体" w:cs="黑体"/>
                <w:sz w:val="24"/>
              </w:rPr>
            </w:pPr>
            <w:r>
              <w:rPr>
                <w:rFonts w:hint="eastAsia" w:ascii="黑体" w:hAnsi="黑体" w:eastAsia="黑体" w:cs="黑体"/>
                <w:sz w:val="24"/>
              </w:rPr>
              <w:t>邮政编码</w:t>
            </w:r>
          </w:p>
        </w:tc>
        <w:tc>
          <w:tcPr>
            <w:tcW w:w="971" w:type="dxa"/>
            <w:tcBorders>
              <w:top w:val="single" w:color="auto" w:sz="8" w:space="0"/>
            </w:tcBorders>
            <w:noWrap w:val="0"/>
            <w:vAlign w:val="center"/>
          </w:tcPr>
          <w:p w14:paraId="2F88FFD9">
            <w:pPr>
              <w:spacing w:line="600" w:lineRule="exact"/>
              <w:jc w:val="center"/>
              <w:rPr>
                <w:rFonts w:hint="eastAsia" w:ascii="黑体" w:hAnsi="黑体" w:eastAsia="黑体" w:cs="黑体"/>
                <w:sz w:val="24"/>
              </w:rPr>
            </w:pPr>
            <w:r>
              <w:rPr>
                <w:rFonts w:hint="eastAsia" w:ascii="黑体" w:hAnsi="黑体" w:eastAsia="黑体" w:cs="黑体"/>
                <w:sz w:val="24"/>
              </w:rPr>
              <w:t>联系人</w:t>
            </w:r>
          </w:p>
        </w:tc>
        <w:tc>
          <w:tcPr>
            <w:tcW w:w="1575" w:type="dxa"/>
            <w:tcBorders>
              <w:top w:val="single" w:color="auto" w:sz="8" w:space="0"/>
              <w:right w:val="single" w:color="auto" w:sz="8" w:space="0"/>
            </w:tcBorders>
            <w:noWrap w:val="0"/>
            <w:vAlign w:val="center"/>
          </w:tcPr>
          <w:p w14:paraId="53BECF3D">
            <w:pPr>
              <w:spacing w:line="600" w:lineRule="exact"/>
              <w:jc w:val="center"/>
              <w:rPr>
                <w:rFonts w:hint="eastAsia" w:ascii="黑体" w:hAnsi="黑体" w:eastAsia="黑体" w:cs="黑体"/>
                <w:sz w:val="24"/>
              </w:rPr>
            </w:pPr>
            <w:r>
              <w:rPr>
                <w:rFonts w:hint="eastAsia" w:ascii="黑体" w:hAnsi="黑体" w:eastAsia="黑体" w:cs="黑体"/>
                <w:sz w:val="24"/>
              </w:rPr>
              <w:t>联系电话</w:t>
            </w:r>
          </w:p>
        </w:tc>
      </w:tr>
      <w:tr w14:paraId="7B67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183F2B7E">
            <w:pPr>
              <w:spacing w:line="600" w:lineRule="exact"/>
              <w:rPr>
                <w:rFonts w:hint="eastAsia"/>
                <w:sz w:val="28"/>
              </w:rPr>
            </w:pPr>
          </w:p>
        </w:tc>
        <w:tc>
          <w:tcPr>
            <w:tcW w:w="2321" w:type="dxa"/>
            <w:noWrap w:val="0"/>
            <w:vAlign w:val="top"/>
          </w:tcPr>
          <w:p w14:paraId="3E00C042">
            <w:pPr>
              <w:spacing w:line="600" w:lineRule="exact"/>
              <w:rPr>
                <w:rFonts w:hint="eastAsia"/>
                <w:sz w:val="28"/>
              </w:rPr>
            </w:pPr>
          </w:p>
        </w:tc>
        <w:tc>
          <w:tcPr>
            <w:tcW w:w="2539" w:type="dxa"/>
            <w:noWrap w:val="0"/>
            <w:vAlign w:val="top"/>
          </w:tcPr>
          <w:p w14:paraId="591CF10C">
            <w:pPr>
              <w:spacing w:line="600" w:lineRule="exact"/>
              <w:rPr>
                <w:rFonts w:hint="eastAsia"/>
                <w:sz w:val="28"/>
              </w:rPr>
            </w:pPr>
          </w:p>
        </w:tc>
        <w:tc>
          <w:tcPr>
            <w:tcW w:w="1080" w:type="dxa"/>
            <w:noWrap w:val="0"/>
            <w:vAlign w:val="top"/>
          </w:tcPr>
          <w:p w14:paraId="6DE7819A">
            <w:pPr>
              <w:spacing w:line="600" w:lineRule="exact"/>
              <w:rPr>
                <w:rFonts w:hint="eastAsia"/>
                <w:sz w:val="28"/>
              </w:rPr>
            </w:pPr>
          </w:p>
        </w:tc>
        <w:tc>
          <w:tcPr>
            <w:tcW w:w="720" w:type="dxa"/>
            <w:noWrap w:val="0"/>
            <w:vAlign w:val="top"/>
          </w:tcPr>
          <w:p w14:paraId="15AF21F9">
            <w:pPr>
              <w:spacing w:line="600" w:lineRule="exact"/>
              <w:rPr>
                <w:rFonts w:hint="eastAsia"/>
                <w:sz w:val="28"/>
              </w:rPr>
            </w:pPr>
          </w:p>
        </w:tc>
        <w:tc>
          <w:tcPr>
            <w:tcW w:w="2880" w:type="dxa"/>
            <w:noWrap w:val="0"/>
            <w:vAlign w:val="top"/>
          </w:tcPr>
          <w:p w14:paraId="2E82738D">
            <w:pPr>
              <w:spacing w:line="600" w:lineRule="exact"/>
              <w:rPr>
                <w:rFonts w:hint="eastAsia"/>
                <w:sz w:val="28"/>
              </w:rPr>
            </w:pPr>
          </w:p>
        </w:tc>
        <w:tc>
          <w:tcPr>
            <w:tcW w:w="1260" w:type="dxa"/>
            <w:noWrap w:val="0"/>
            <w:vAlign w:val="top"/>
          </w:tcPr>
          <w:p w14:paraId="51B2D50E">
            <w:pPr>
              <w:spacing w:line="600" w:lineRule="exact"/>
              <w:rPr>
                <w:rFonts w:hint="eastAsia"/>
                <w:sz w:val="28"/>
              </w:rPr>
            </w:pPr>
          </w:p>
        </w:tc>
        <w:tc>
          <w:tcPr>
            <w:tcW w:w="971" w:type="dxa"/>
            <w:noWrap w:val="0"/>
            <w:vAlign w:val="top"/>
          </w:tcPr>
          <w:p w14:paraId="685022C4">
            <w:pPr>
              <w:spacing w:line="600" w:lineRule="exact"/>
              <w:rPr>
                <w:rFonts w:hint="eastAsia"/>
                <w:sz w:val="28"/>
              </w:rPr>
            </w:pPr>
          </w:p>
        </w:tc>
        <w:tc>
          <w:tcPr>
            <w:tcW w:w="1575" w:type="dxa"/>
            <w:tcBorders>
              <w:right w:val="single" w:color="auto" w:sz="8" w:space="0"/>
            </w:tcBorders>
            <w:noWrap w:val="0"/>
            <w:vAlign w:val="top"/>
          </w:tcPr>
          <w:p w14:paraId="441165F4">
            <w:pPr>
              <w:spacing w:line="600" w:lineRule="exact"/>
              <w:rPr>
                <w:rFonts w:hint="eastAsia"/>
                <w:sz w:val="28"/>
              </w:rPr>
            </w:pPr>
          </w:p>
        </w:tc>
      </w:tr>
      <w:tr w14:paraId="6644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1F97AC2B">
            <w:pPr>
              <w:spacing w:line="600" w:lineRule="exact"/>
              <w:rPr>
                <w:rFonts w:hint="eastAsia"/>
                <w:sz w:val="28"/>
              </w:rPr>
            </w:pPr>
          </w:p>
        </w:tc>
        <w:tc>
          <w:tcPr>
            <w:tcW w:w="2321" w:type="dxa"/>
            <w:noWrap w:val="0"/>
            <w:vAlign w:val="top"/>
          </w:tcPr>
          <w:p w14:paraId="0CA7AC4C">
            <w:pPr>
              <w:spacing w:line="600" w:lineRule="exact"/>
              <w:rPr>
                <w:rFonts w:hint="eastAsia"/>
                <w:sz w:val="28"/>
              </w:rPr>
            </w:pPr>
          </w:p>
        </w:tc>
        <w:tc>
          <w:tcPr>
            <w:tcW w:w="2539" w:type="dxa"/>
            <w:noWrap w:val="0"/>
            <w:vAlign w:val="top"/>
          </w:tcPr>
          <w:p w14:paraId="08FEAFB4">
            <w:pPr>
              <w:spacing w:line="600" w:lineRule="exact"/>
              <w:rPr>
                <w:rFonts w:hint="eastAsia"/>
                <w:sz w:val="28"/>
              </w:rPr>
            </w:pPr>
          </w:p>
        </w:tc>
        <w:tc>
          <w:tcPr>
            <w:tcW w:w="1080" w:type="dxa"/>
            <w:noWrap w:val="0"/>
            <w:vAlign w:val="top"/>
          </w:tcPr>
          <w:p w14:paraId="2078D8C7">
            <w:pPr>
              <w:spacing w:line="600" w:lineRule="exact"/>
              <w:rPr>
                <w:rFonts w:hint="eastAsia"/>
                <w:sz w:val="28"/>
              </w:rPr>
            </w:pPr>
          </w:p>
        </w:tc>
        <w:tc>
          <w:tcPr>
            <w:tcW w:w="720" w:type="dxa"/>
            <w:noWrap w:val="0"/>
            <w:vAlign w:val="top"/>
          </w:tcPr>
          <w:p w14:paraId="79E596AC">
            <w:pPr>
              <w:spacing w:line="600" w:lineRule="exact"/>
              <w:rPr>
                <w:rFonts w:hint="eastAsia"/>
                <w:sz w:val="28"/>
              </w:rPr>
            </w:pPr>
          </w:p>
        </w:tc>
        <w:tc>
          <w:tcPr>
            <w:tcW w:w="2880" w:type="dxa"/>
            <w:noWrap w:val="0"/>
            <w:vAlign w:val="top"/>
          </w:tcPr>
          <w:p w14:paraId="192E54E4">
            <w:pPr>
              <w:spacing w:line="600" w:lineRule="exact"/>
              <w:rPr>
                <w:rFonts w:hint="eastAsia"/>
                <w:sz w:val="28"/>
              </w:rPr>
            </w:pPr>
          </w:p>
        </w:tc>
        <w:tc>
          <w:tcPr>
            <w:tcW w:w="1260" w:type="dxa"/>
            <w:noWrap w:val="0"/>
            <w:vAlign w:val="top"/>
          </w:tcPr>
          <w:p w14:paraId="6AB6389B">
            <w:pPr>
              <w:spacing w:line="600" w:lineRule="exact"/>
              <w:rPr>
                <w:rFonts w:hint="eastAsia"/>
                <w:sz w:val="28"/>
              </w:rPr>
            </w:pPr>
          </w:p>
        </w:tc>
        <w:tc>
          <w:tcPr>
            <w:tcW w:w="971" w:type="dxa"/>
            <w:noWrap w:val="0"/>
            <w:vAlign w:val="top"/>
          </w:tcPr>
          <w:p w14:paraId="057A5071">
            <w:pPr>
              <w:spacing w:line="600" w:lineRule="exact"/>
              <w:rPr>
                <w:rFonts w:hint="eastAsia"/>
                <w:sz w:val="28"/>
              </w:rPr>
            </w:pPr>
          </w:p>
        </w:tc>
        <w:tc>
          <w:tcPr>
            <w:tcW w:w="1575" w:type="dxa"/>
            <w:tcBorders>
              <w:right w:val="single" w:color="auto" w:sz="8" w:space="0"/>
            </w:tcBorders>
            <w:noWrap w:val="0"/>
            <w:vAlign w:val="top"/>
          </w:tcPr>
          <w:p w14:paraId="64659244">
            <w:pPr>
              <w:spacing w:line="600" w:lineRule="exact"/>
              <w:rPr>
                <w:rFonts w:hint="eastAsia"/>
                <w:sz w:val="28"/>
              </w:rPr>
            </w:pPr>
          </w:p>
        </w:tc>
      </w:tr>
      <w:tr w14:paraId="69D7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029B05D9">
            <w:pPr>
              <w:spacing w:line="600" w:lineRule="exact"/>
              <w:rPr>
                <w:rFonts w:hint="eastAsia"/>
                <w:sz w:val="28"/>
              </w:rPr>
            </w:pPr>
          </w:p>
        </w:tc>
        <w:tc>
          <w:tcPr>
            <w:tcW w:w="2321" w:type="dxa"/>
            <w:noWrap w:val="0"/>
            <w:vAlign w:val="top"/>
          </w:tcPr>
          <w:p w14:paraId="623D5F52">
            <w:pPr>
              <w:spacing w:line="600" w:lineRule="exact"/>
              <w:rPr>
                <w:rFonts w:hint="eastAsia"/>
                <w:sz w:val="28"/>
              </w:rPr>
            </w:pPr>
          </w:p>
        </w:tc>
        <w:tc>
          <w:tcPr>
            <w:tcW w:w="2539" w:type="dxa"/>
            <w:noWrap w:val="0"/>
            <w:vAlign w:val="top"/>
          </w:tcPr>
          <w:p w14:paraId="0135CCA7">
            <w:pPr>
              <w:spacing w:line="600" w:lineRule="exact"/>
              <w:rPr>
                <w:rFonts w:hint="eastAsia"/>
                <w:sz w:val="28"/>
              </w:rPr>
            </w:pPr>
          </w:p>
        </w:tc>
        <w:tc>
          <w:tcPr>
            <w:tcW w:w="1080" w:type="dxa"/>
            <w:noWrap w:val="0"/>
            <w:vAlign w:val="top"/>
          </w:tcPr>
          <w:p w14:paraId="5176507B">
            <w:pPr>
              <w:spacing w:line="600" w:lineRule="exact"/>
              <w:rPr>
                <w:rFonts w:hint="eastAsia"/>
                <w:sz w:val="28"/>
              </w:rPr>
            </w:pPr>
          </w:p>
        </w:tc>
        <w:tc>
          <w:tcPr>
            <w:tcW w:w="720" w:type="dxa"/>
            <w:noWrap w:val="0"/>
            <w:vAlign w:val="top"/>
          </w:tcPr>
          <w:p w14:paraId="0F6A352E">
            <w:pPr>
              <w:spacing w:line="600" w:lineRule="exact"/>
              <w:rPr>
                <w:rFonts w:hint="eastAsia"/>
                <w:sz w:val="28"/>
              </w:rPr>
            </w:pPr>
          </w:p>
        </w:tc>
        <w:tc>
          <w:tcPr>
            <w:tcW w:w="2880" w:type="dxa"/>
            <w:noWrap w:val="0"/>
            <w:vAlign w:val="top"/>
          </w:tcPr>
          <w:p w14:paraId="6BE57BCB">
            <w:pPr>
              <w:spacing w:line="600" w:lineRule="exact"/>
              <w:rPr>
                <w:rFonts w:hint="eastAsia"/>
                <w:sz w:val="28"/>
              </w:rPr>
            </w:pPr>
          </w:p>
        </w:tc>
        <w:tc>
          <w:tcPr>
            <w:tcW w:w="1260" w:type="dxa"/>
            <w:noWrap w:val="0"/>
            <w:vAlign w:val="top"/>
          </w:tcPr>
          <w:p w14:paraId="130A94FF">
            <w:pPr>
              <w:spacing w:line="600" w:lineRule="exact"/>
              <w:rPr>
                <w:rFonts w:hint="eastAsia"/>
                <w:sz w:val="28"/>
              </w:rPr>
            </w:pPr>
          </w:p>
        </w:tc>
        <w:tc>
          <w:tcPr>
            <w:tcW w:w="971" w:type="dxa"/>
            <w:noWrap w:val="0"/>
            <w:vAlign w:val="top"/>
          </w:tcPr>
          <w:p w14:paraId="63FFFC89">
            <w:pPr>
              <w:spacing w:line="600" w:lineRule="exact"/>
              <w:rPr>
                <w:rFonts w:hint="eastAsia"/>
                <w:sz w:val="28"/>
              </w:rPr>
            </w:pPr>
          </w:p>
        </w:tc>
        <w:tc>
          <w:tcPr>
            <w:tcW w:w="1575" w:type="dxa"/>
            <w:tcBorders>
              <w:right w:val="single" w:color="auto" w:sz="8" w:space="0"/>
            </w:tcBorders>
            <w:noWrap w:val="0"/>
            <w:vAlign w:val="top"/>
          </w:tcPr>
          <w:p w14:paraId="3A7F8C25">
            <w:pPr>
              <w:spacing w:line="600" w:lineRule="exact"/>
              <w:rPr>
                <w:rFonts w:hint="eastAsia"/>
                <w:sz w:val="28"/>
              </w:rPr>
            </w:pPr>
          </w:p>
        </w:tc>
      </w:tr>
      <w:tr w14:paraId="6CFE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06EA7682">
            <w:pPr>
              <w:spacing w:line="600" w:lineRule="exact"/>
              <w:rPr>
                <w:rFonts w:hint="eastAsia"/>
                <w:sz w:val="28"/>
              </w:rPr>
            </w:pPr>
          </w:p>
        </w:tc>
        <w:tc>
          <w:tcPr>
            <w:tcW w:w="2321" w:type="dxa"/>
            <w:noWrap w:val="0"/>
            <w:vAlign w:val="top"/>
          </w:tcPr>
          <w:p w14:paraId="6DBFBBEC">
            <w:pPr>
              <w:spacing w:line="600" w:lineRule="exact"/>
              <w:rPr>
                <w:rFonts w:hint="eastAsia"/>
                <w:sz w:val="28"/>
              </w:rPr>
            </w:pPr>
          </w:p>
        </w:tc>
        <w:tc>
          <w:tcPr>
            <w:tcW w:w="2539" w:type="dxa"/>
            <w:noWrap w:val="0"/>
            <w:vAlign w:val="top"/>
          </w:tcPr>
          <w:p w14:paraId="150535E2">
            <w:pPr>
              <w:spacing w:line="600" w:lineRule="exact"/>
              <w:rPr>
                <w:rFonts w:hint="eastAsia"/>
                <w:sz w:val="28"/>
              </w:rPr>
            </w:pPr>
          </w:p>
        </w:tc>
        <w:tc>
          <w:tcPr>
            <w:tcW w:w="1080" w:type="dxa"/>
            <w:noWrap w:val="0"/>
            <w:vAlign w:val="top"/>
          </w:tcPr>
          <w:p w14:paraId="1D3371FE">
            <w:pPr>
              <w:spacing w:line="600" w:lineRule="exact"/>
              <w:rPr>
                <w:rFonts w:hint="eastAsia"/>
                <w:sz w:val="28"/>
              </w:rPr>
            </w:pPr>
          </w:p>
        </w:tc>
        <w:tc>
          <w:tcPr>
            <w:tcW w:w="720" w:type="dxa"/>
            <w:noWrap w:val="0"/>
            <w:vAlign w:val="top"/>
          </w:tcPr>
          <w:p w14:paraId="4DDF5BAF">
            <w:pPr>
              <w:spacing w:line="600" w:lineRule="exact"/>
              <w:rPr>
                <w:rFonts w:hint="eastAsia"/>
                <w:sz w:val="28"/>
              </w:rPr>
            </w:pPr>
          </w:p>
        </w:tc>
        <w:tc>
          <w:tcPr>
            <w:tcW w:w="2880" w:type="dxa"/>
            <w:noWrap w:val="0"/>
            <w:vAlign w:val="top"/>
          </w:tcPr>
          <w:p w14:paraId="3BDF683E">
            <w:pPr>
              <w:spacing w:line="600" w:lineRule="exact"/>
              <w:rPr>
                <w:rFonts w:hint="eastAsia"/>
                <w:sz w:val="28"/>
              </w:rPr>
            </w:pPr>
          </w:p>
        </w:tc>
        <w:tc>
          <w:tcPr>
            <w:tcW w:w="1260" w:type="dxa"/>
            <w:noWrap w:val="0"/>
            <w:vAlign w:val="top"/>
          </w:tcPr>
          <w:p w14:paraId="5897CD56">
            <w:pPr>
              <w:spacing w:line="600" w:lineRule="exact"/>
              <w:rPr>
                <w:rFonts w:hint="eastAsia"/>
                <w:sz w:val="28"/>
              </w:rPr>
            </w:pPr>
          </w:p>
        </w:tc>
        <w:tc>
          <w:tcPr>
            <w:tcW w:w="971" w:type="dxa"/>
            <w:noWrap w:val="0"/>
            <w:vAlign w:val="top"/>
          </w:tcPr>
          <w:p w14:paraId="7DCB676F">
            <w:pPr>
              <w:spacing w:line="600" w:lineRule="exact"/>
              <w:rPr>
                <w:rFonts w:hint="eastAsia"/>
                <w:sz w:val="28"/>
              </w:rPr>
            </w:pPr>
          </w:p>
        </w:tc>
        <w:tc>
          <w:tcPr>
            <w:tcW w:w="1575" w:type="dxa"/>
            <w:tcBorders>
              <w:right w:val="single" w:color="auto" w:sz="8" w:space="0"/>
            </w:tcBorders>
            <w:noWrap w:val="0"/>
            <w:vAlign w:val="top"/>
          </w:tcPr>
          <w:p w14:paraId="0D27D1AE">
            <w:pPr>
              <w:spacing w:line="600" w:lineRule="exact"/>
              <w:rPr>
                <w:rFonts w:hint="eastAsia"/>
                <w:sz w:val="28"/>
              </w:rPr>
            </w:pPr>
          </w:p>
        </w:tc>
      </w:tr>
      <w:tr w14:paraId="0666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66F6B906">
            <w:pPr>
              <w:spacing w:line="600" w:lineRule="exact"/>
              <w:rPr>
                <w:rFonts w:hint="eastAsia"/>
                <w:sz w:val="28"/>
              </w:rPr>
            </w:pPr>
          </w:p>
        </w:tc>
        <w:tc>
          <w:tcPr>
            <w:tcW w:w="2321" w:type="dxa"/>
            <w:noWrap w:val="0"/>
            <w:vAlign w:val="top"/>
          </w:tcPr>
          <w:p w14:paraId="4FBECA19">
            <w:pPr>
              <w:spacing w:line="600" w:lineRule="exact"/>
              <w:rPr>
                <w:rFonts w:hint="eastAsia"/>
                <w:sz w:val="28"/>
              </w:rPr>
            </w:pPr>
          </w:p>
        </w:tc>
        <w:tc>
          <w:tcPr>
            <w:tcW w:w="2539" w:type="dxa"/>
            <w:noWrap w:val="0"/>
            <w:vAlign w:val="top"/>
          </w:tcPr>
          <w:p w14:paraId="451920C0">
            <w:pPr>
              <w:spacing w:line="600" w:lineRule="exact"/>
              <w:rPr>
                <w:rFonts w:hint="eastAsia"/>
                <w:sz w:val="28"/>
              </w:rPr>
            </w:pPr>
          </w:p>
        </w:tc>
        <w:tc>
          <w:tcPr>
            <w:tcW w:w="1080" w:type="dxa"/>
            <w:noWrap w:val="0"/>
            <w:vAlign w:val="top"/>
          </w:tcPr>
          <w:p w14:paraId="10DEF8BD">
            <w:pPr>
              <w:spacing w:line="600" w:lineRule="exact"/>
              <w:rPr>
                <w:rFonts w:hint="eastAsia"/>
                <w:sz w:val="28"/>
              </w:rPr>
            </w:pPr>
          </w:p>
        </w:tc>
        <w:tc>
          <w:tcPr>
            <w:tcW w:w="720" w:type="dxa"/>
            <w:noWrap w:val="0"/>
            <w:vAlign w:val="top"/>
          </w:tcPr>
          <w:p w14:paraId="1A3E194D">
            <w:pPr>
              <w:spacing w:line="600" w:lineRule="exact"/>
              <w:rPr>
                <w:rFonts w:hint="eastAsia"/>
                <w:sz w:val="28"/>
              </w:rPr>
            </w:pPr>
          </w:p>
        </w:tc>
        <w:tc>
          <w:tcPr>
            <w:tcW w:w="2880" w:type="dxa"/>
            <w:noWrap w:val="0"/>
            <w:vAlign w:val="top"/>
          </w:tcPr>
          <w:p w14:paraId="17403BF0">
            <w:pPr>
              <w:spacing w:line="600" w:lineRule="exact"/>
              <w:rPr>
                <w:rFonts w:hint="eastAsia"/>
                <w:sz w:val="28"/>
              </w:rPr>
            </w:pPr>
          </w:p>
        </w:tc>
        <w:tc>
          <w:tcPr>
            <w:tcW w:w="1260" w:type="dxa"/>
            <w:noWrap w:val="0"/>
            <w:vAlign w:val="top"/>
          </w:tcPr>
          <w:p w14:paraId="200F486E">
            <w:pPr>
              <w:spacing w:line="600" w:lineRule="exact"/>
              <w:rPr>
                <w:rFonts w:hint="eastAsia"/>
                <w:sz w:val="28"/>
              </w:rPr>
            </w:pPr>
          </w:p>
        </w:tc>
        <w:tc>
          <w:tcPr>
            <w:tcW w:w="971" w:type="dxa"/>
            <w:noWrap w:val="0"/>
            <w:vAlign w:val="top"/>
          </w:tcPr>
          <w:p w14:paraId="3FFC08DA">
            <w:pPr>
              <w:spacing w:line="600" w:lineRule="exact"/>
              <w:rPr>
                <w:rFonts w:hint="eastAsia"/>
                <w:sz w:val="28"/>
              </w:rPr>
            </w:pPr>
          </w:p>
        </w:tc>
        <w:tc>
          <w:tcPr>
            <w:tcW w:w="1575" w:type="dxa"/>
            <w:tcBorders>
              <w:right w:val="single" w:color="auto" w:sz="8" w:space="0"/>
            </w:tcBorders>
            <w:noWrap w:val="0"/>
            <w:vAlign w:val="top"/>
          </w:tcPr>
          <w:p w14:paraId="5A5EADED">
            <w:pPr>
              <w:spacing w:line="600" w:lineRule="exact"/>
              <w:rPr>
                <w:rFonts w:hint="eastAsia"/>
                <w:sz w:val="28"/>
              </w:rPr>
            </w:pPr>
          </w:p>
        </w:tc>
      </w:tr>
      <w:tr w14:paraId="7144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4C1A7CD0">
            <w:pPr>
              <w:spacing w:line="600" w:lineRule="exact"/>
              <w:rPr>
                <w:rFonts w:hint="eastAsia"/>
                <w:sz w:val="28"/>
              </w:rPr>
            </w:pPr>
          </w:p>
        </w:tc>
        <w:tc>
          <w:tcPr>
            <w:tcW w:w="2321" w:type="dxa"/>
            <w:noWrap w:val="0"/>
            <w:vAlign w:val="top"/>
          </w:tcPr>
          <w:p w14:paraId="276BDFA9">
            <w:pPr>
              <w:spacing w:line="600" w:lineRule="exact"/>
              <w:rPr>
                <w:rFonts w:hint="eastAsia"/>
                <w:sz w:val="28"/>
              </w:rPr>
            </w:pPr>
          </w:p>
        </w:tc>
        <w:tc>
          <w:tcPr>
            <w:tcW w:w="2539" w:type="dxa"/>
            <w:noWrap w:val="0"/>
            <w:vAlign w:val="top"/>
          </w:tcPr>
          <w:p w14:paraId="057EE652">
            <w:pPr>
              <w:spacing w:line="600" w:lineRule="exact"/>
              <w:rPr>
                <w:rFonts w:hint="eastAsia"/>
                <w:sz w:val="28"/>
              </w:rPr>
            </w:pPr>
          </w:p>
        </w:tc>
        <w:tc>
          <w:tcPr>
            <w:tcW w:w="1080" w:type="dxa"/>
            <w:noWrap w:val="0"/>
            <w:vAlign w:val="top"/>
          </w:tcPr>
          <w:p w14:paraId="4E42143E">
            <w:pPr>
              <w:spacing w:line="600" w:lineRule="exact"/>
              <w:rPr>
                <w:rFonts w:hint="eastAsia"/>
                <w:sz w:val="28"/>
              </w:rPr>
            </w:pPr>
          </w:p>
        </w:tc>
        <w:tc>
          <w:tcPr>
            <w:tcW w:w="720" w:type="dxa"/>
            <w:noWrap w:val="0"/>
            <w:vAlign w:val="top"/>
          </w:tcPr>
          <w:p w14:paraId="09B66D22">
            <w:pPr>
              <w:spacing w:line="600" w:lineRule="exact"/>
              <w:rPr>
                <w:rFonts w:hint="eastAsia"/>
                <w:sz w:val="28"/>
              </w:rPr>
            </w:pPr>
          </w:p>
        </w:tc>
        <w:tc>
          <w:tcPr>
            <w:tcW w:w="2880" w:type="dxa"/>
            <w:noWrap w:val="0"/>
            <w:vAlign w:val="top"/>
          </w:tcPr>
          <w:p w14:paraId="439AC605">
            <w:pPr>
              <w:spacing w:line="600" w:lineRule="exact"/>
              <w:rPr>
                <w:rFonts w:hint="eastAsia"/>
                <w:sz w:val="28"/>
              </w:rPr>
            </w:pPr>
          </w:p>
        </w:tc>
        <w:tc>
          <w:tcPr>
            <w:tcW w:w="1260" w:type="dxa"/>
            <w:noWrap w:val="0"/>
            <w:vAlign w:val="top"/>
          </w:tcPr>
          <w:p w14:paraId="1D5AC403">
            <w:pPr>
              <w:spacing w:line="600" w:lineRule="exact"/>
              <w:rPr>
                <w:rFonts w:hint="eastAsia"/>
                <w:sz w:val="28"/>
              </w:rPr>
            </w:pPr>
          </w:p>
        </w:tc>
        <w:tc>
          <w:tcPr>
            <w:tcW w:w="971" w:type="dxa"/>
            <w:noWrap w:val="0"/>
            <w:vAlign w:val="top"/>
          </w:tcPr>
          <w:p w14:paraId="38FE1F25">
            <w:pPr>
              <w:spacing w:line="600" w:lineRule="exact"/>
              <w:rPr>
                <w:rFonts w:hint="eastAsia"/>
                <w:sz w:val="28"/>
              </w:rPr>
            </w:pPr>
          </w:p>
        </w:tc>
        <w:tc>
          <w:tcPr>
            <w:tcW w:w="1575" w:type="dxa"/>
            <w:tcBorders>
              <w:right w:val="single" w:color="auto" w:sz="8" w:space="0"/>
            </w:tcBorders>
            <w:noWrap w:val="0"/>
            <w:vAlign w:val="top"/>
          </w:tcPr>
          <w:p w14:paraId="65344C0C">
            <w:pPr>
              <w:spacing w:line="600" w:lineRule="exact"/>
              <w:rPr>
                <w:rFonts w:hint="eastAsia"/>
                <w:sz w:val="28"/>
              </w:rPr>
            </w:pPr>
          </w:p>
        </w:tc>
      </w:tr>
      <w:tr w14:paraId="5EA8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08FD2EB6">
            <w:pPr>
              <w:spacing w:line="600" w:lineRule="exact"/>
              <w:rPr>
                <w:rFonts w:hint="eastAsia"/>
                <w:sz w:val="28"/>
              </w:rPr>
            </w:pPr>
          </w:p>
        </w:tc>
        <w:tc>
          <w:tcPr>
            <w:tcW w:w="2321" w:type="dxa"/>
            <w:noWrap w:val="0"/>
            <w:vAlign w:val="top"/>
          </w:tcPr>
          <w:p w14:paraId="04B9C118">
            <w:pPr>
              <w:spacing w:line="600" w:lineRule="exact"/>
              <w:rPr>
                <w:rFonts w:hint="eastAsia"/>
                <w:sz w:val="28"/>
              </w:rPr>
            </w:pPr>
          </w:p>
        </w:tc>
        <w:tc>
          <w:tcPr>
            <w:tcW w:w="2539" w:type="dxa"/>
            <w:noWrap w:val="0"/>
            <w:vAlign w:val="top"/>
          </w:tcPr>
          <w:p w14:paraId="2CF904AA">
            <w:pPr>
              <w:spacing w:line="600" w:lineRule="exact"/>
              <w:rPr>
                <w:rFonts w:hint="eastAsia"/>
                <w:sz w:val="28"/>
              </w:rPr>
            </w:pPr>
          </w:p>
        </w:tc>
        <w:tc>
          <w:tcPr>
            <w:tcW w:w="1080" w:type="dxa"/>
            <w:noWrap w:val="0"/>
            <w:vAlign w:val="top"/>
          </w:tcPr>
          <w:p w14:paraId="0DF5F2F7">
            <w:pPr>
              <w:spacing w:line="600" w:lineRule="exact"/>
              <w:rPr>
                <w:rFonts w:hint="eastAsia"/>
                <w:sz w:val="28"/>
              </w:rPr>
            </w:pPr>
          </w:p>
        </w:tc>
        <w:tc>
          <w:tcPr>
            <w:tcW w:w="720" w:type="dxa"/>
            <w:noWrap w:val="0"/>
            <w:vAlign w:val="top"/>
          </w:tcPr>
          <w:p w14:paraId="713B84E4">
            <w:pPr>
              <w:spacing w:line="600" w:lineRule="exact"/>
              <w:rPr>
                <w:rFonts w:hint="eastAsia"/>
                <w:sz w:val="28"/>
              </w:rPr>
            </w:pPr>
          </w:p>
        </w:tc>
        <w:tc>
          <w:tcPr>
            <w:tcW w:w="2880" w:type="dxa"/>
            <w:noWrap w:val="0"/>
            <w:vAlign w:val="top"/>
          </w:tcPr>
          <w:p w14:paraId="5D60A094">
            <w:pPr>
              <w:spacing w:line="600" w:lineRule="exact"/>
              <w:rPr>
                <w:rFonts w:hint="eastAsia"/>
                <w:sz w:val="28"/>
              </w:rPr>
            </w:pPr>
          </w:p>
        </w:tc>
        <w:tc>
          <w:tcPr>
            <w:tcW w:w="1260" w:type="dxa"/>
            <w:noWrap w:val="0"/>
            <w:vAlign w:val="top"/>
          </w:tcPr>
          <w:p w14:paraId="739C5D21">
            <w:pPr>
              <w:spacing w:line="600" w:lineRule="exact"/>
              <w:rPr>
                <w:rFonts w:hint="eastAsia"/>
                <w:sz w:val="28"/>
              </w:rPr>
            </w:pPr>
          </w:p>
        </w:tc>
        <w:tc>
          <w:tcPr>
            <w:tcW w:w="971" w:type="dxa"/>
            <w:noWrap w:val="0"/>
            <w:vAlign w:val="top"/>
          </w:tcPr>
          <w:p w14:paraId="30F53502">
            <w:pPr>
              <w:spacing w:line="600" w:lineRule="exact"/>
              <w:rPr>
                <w:rFonts w:hint="eastAsia"/>
                <w:sz w:val="28"/>
              </w:rPr>
            </w:pPr>
          </w:p>
        </w:tc>
        <w:tc>
          <w:tcPr>
            <w:tcW w:w="1575" w:type="dxa"/>
            <w:tcBorders>
              <w:right w:val="single" w:color="auto" w:sz="8" w:space="0"/>
            </w:tcBorders>
            <w:noWrap w:val="0"/>
            <w:vAlign w:val="top"/>
          </w:tcPr>
          <w:p w14:paraId="525DAFAA">
            <w:pPr>
              <w:spacing w:line="600" w:lineRule="exact"/>
              <w:rPr>
                <w:rFonts w:hint="eastAsia"/>
                <w:sz w:val="28"/>
              </w:rPr>
            </w:pPr>
          </w:p>
        </w:tc>
      </w:tr>
      <w:tr w14:paraId="508B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val="0"/>
            <w:vAlign w:val="top"/>
          </w:tcPr>
          <w:p w14:paraId="4566B2E3">
            <w:pPr>
              <w:spacing w:line="600" w:lineRule="exact"/>
              <w:rPr>
                <w:rFonts w:hint="eastAsia"/>
                <w:sz w:val="28"/>
              </w:rPr>
            </w:pPr>
          </w:p>
        </w:tc>
        <w:tc>
          <w:tcPr>
            <w:tcW w:w="2321" w:type="dxa"/>
            <w:noWrap w:val="0"/>
            <w:vAlign w:val="top"/>
          </w:tcPr>
          <w:p w14:paraId="0129CA60">
            <w:pPr>
              <w:spacing w:line="600" w:lineRule="exact"/>
              <w:rPr>
                <w:rFonts w:hint="eastAsia"/>
                <w:sz w:val="28"/>
              </w:rPr>
            </w:pPr>
          </w:p>
        </w:tc>
        <w:tc>
          <w:tcPr>
            <w:tcW w:w="2539" w:type="dxa"/>
            <w:noWrap w:val="0"/>
            <w:vAlign w:val="top"/>
          </w:tcPr>
          <w:p w14:paraId="179C233D">
            <w:pPr>
              <w:spacing w:line="600" w:lineRule="exact"/>
              <w:rPr>
                <w:rFonts w:hint="eastAsia"/>
                <w:sz w:val="28"/>
              </w:rPr>
            </w:pPr>
          </w:p>
        </w:tc>
        <w:tc>
          <w:tcPr>
            <w:tcW w:w="1080" w:type="dxa"/>
            <w:noWrap w:val="0"/>
            <w:vAlign w:val="top"/>
          </w:tcPr>
          <w:p w14:paraId="16FA4137">
            <w:pPr>
              <w:spacing w:line="600" w:lineRule="exact"/>
              <w:rPr>
                <w:rFonts w:hint="eastAsia"/>
                <w:sz w:val="28"/>
              </w:rPr>
            </w:pPr>
          </w:p>
        </w:tc>
        <w:tc>
          <w:tcPr>
            <w:tcW w:w="720" w:type="dxa"/>
            <w:noWrap w:val="0"/>
            <w:vAlign w:val="top"/>
          </w:tcPr>
          <w:p w14:paraId="6E109CA4">
            <w:pPr>
              <w:spacing w:line="600" w:lineRule="exact"/>
              <w:rPr>
                <w:rFonts w:hint="eastAsia"/>
                <w:sz w:val="28"/>
              </w:rPr>
            </w:pPr>
          </w:p>
        </w:tc>
        <w:tc>
          <w:tcPr>
            <w:tcW w:w="2880" w:type="dxa"/>
            <w:noWrap w:val="0"/>
            <w:vAlign w:val="top"/>
          </w:tcPr>
          <w:p w14:paraId="69BA2707">
            <w:pPr>
              <w:spacing w:line="600" w:lineRule="exact"/>
              <w:rPr>
                <w:rFonts w:hint="eastAsia"/>
                <w:sz w:val="28"/>
              </w:rPr>
            </w:pPr>
          </w:p>
        </w:tc>
        <w:tc>
          <w:tcPr>
            <w:tcW w:w="1260" w:type="dxa"/>
            <w:noWrap w:val="0"/>
            <w:vAlign w:val="top"/>
          </w:tcPr>
          <w:p w14:paraId="1B0590EE">
            <w:pPr>
              <w:spacing w:line="600" w:lineRule="exact"/>
              <w:rPr>
                <w:rFonts w:hint="eastAsia"/>
                <w:sz w:val="28"/>
              </w:rPr>
            </w:pPr>
          </w:p>
        </w:tc>
        <w:tc>
          <w:tcPr>
            <w:tcW w:w="971" w:type="dxa"/>
            <w:noWrap w:val="0"/>
            <w:vAlign w:val="top"/>
          </w:tcPr>
          <w:p w14:paraId="14AB537E">
            <w:pPr>
              <w:spacing w:line="600" w:lineRule="exact"/>
              <w:rPr>
                <w:rFonts w:hint="eastAsia"/>
                <w:sz w:val="28"/>
              </w:rPr>
            </w:pPr>
          </w:p>
        </w:tc>
        <w:tc>
          <w:tcPr>
            <w:tcW w:w="1575" w:type="dxa"/>
            <w:tcBorders>
              <w:right w:val="single" w:color="auto" w:sz="8" w:space="0"/>
            </w:tcBorders>
            <w:noWrap w:val="0"/>
            <w:vAlign w:val="top"/>
          </w:tcPr>
          <w:p w14:paraId="29ED57BA">
            <w:pPr>
              <w:spacing w:line="600" w:lineRule="exact"/>
              <w:rPr>
                <w:rFonts w:hint="eastAsia"/>
                <w:sz w:val="28"/>
              </w:rPr>
            </w:pPr>
          </w:p>
        </w:tc>
      </w:tr>
      <w:tr w14:paraId="4B8F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val="0"/>
            <w:vAlign w:val="top"/>
          </w:tcPr>
          <w:p w14:paraId="1438BA2F">
            <w:pPr>
              <w:spacing w:line="600" w:lineRule="exact"/>
              <w:rPr>
                <w:rFonts w:hint="eastAsia"/>
                <w:sz w:val="28"/>
              </w:rPr>
            </w:pPr>
          </w:p>
        </w:tc>
        <w:tc>
          <w:tcPr>
            <w:tcW w:w="2321" w:type="dxa"/>
            <w:tcBorders>
              <w:bottom w:val="single" w:color="auto" w:sz="8" w:space="0"/>
            </w:tcBorders>
            <w:noWrap w:val="0"/>
            <w:vAlign w:val="top"/>
          </w:tcPr>
          <w:p w14:paraId="72902BD9">
            <w:pPr>
              <w:spacing w:line="600" w:lineRule="exact"/>
              <w:rPr>
                <w:rFonts w:hint="eastAsia"/>
                <w:sz w:val="28"/>
              </w:rPr>
            </w:pPr>
          </w:p>
        </w:tc>
        <w:tc>
          <w:tcPr>
            <w:tcW w:w="2539" w:type="dxa"/>
            <w:tcBorders>
              <w:bottom w:val="single" w:color="auto" w:sz="8" w:space="0"/>
            </w:tcBorders>
            <w:noWrap w:val="0"/>
            <w:vAlign w:val="top"/>
          </w:tcPr>
          <w:p w14:paraId="4D433705">
            <w:pPr>
              <w:spacing w:line="600" w:lineRule="exact"/>
              <w:rPr>
                <w:rFonts w:hint="eastAsia"/>
                <w:sz w:val="28"/>
              </w:rPr>
            </w:pPr>
          </w:p>
        </w:tc>
        <w:tc>
          <w:tcPr>
            <w:tcW w:w="1080" w:type="dxa"/>
            <w:tcBorders>
              <w:bottom w:val="single" w:color="auto" w:sz="8" w:space="0"/>
            </w:tcBorders>
            <w:noWrap w:val="0"/>
            <w:vAlign w:val="top"/>
          </w:tcPr>
          <w:p w14:paraId="6CA8556F">
            <w:pPr>
              <w:spacing w:line="600" w:lineRule="exact"/>
              <w:rPr>
                <w:rFonts w:hint="eastAsia"/>
                <w:sz w:val="28"/>
              </w:rPr>
            </w:pPr>
          </w:p>
        </w:tc>
        <w:tc>
          <w:tcPr>
            <w:tcW w:w="720" w:type="dxa"/>
            <w:tcBorders>
              <w:bottom w:val="single" w:color="auto" w:sz="8" w:space="0"/>
            </w:tcBorders>
            <w:noWrap w:val="0"/>
            <w:vAlign w:val="top"/>
          </w:tcPr>
          <w:p w14:paraId="4AE053EE">
            <w:pPr>
              <w:spacing w:line="600" w:lineRule="exact"/>
              <w:rPr>
                <w:rFonts w:hint="eastAsia"/>
                <w:sz w:val="28"/>
              </w:rPr>
            </w:pPr>
          </w:p>
        </w:tc>
        <w:tc>
          <w:tcPr>
            <w:tcW w:w="2880" w:type="dxa"/>
            <w:tcBorders>
              <w:bottom w:val="single" w:color="auto" w:sz="8" w:space="0"/>
            </w:tcBorders>
            <w:noWrap w:val="0"/>
            <w:vAlign w:val="top"/>
          </w:tcPr>
          <w:p w14:paraId="5CBC4EFC">
            <w:pPr>
              <w:spacing w:line="600" w:lineRule="exact"/>
              <w:rPr>
                <w:rFonts w:hint="eastAsia"/>
                <w:sz w:val="28"/>
              </w:rPr>
            </w:pPr>
          </w:p>
        </w:tc>
        <w:tc>
          <w:tcPr>
            <w:tcW w:w="1260" w:type="dxa"/>
            <w:tcBorders>
              <w:bottom w:val="single" w:color="auto" w:sz="8" w:space="0"/>
            </w:tcBorders>
            <w:noWrap w:val="0"/>
            <w:vAlign w:val="top"/>
          </w:tcPr>
          <w:p w14:paraId="5CAF5E8A">
            <w:pPr>
              <w:spacing w:line="600" w:lineRule="exact"/>
              <w:rPr>
                <w:rFonts w:hint="eastAsia"/>
                <w:sz w:val="28"/>
              </w:rPr>
            </w:pPr>
          </w:p>
        </w:tc>
        <w:tc>
          <w:tcPr>
            <w:tcW w:w="971" w:type="dxa"/>
            <w:tcBorders>
              <w:bottom w:val="single" w:color="auto" w:sz="8" w:space="0"/>
            </w:tcBorders>
            <w:noWrap w:val="0"/>
            <w:vAlign w:val="top"/>
          </w:tcPr>
          <w:p w14:paraId="6F9703F3">
            <w:pPr>
              <w:spacing w:line="600" w:lineRule="exact"/>
              <w:rPr>
                <w:rFonts w:hint="eastAsia"/>
                <w:sz w:val="28"/>
              </w:rPr>
            </w:pPr>
          </w:p>
        </w:tc>
        <w:tc>
          <w:tcPr>
            <w:tcW w:w="1575" w:type="dxa"/>
            <w:tcBorders>
              <w:bottom w:val="single" w:color="auto" w:sz="8" w:space="0"/>
              <w:right w:val="single" w:color="auto" w:sz="8" w:space="0"/>
            </w:tcBorders>
            <w:noWrap w:val="0"/>
            <w:vAlign w:val="top"/>
          </w:tcPr>
          <w:p w14:paraId="6CF6305E">
            <w:pPr>
              <w:spacing w:line="600" w:lineRule="exact"/>
              <w:rPr>
                <w:rFonts w:hint="eastAsia"/>
                <w:sz w:val="28"/>
              </w:rPr>
            </w:pPr>
          </w:p>
        </w:tc>
      </w:tr>
    </w:tbl>
    <w:p w14:paraId="7A4E72D1">
      <w:pPr>
        <w:spacing w:line="360" w:lineRule="auto"/>
        <w:ind w:left="480" w:hanging="480" w:hangingChars="200"/>
        <w:rPr>
          <w:rFonts w:ascii="宋体"/>
          <w:b/>
          <w:bCs/>
          <w:spacing w:val="-4"/>
          <w:sz w:val="36"/>
        </w:rPr>
        <w:sectPr>
          <w:pgSz w:w="16838" w:h="11906" w:orient="landscape"/>
          <w:pgMar w:top="1797" w:right="1440" w:bottom="1797" w:left="1440" w:header="851" w:footer="992" w:gutter="0"/>
          <w:pgNumType w:fmt="numberInDash"/>
          <w:cols w:space="720" w:num="1"/>
          <w:docGrid w:type="lines" w:linePitch="312" w:charSpace="0"/>
        </w:sectPr>
      </w:pPr>
      <w:r>
        <w:rPr>
          <w:rFonts w:hint="eastAsia" w:eastAsia="楷体_GB2312"/>
          <w:sz w:val="24"/>
        </w:rPr>
        <w:t>注：填写企业（组织）的主要顾客名单，可另加附页。</w:t>
      </w:r>
    </w:p>
    <w:p w14:paraId="7F93B9E3">
      <w:pPr>
        <w:spacing w:line="360" w:lineRule="auto"/>
        <w:ind w:left="627" w:hanging="627" w:hangingChars="200"/>
        <w:jc w:val="center"/>
        <w:rPr>
          <w:rFonts w:hint="eastAsia" w:ascii="黑体" w:eastAsia="黑体"/>
          <w:b/>
          <w:bCs/>
          <w:spacing w:val="-4"/>
          <w:sz w:val="32"/>
          <w:szCs w:val="32"/>
        </w:rPr>
      </w:pPr>
    </w:p>
    <w:p w14:paraId="600859D4">
      <w:pPr>
        <w:spacing w:line="360" w:lineRule="auto"/>
        <w:ind w:left="627" w:hanging="704" w:hangingChars="200"/>
        <w:jc w:val="center"/>
        <w:rPr>
          <w:rFonts w:hint="eastAsia" w:ascii="方正小标宋简体" w:hAnsi="方正小标宋简体" w:eastAsia="方正小标宋简体" w:cs="方正小标宋简体"/>
          <w:b w:val="0"/>
          <w:bCs w:val="0"/>
          <w:spacing w:val="-4"/>
          <w:sz w:val="36"/>
          <w:szCs w:val="36"/>
        </w:rPr>
      </w:pPr>
      <w:r>
        <w:rPr>
          <w:rFonts w:hint="eastAsia" w:ascii="方正小标宋简体" w:hAnsi="方正小标宋简体" w:eastAsia="方正小标宋简体" w:cs="方正小标宋简体"/>
          <w:b w:val="0"/>
          <w:bCs w:val="0"/>
          <w:spacing w:val="-4"/>
          <w:sz w:val="36"/>
          <w:szCs w:val="36"/>
        </w:rPr>
        <w:t>同行业主要竞争伙伴情况</w:t>
      </w:r>
    </w:p>
    <w:p w14:paraId="58A18B31">
      <w:pPr>
        <w:spacing w:line="360" w:lineRule="auto"/>
        <w:jc w:val="left"/>
        <w:rPr>
          <w:rFonts w:hint="eastAsia" w:ascii="宋体"/>
          <w:spacing w:val="-4"/>
          <w:sz w:val="28"/>
        </w:rPr>
      </w:pPr>
      <w:r>
        <w:rPr>
          <w:rFonts w:hint="eastAsia" w:ascii="宋体"/>
          <w:spacing w:val="-4"/>
          <w:sz w:val="28"/>
        </w:rPr>
        <w:t>名称</w:t>
      </w:r>
      <w:r>
        <w:rPr>
          <w:rFonts w:hint="eastAsia" w:ascii="宋体"/>
          <w:spacing w:val="-4"/>
          <w:sz w:val="28"/>
          <w:u w:val="single"/>
        </w:rPr>
        <w:t xml:space="preserve">                                                              </w:t>
      </w:r>
    </w:p>
    <w:p w14:paraId="2685D56C">
      <w:pPr>
        <w:spacing w:line="360" w:lineRule="auto"/>
        <w:jc w:val="left"/>
        <w:rPr>
          <w:rFonts w:hint="eastAsia" w:ascii="宋体"/>
          <w:spacing w:val="-4"/>
          <w:sz w:val="28"/>
        </w:rPr>
      </w:pPr>
      <w:r>
        <w:rPr>
          <w:rFonts w:hint="eastAsia" w:ascii="宋体"/>
          <w:spacing w:val="-4"/>
          <w:sz w:val="28"/>
        </w:rPr>
        <w:t>地址</w:t>
      </w:r>
      <w:r>
        <w:rPr>
          <w:rFonts w:hint="eastAsia" w:ascii="宋体"/>
          <w:spacing w:val="-4"/>
          <w:sz w:val="28"/>
          <w:u w:val="single"/>
        </w:rPr>
        <w:t xml:space="preserve">                                            </w:t>
      </w:r>
      <w:r>
        <w:rPr>
          <w:rFonts w:hint="eastAsia" w:ascii="宋体"/>
          <w:spacing w:val="-4"/>
          <w:sz w:val="28"/>
        </w:rPr>
        <w:t>邮编</w:t>
      </w:r>
      <w:r>
        <w:rPr>
          <w:rFonts w:hint="eastAsia" w:ascii="宋体"/>
          <w:spacing w:val="-4"/>
          <w:sz w:val="28"/>
          <w:u w:val="single"/>
        </w:rPr>
        <w:t xml:space="preserve">              </w:t>
      </w:r>
    </w:p>
    <w:p w14:paraId="01F79A4A">
      <w:pPr>
        <w:spacing w:line="360" w:lineRule="auto"/>
        <w:jc w:val="left"/>
        <w:rPr>
          <w:rFonts w:hint="eastAsia" w:ascii="宋体"/>
          <w:spacing w:val="-4"/>
          <w:sz w:val="28"/>
        </w:rPr>
      </w:pPr>
      <w:r>
        <w:rPr>
          <w:rFonts w:hint="eastAsia" w:ascii="宋体"/>
          <w:spacing w:val="-4"/>
          <w:sz w:val="28"/>
        </w:rPr>
        <w:t>产品</w:t>
      </w:r>
      <w:r>
        <w:rPr>
          <w:rFonts w:hint="eastAsia" w:ascii="宋体"/>
          <w:spacing w:val="-4"/>
          <w:sz w:val="28"/>
          <w:u w:val="single"/>
        </w:rPr>
        <w:t xml:space="preserve">                                          </w:t>
      </w:r>
      <w:r>
        <w:rPr>
          <w:rFonts w:hint="eastAsia" w:ascii="宋体"/>
          <w:spacing w:val="-4"/>
          <w:sz w:val="28"/>
        </w:rPr>
        <w:t>品牌</w:t>
      </w:r>
      <w:r>
        <w:rPr>
          <w:rFonts w:hint="eastAsia" w:ascii="宋体"/>
          <w:spacing w:val="-4"/>
          <w:sz w:val="28"/>
          <w:u w:val="single"/>
        </w:rPr>
        <w:t xml:space="preserve">                </w:t>
      </w:r>
    </w:p>
    <w:p w14:paraId="042C73E2">
      <w:pPr>
        <w:spacing w:line="360" w:lineRule="auto"/>
        <w:jc w:val="left"/>
        <w:rPr>
          <w:rFonts w:hint="eastAsia" w:ascii="宋体"/>
          <w:spacing w:val="-4"/>
          <w:sz w:val="28"/>
          <w:u w:val="single"/>
        </w:rPr>
      </w:pPr>
      <w:r>
        <w:rPr>
          <w:rFonts w:hint="eastAsia" w:ascii="宋体"/>
          <w:spacing w:val="-4"/>
          <w:sz w:val="28"/>
        </w:rPr>
        <w:t>联系人</w:t>
      </w:r>
      <w:r>
        <w:rPr>
          <w:rFonts w:hint="eastAsia" w:ascii="宋体"/>
          <w:spacing w:val="-4"/>
          <w:sz w:val="28"/>
          <w:u w:val="single"/>
        </w:rPr>
        <w:t xml:space="preserve">                 </w:t>
      </w:r>
      <w:r>
        <w:rPr>
          <w:rFonts w:hint="eastAsia" w:ascii="宋体"/>
          <w:spacing w:val="-4"/>
          <w:sz w:val="28"/>
        </w:rPr>
        <w:t>电话</w:t>
      </w:r>
      <w:r>
        <w:rPr>
          <w:rFonts w:hint="eastAsia" w:ascii="宋体"/>
          <w:spacing w:val="-4"/>
          <w:sz w:val="28"/>
          <w:u w:val="single"/>
        </w:rPr>
        <w:t xml:space="preserve">                   </w:t>
      </w:r>
      <w:r>
        <w:rPr>
          <w:rFonts w:hint="eastAsia" w:ascii="宋体"/>
          <w:spacing w:val="-4"/>
          <w:sz w:val="28"/>
        </w:rPr>
        <w:t>传真</w:t>
      </w:r>
      <w:r>
        <w:rPr>
          <w:rFonts w:hint="eastAsia" w:ascii="宋体"/>
          <w:spacing w:val="-4"/>
          <w:sz w:val="28"/>
          <w:u w:val="single"/>
        </w:rPr>
        <w:t xml:space="preserve">                </w:t>
      </w:r>
    </w:p>
    <w:p w14:paraId="1CDF1380">
      <w:pPr>
        <w:spacing w:line="360" w:lineRule="auto"/>
        <w:jc w:val="left"/>
        <w:rPr>
          <w:rFonts w:hint="eastAsia" w:ascii="楷体_GB2312" w:eastAsia="楷体_GB2312"/>
          <w:spacing w:val="-4"/>
          <w:sz w:val="28"/>
        </w:rPr>
      </w:pPr>
    </w:p>
    <w:p w14:paraId="189E653D">
      <w:pPr>
        <w:spacing w:line="360" w:lineRule="auto"/>
        <w:jc w:val="left"/>
        <w:rPr>
          <w:rFonts w:hint="eastAsia" w:ascii="宋体"/>
          <w:spacing w:val="-4"/>
          <w:sz w:val="28"/>
        </w:rPr>
      </w:pPr>
      <w:r>
        <w:rPr>
          <w:rFonts w:hint="eastAsia" w:ascii="宋体"/>
          <w:spacing w:val="-4"/>
          <w:sz w:val="28"/>
        </w:rPr>
        <w:t>名称</w:t>
      </w:r>
      <w:r>
        <w:rPr>
          <w:rFonts w:hint="eastAsia" w:ascii="宋体"/>
          <w:spacing w:val="-4"/>
          <w:sz w:val="28"/>
          <w:u w:val="single"/>
        </w:rPr>
        <w:t xml:space="preserve">                                                              </w:t>
      </w:r>
    </w:p>
    <w:p w14:paraId="1595D6F8">
      <w:pPr>
        <w:spacing w:line="360" w:lineRule="auto"/>
        <w:jc w:val="left"/>
        <w:rPr>
          <w:rFonts w:hint="eastAsia" w:ascii="宋体"/>
          <w:spacing w:val="-4"/>
          <w:sz w:val="28"/>
        </w:rPr>
      </w:pPr>
      <w:r>
        <w:rPr>
          <w:rFonts w:hint="eastAsia" w:ascii="宋体"/>
          <w:spacing w:val="-4"/>
          <w:sz w:val="28"/>
        </w:rPr>
        <w:t>地址</w:t>
      </w:r>
      <w:r>
        <w:rPr>
          <w:rFonts w:hint="eastAsia" w:ascii="宋体"/>
          <w:spacing w:val="-4"/>
          <w:sz w:val="28"/>
          <w:u w:val="single"/>
        </w:rPr>
        <w:t xml:space="preserve">                                            </w:t>
      </w:r>
      <w:r>
        <w:rPr>
          <w:rFonts w:hint="eastAsia" w:ascii="宋体"/>
          <w:spacing w:val="-4"/>
          <w:sz w:val="28"/>
        </w:rPr>
        <w:t>邮编</w:t>
      </w:r>
      <w:r>
        <w:rPr>
          <w:rFonts w:hint="eastAsia" w:ascii="宋体"/>
          <w:spacing w:val="-4"/>
          <w:sz w:val="28"/>
          <w:u w:val="single"/>
        </w:rPr>
        <w:t xml:space="preserve">              </w:t>
      </w:r>
    </w:p>
    <w:p w14:paraId="5E7045E7">
      <w:pPr>
        <w:spacing w:line="360" w:lineRule="auto"/>
        <w:jc w:val="left"/>
        <w:rPr>
          <w:rFonts w:hint="eastAsia" w:ascii="宋体"/>
          <w:spacing w:val="-4"/>
          <w:sz w:val="28"/>
        </w:rPr>
      </w:pPr>
      <w:r>
        <w:rPr>
          <w:rFonts w:hint="eastAsia" w:ascii="宋体"/>
          <w:spacing w:val="-4"/>
          <w:sz w:val="28"/>
        </w:rPr>
        <w:t>产品</w:t>
      </w:r>
      <w:r>
        <w:rPr>
          <w:rFonts w:hint="eastAsia" w:ascii="宋体"/>
          <w:spacing w:val="-4"/>
          <w:sz w:val="28"/>
          <w:u w:val="single"/>
        </w:rPr>
        <w:t xml:space="preserve">                                          </w:t>
      </w:r>
      <w:r>
        <w:rPr>
          <w:rFonts w:hint="eastAsia" w:ascii="宋体"/>
          <w:spacing w:val="-4"/>
          <w:sz w:val="28"/>
        </w:rPr>
        <w:t>品牌</w:t>
      </w:r>
      <w:r>
        <w:rPr>
          <w:rFonts w:hint="eastAsia" w:ascii="宋体"/>
          <w:spacing w:val="-4"/>
          <w:sz w:val="28"/>
          <w:u w:val="single"/>
        </w:rPr>
        <w:t xml:space="preserve">                </w:t>
      </w:r>
    </w:p>
    <w:p w14:paraId="11A939F0">
      <w:pPr>
        <w:spacing w:line="360" w:lineRule="auto"/>
        <w:jc w:val="left"/>
        <w:rPr>
          <w:rFonts w:hint="eastAsia" w:ascii="宋体"/>
          <w:spacing w:val="-4"/>
          <w:sz w:val="28"/>
          <w:u w:val="single"/>
        </w:rPr>
      </w:pPr>
      <w:r>
        <w:rPr>
          <w:rFonts w:hint="eastAsia" w:ascii="宋体"/>
          <w:spacing w:val="-4"/>
          <w:sz w:val="28"/>
        </w:rPr>
        <w:t>联系人</w:t>
      </w:r>
      <w:r>
        <w:rPr>
          <w:rFonts w:hint="eastAsia" w:ascii="宋体"/>
          <w:spacing w:val="-4"/>
          <w:sz w:val="28"/>
          <w:u w:val="single"/>
        </w:rPr>
        <w:t xml:space="preserve">                 </w:t>
      </w:r>
      <w:r>
        <w:rPr>
          <w:rFonts w:hint="eastAsia" w:ascii="宋体"/>
          <w:spacing w:val="-4"/>
          <w:sz w:val="28"/>
        </w:rPr>
        <w:t>电话</w:t>
      </w:r>
      <w:r>
        <w:rPr>
          <w:rFonts w:hint="eastAsia" w:ascii="宋体"/>
          <w:spacing w:val="-4"/>
          <w:sz w:val="28"/>
          <w:u w:val="single"/>
        </w:rPr>
        <w:t xml:space="preserve">                   </w:t>
      </w:r>
      <w:r>
        <w:rPr>
          <w:rFonts w:hint="eastAsia" w:ascii="宋体"/>
          <w:spacing w:val="-4"/>
          <w:sz w:val="28"/>
        </w:rPr>
        <w:t>传真</w:t>
      </w:r>
      <w:r>
        <w:rPr>
          <w:rFonts w:hint="eastAsia" w:ascii="宋体"/>
          <w:spacing w:val="-4"/>
          <w:sz w:val="28"/>
          <w:u w:val="single"/>
        </w:rPr>
        <w:t xml:space="preserve">                </w:t>
      </w:r>
    </w:p>
    <w:p w14:paraId="37314D1E">
      <w:pPr>
        <w:spacing w:line="360" w:lineRule="auto"/>
        <w:jc w:val="left"/>
        <w:rPr>
          <w:rFonts w:hint="eastAsia" w:ascii="宋体"/>
          <w:spacing w:val="-4"/>
          <w:sz w:val="28"/>
        </w:rPr>
      </w:pPr>
    </w:p>
    <w:p w14:paraId="04C0B346">
      <w:pPr>
        <w:spacing w:line="360" w:lineRule="auto"/>
        <w:jc w:val="left"/>
        <w:rPr>
          <w:rFonts w:hint="eastAsia" w:ascii="宋体"/>
          <w:spacing w:val="-4"/>
          <w:sz w:val="28"/>
        </w:rPr>
      </w:pPr>
      <w:r>
        <w:rPr>
          <w:rFonts w:hint="eastAsia" w:ascii="宋体"/>
          <w:spacing w:val="-4"/>
          <w:sz w:val="28"/>
        </w:rPr>
        <w:t>名称</w:t>
      </w:r>
      <w:r>
        <w:rPr>
          <w:rFonts w:hint="eastAsia" w:ascii="宋体"/>
          <w:spacing w:val="-4"/>
          <w:sz w:val="28"/>
          <w:u w:val="single"/>
        </w:rPr>
        <w:t xml:space="preserve">                                                              </w:t>
      </w:r>
    </w:p>
    <w:p w14:paraId="76D1143E">
      <w:pPr>
        <w:spacing w:line="360" w:lineRule="auto"/>
        <w:jc w:val="left"/>
        <w:rPr>
          <w:rFonts w:hint="eastAsia" w:ascii="宋体"/>
          <w:spacing w:val="-4"/>
          <w:sz w:val="28"/>
        </w:rPr>
      </w:pPr>
      <w:r>
        <w:rPr>
          <w:rFonts w:hint="eastAsia" w:ascii="宋体"/>
          <w:spacing w:val="-4"/>
          <w:sz w:val="28"/>
        </w:rPr>
        <w:t>地址</w:t>
      </w:r>
      <w:r>
        <w:rPr>
          <w:rFonts w:hint="eastAsia" w:ascii="宋体"/>
          <w:spacing w:val="-4"/>
          <w:sz w:val="28"/>
          <w:u w:val="single"/>
        </w:rPr>
        <w:t xml:space="preserve">                                            </w:t>
      </w:r>
      <w:r>
        <w:rPr>
          <w:rFonts w:hint="eastAsia" w:ascii="宋体"/>
          <w:spacing w:val="-4"/>
          <w:sz w:val="28"/>
        </w:rPr>
        <w:t>邮编</w:t>
      </w:r>
      <w:r>
        <w:rPr>
          <w:rFonts w:hint="eastAsia" w:ascii="宋体"/>
          <w:spacing w:val="-4"/>
          <w:sz w:val="28"/>
          <w:u w:val="single"/>
        </w:rPr>
        <w:t xml:space="preserve">              </w:t>
      </w:r>
    </w:p>
    <w:p w14:paraId="1BC325E9">
      <w:pPr>
        <w:spacing w:line="360" w:lineRule="auto"/>
        <w:jc w:val="left"/>
        <w:rPr>
          <w:rFonts w:hint="eastAsia" w:ascii="宋体"/>
          <w:spacing w:val="-4"/>
          <w:sz w:val="28"/>
        </w:rPr>
      </w:pPr>
      <w:r>
        <w:rPr>
          <w:rFonts w:hint="eastAsia" w:ascii="宋体"/>
          <w:spacing w:val="-4"/>
          <w:sz w:val="28"/>
        </w:rPr>
        <w:t>产品</w:t>
      </w:r>
      <w:r>
        <w:rPr>
          <w:rFonts w:hint="eastAsia" w:ascii="宋体"/>
          <w:spacing w:val="-4"/>
          <w:sz w:val="28"/>
          <w:u w:val="single"/>
        </w:rPr>
        <w:t xml:space="preserve">                                          </w:t>
      </w:r>
      <w:r>
        <w:rPr>
          <w:rFonts w:hint="eastAsia" w:ascii="宋体"/>
          <w:spacing w:val="-4"/>
          <w:sz w:val="28"/>
        </w:rPr>
        <w:t>品牌</w:t>
      </w:r>
      <w:r>
        <w:rPr>
          <w:rFonts w:hint="eastAsia" w:ascii="宋体"/>
          <w:spacing w:val="-4"/>
          <w:sz w:val="28"/>
          <w:u w:val="single"/>
        </w:rPr>
        <w:t xml:space="preserve">                </w:t>
      </w:r>
    </w:p>
    <w:p w14:paraId="3F34E5DD">
      <w:pPr>
        <w:spacing w:line="360" w:lineRule="auto"/>
        <w:jc w:val="left"/>
        <w:rPr>
          <w:rFonts w:hint="eastAsia" w:ascii="宋体"/>
          <w:spacing w:val="-4"/>
          <w:sz w:val="28"/>
          <w:u w:val="single"/>
        </w:rPr>
      </w:pPr>
      <w:r>
        <w:rPr>
          <w:rFonts w:hint="eastAsia" w:ascii="宋体"/>
          <w:spacing w:val="-4"/>
          <w:sz w:val="28"/>
        </w:rPr>
        <w:t>联系人</w:t>
      </w:r>
      <w:r>
        <w:rPr>
          <w:rFonts w:hint="eastAsia" w:ascii="宋体"/>
          <w:spacing w:val="-4"/>
          <w:sz w:val="28"/>
          <w:u w:val="single"/>
        </w:rPr>
        <w:t xml:space="preserve">                 </w:t>
      </w:r>
      <w:r>
        <w:rPr>
          <w:rFonts w:hint="eastAsia" w:ascii="宋体"/>
          <w:spacing w:val="-4"/>
          <w:sz w:val="28"/>
        </w:rPr>
        <w:t>电话</w:t>
      </w:r>
      <w:r>
        <w:rPr>
          <w:rFonts w:hint="eastAsia" w:ascii="宋体"/>
          <w:spacing w:val="-4"/>
          <w:sz w:val="28"/>
          <w:u w:val="single"/>
        </w:rPr>
        <w:t xml:space="preserve">                   </w:t>
      </w:r>
      <w:r>
        <w:rPr>
          <w:rFonts w:hint="eastAsia" w:ascii="宋体"/>
          <w:spacing w:val="-4"/>
          <w:sz w:val="28"/>
        </w:rPr>
        <w:t>传真</w:t>
      </w:r>
      <w:r>
        <w:rPr>
          <w:rFonts w:hint="eastAsia" w:ascii="宋体"/>
          <w:spacing w:val="-4"/>
          <w:sz w:val="28"/>
          <w:u w:val="single"/>
        </w:rPr>
        <w:t xml:space="preserve">                </w:t>
      </w:r>
    </w:p>
    <w:p w14:paraId="39183BE8">
      <w:pPr>
        <w:spacing w:line="360" w:lineRule="auto"/>
        <w:jc w:val="left"/>
        <w:rPr>
          <w:rFonts w:hint="eastAsia" w:ascii="宋体"/>
          <w:spacing w:val="-4"/>
          <w:sz w:val="28"/>
        </w:rPr>
      </w:pPr>
    </w:p>
    <w:p w14:paraId="1991568E">
      <w:pPr>
        <w:spacing w:line="360" w:lineRule="auto"/>
        <w:jc w:val="left"/>
        <w:rPr>
          <w:rFonts w:hint="eastAsia" w:ascii="宋体"/>
          <w:spacing w:val="-4"/>
          <w:sz w:val="28"/>
        </w:rPr>
      </w:pPr>
      <w:r>
        <w:rPr>
          <w:rFonts w:hint="eastAsia" w:ascii="宋体"/>
          <w:spacing w:val="-4"/>
          <w:sz w:val="28"/>
        </w:rPr>
        <w:t>名称</w:t>
      </w:r>
      <w:r>
        <w:rPr>
          <w:rFonts w:hint="eastAsia" w:ascii="宋体"/>
          <w:spacing w:val="-4"/>
          <w:sz w:val="28"/>
          <w:u w:val="single"/>
        </w:rPr>
        <w:t xml:space="preserve">                                                              </w:t>
      </w:r>
    </w:p>
    <w:p w14:paraId="218BABA8">
      <w:pPr>
        <w:spacing w:line="360" w:lineRule="auto"/>
        <w:jc w:val="left"/>
        <w:rPr>
          <w:rFonts w:hint="eastAsia" w:ascii="宋体"/>
          <w:spacing w:val="-4"/>
          <w:sz w:val="28"/>
        </w:rPr>
      </w:pPr>
      <w:r>
        <w:rPr>
          <w:rFonts w:hint="eastAsia" w:ascii="宋体"/>
          <w:spacing w:val="-4"/>
          <w:sz w:val="28"/>
        </w:rPr>
        <w:t>地址</w:t>
      </w:r>
      <w:r>
        <w:rPr>
          <w:rFonts w:hint="eastAsia" w:ascii="宋体"/>
          <w:spacing w:val="-4"/>
          <w:sz w:val="28"/>
          <w:u w:val="single"/>
        </w:rPr>
        <w:t xml:space="preserve">                                            </w:t>
      </w:r>
      <w:r>
        <w:rPr>
          <w:rFonts w:hint="eastAsia" w:ascii="宋体"/>
          <w:spacing w:val="-4"/>
          <w:sz w:val="28"/>
        </w:rPr>
        <w:t>邮编</w:t>
      </w:r>
      <w:r>
        <w:rPr>
          <w:rFonts w:hint="eastAsia" w:ascii="宋体"/>
          <w:spacing w:val="-4"/>
          <w:sz w:val="28"/>
          <w:u w:val="single"/>
        </w:rPr>
        <w:t xml:space="preserve">              </w:t>
      </w:r>
    </w:p>
    <w:p w14:paraId="6C2F5D1B">
      <w:pPr>
        <w:spacing w:line="360" w:lineRule="auto"/>
        <w:jc w:val="left"/>
        <w:rPr>
          <w:rFonts w:hint="eastAsia" w:ascii="宋体"/>
          <w:spacing w:val="-4"/>
          <w:sz w:val="28"/>
        </w:rPr>
      </w:pPr>
      <w:r>
        <w:rPr>
          <w:rFonts w:hint="eastAsia" w:ascii="宋体"/>
          <w:spacing w:val="-4"/>
          <w:sz w:val="28"/>
        </w:rPr>
        <w:t>产品</w:t>
      </w:r>
      <w:r>
        <w:rPr>
          <w:rFonts w:hint="eastAsia" w:ascii="宋体"/>
          <w:spacing w:val="-4"/>
          <w:sz w:val="28"/>
          <w:u w:val="single"/>
        </w:rPr>
        <w:t xml:space="preserve">                                          </w:t>
      </w:r>
      <w:r>
        <w:rPr>
          <w:rFonts w:hint="eastAsia" w:ascii="宋体"/>
          <w:spacing w:val="-4"/>
          <w:sz w:val="28"/>
        </w:rPr>
        <w:t>品牌</w:t>
      </w:r>
      <w:r>
        <w:rPr>
          <w:rFonts w:hint="eastAsia" w:ascii="宋体"/>
          <w:spacing w:val="-4"/>
          <w:sz w:val="28"/>
          <w:u w:val="single"/>
        </w:rPr>
        <w:t xml:space="preserve">                </w:t>
      </w:r>
    </w:p>
    <w:p w14:paraId="1E320F03">
      <w:pPr>
        <w:spacing w:line="360" w:lineRule="auto"/>
        <w:jc w:val="left"/>
        <w:rPr>
          <w:rFonts w:hint="eastAsia" w:ascii="宋体"/>
          <w:spacing w:val="-4"/>
          <w:sz w:val="28"/>
          <w:u w:val="single"/>
        </w:rPr>
      </w:pPr>
      <w:r>
        <w:rPr>
          <w:rFonts w:hint="eastAsia" w:ascii="宋体"/>
          <w:spacing w:val="-4"/>
          <w:sz w:val="28"/>
        </w:rPr>
        <w:t>联系人</w:t>
      </w:r>
      <w:r>
        <w:rPr>
          <w:rFonts w:hint="eastAsia" w:ascii="宋体"/>
          <w:spacing w:val="-4"/>
          <w:sz w:val="28"/>
          <w:u w:val="single"/>
        </w:rPr>
        <w:t xml:space="preserve">                 </w:t>
      </w:r>
      <w:r>
        <w:rPr>
          <w:rFonts w:hint="eastAsia" w:ascii="宋体"/>
          <w:spacing w:val="-4"/>
          <w:sz w:val="28"/>
        </w:rPr>
        <w:t>电话</w:t>
      </w:r>
      <w:r>
        <w:rPr>
          <w:rFonts w:hint="eastAsia" w:ascii="宋体"/>
          <w:spacing w:val="-4"/>
          <w:sz w:val="28"/>
          <w:u w:val="single"/>
        </w:rPr>
        <w:t xml:space="preserve">                   </w:t>
      </w:r>
      <w:r>
        <w:rPr>
          <w:rFonts w:hint="eastAsia" w:ascii="宋体"/>
          <w:spacing w:val="-4"/>
          <w:sz w:val="28"/>
        </w:rPr>
        <w:t>传真</w:t>
      </w:r>
      <w:r>
        <w:rPr>
          <w:rFonts w:hint="eastAsia" w:ascii="宋体"/>
          <w:spacing w:val="-4"/>
          <w:sz w:val="28"/>
          <w:u w:val="single"/>
        </w:rPr>
        <w:t xml:space="preserve">                </w:t>
      </w:r>
    </w:p>
    <w:p w14:paraId="049E6EFD">
      <w:pPr>
        <w:spacing w:line="360" w:lineRule="auto"/>
        <w:jc w:val="left"/>
        <w:rPr>
          <w:rFonts w:hint="eastAsia" w:ascii="楷体_GB2312" w:eastAsia="楷体_GB2312"/>
          <w:spacing w:val="-4"/>
          <w:sz w:val="28"/>
        </w:rPr>
      </w:pPr>
      <w:r>
        <w:rPr>
          <w:rFonts w:hint="eastAsia" w:ascii="楷体_GB2312" w:eastAsia="楷体_GB2312"/>
          <w:spacing w:val="-4"/>
          <w:sz w:val="28"/>
        </w:rPr>
        <w:t>注：国内及市内同行业竞争伙伴必须各提供2家。</w:t>
      </w:r>
    </w:p>
    <w:p w14:paraId="437D2275">
      <w:pPr>
        <w:spacing w:line="360" w:lineRule="auto"/>
        <w:jc w:val="left"/>
        <w:rPr>
          <w:rFonts w:hint="eastAsia" w:ascii="楷体_GB2312" w:eastAsia="楷体_GB2312"/>
          <w:spacing w:val="-4"/>
          <w:sz w:val="28"/>
        </w:rPr>
      </w:pPr>
      <w:r>
        <w:rPr>
          <w:rFonts w:hint="eastAsia" w:ascii="楷体_GB2312" w:eastAsia="楷体_GB2312"/>
          <w:spacing w:val="-4"/>
          <w:sz w:val="28"/>
        </w:rPr>
        <w:t xml:space="preserve">                                                           </w:t>
      </w:r>
    </w:p>
    <w:p w14:paraId="7FEA94FF">
      <w:pPr>
        <w:spacing w:after="156" w:afterLines="50" w:line="360" w:lineRule="auto"/>
        <w:jc w:val="center"/>
        <w:rPr>
          <w:rFonts w:hint="eastAsia" w:ascii="宋体" w:hAnsi="宋体"/>
          <w:b/>
          <w:spacing w:val="-4"/>
          <w:sz w:val="36"/>
          <w:szCs w:val="36"/>
        </w:rPr>
      </w:pPr>
      <w:r>
        <w:rPr>
          <w:rFonts w:hint="eastAsia" w:ascii="宋体" w:hAnsi="宋体"/>
          <w:b/>
          <w:spacing w:val="-4"/>
          <w:sz w:val="36"/>
          <w:szCs w:val="36"/>
        </w:rPr>
        <w:t>推 荐 意 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20"/>
      </w:tblGrid>
      <w:tr w14:paraId="73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7" w:hRule="atLeast"/>
        </w:trPr>
        <w:tc>
          <w:tcPr>
            <w:tcW w:w="1368" w:type="dxa"/>
            <w:noWrap w:val="0"/>
            <w:vAlign w:val="top"/>
          </w:tcPr>
          <w:p w14:paraId="3A89513B">
            <w:pPr>
              <w:spacing w:line="360" w:lineRule="auto"/>
              <w:jc w:val="left"/>
              <w:rPr>
                <w:rFonts w:hint="eastAsia" w:ascii="楷体_GB2312" w:eastAsia="楷体_GB2312"/>
                <w:spacing w:val="-4"/>
                <w:sz w:val="28"/>
              </w:rPr>
            </w:pPr>
          </w:p>
          <w:p w14:paraId="3D352AA7">
            <w:pPr>
              <w:spacing w:line="360" w:lineRule="auto"/>
              <w:jc w:val="left"/>
              <w:rPr>
                <w:rFonts w:hint="eastAsia" w:ascii="楷体_GB2312" w:eastAsia="楷体_GB2312"/>
                <w:spacing w:val="-4"/>
                <w:sz w:val="28"/>
              </w:rPr>
            </w:pPr>
          </w:p>
          <w:p w14:paraId="6C17E643">
            <w:pPr>
              <w:spacing w:line="360" w:lineRule="auto"/>
              <w:jc w:val="left"/>
              <w:rPr>
                <w:rFonts w:hint="eastAsia" w:ascii="宋体" w:hAnsi="宋体"/>
                <w:spacing w:val="-4"/>
                <w:sz w:val="28"/>
              </w:rPr>
            </w:pPr>
            <w:r>
              <w:rPr>
                <w:rFonts w:hint="eastAsia" w:ascii="宋体" w:hAnsi="宋体"/>
                <w:spacing w:val="-4"/>
                <w:sz w:val="28"/>
              </w:rPr>
              <w:t>区行业</w:t>
            </w:r>
          </w:p>
          <w:p w14:paraId="20876FFC">
            <w:pPr>
              <w:spacing w:line="360" w:lineRule="auto"/>
              <w:jc w:val="left"/>
              <w:rPr>
                <w:rFonts w:hint="eastAsia" w:ascii="宋体" w:hAnsi="宋体"/>
                <w:spacing w:val="-4"/>
                <w:sz w:val="28"/>
              </w:rPr>
            </w:pPr>
            <w:r>
              <w:rPr>
                <w:rFonts w:hint="eastAsia" w:ascii="宋体" w:hAnsi="宋体"/>
                <w:spacing w:val="-4"/>
                <w:sz w:val="28"/>
              </w:rPr>
              <w:t>主管部</w:t>
            </w:r>
          </w:p>
          <w:p w14:paraId="73E5236A">
            <w:pPr>
              <w:spacing w:line="360" w:lineRule="auto"/>
              <w:jc w:val="left"/>
              <w:rPr>
                <w:rFonts w:hint="eastAsia" w:ascii="宋体" w:hAnsi="宋体"/>
                <w:spacing w:val="-4"/>
                <w:sz w:val="28"/>
              </w:rPr>
            </w:pPr>
            <w:r>
              <w:rPr>
                <w:rFonts w:hint="eastAsia" w:ascii="宋体" w:hAnsi="宋体"/>
                <w:spacing w:val="-4"/>
                <w:sz w:val="28"/>
              </w:rPr>
              <w:t>门推荐</w:t>
            </w:r>
          </w:p>
          <w:p w14:paraId="2444CF89">
            <w:pPr>
              <w:spacing w:line="360" w:lineRule="auto"/>
              <w:jc w:val="left"/>
              <w:rPr>
                <w:rFonts w:hint="eastAsia" w:ascii="宋体" w:hAnsi="宋体"/>
                <w:spacing w:val="-4"/>
                <w:sz w:val="28"/>
              </w:rPr>
            </w:pPr>
            <w:r>
              <w:rPr>
                <w:rFonts w:hint="eastAsia" w:ascii="宋体" w:hAnsi="宋体"/>
                <w:spacing w:val="-4"/>
                <w:sz w:val="28"/>
              </w:rPr>
              <w:t>意见</w:t>
            </w:r>
          </w:p>
          <w:p w14:paraId="058D8187">
            <w:pPr>
              <w:spacing w:line="360" w:lineRule="auto"/>
              <w:jc w:val="left"/>
              <w:rPr>
                <w:rFonts w:hint="eastAsia" w:ascii="楷体_GB2312" w:eastAsia="楷体_GB2312"/>
                <w:spacing w:val="-4"/>
                <w:sz w:val="28"/>
              </w:rPr>
            </w:pPr>
          </w:p>
          <w:p w14:paraId="34FB6D0A">
            <w:pPr>
              <w:spacing w:line="360" w:lineRule="auto"/>
              <w:jc w:val="left"/>
              <w:rPr>
                <w:rFonts w:hint="eastAsia" w:ascii="楷体_GB2312" w:eastAsia="楷体_GB2312"/>
                <w:spacing w:val="-4"/>
                <w:sz w:val="28"/>
              </w:rPr>
            </w:pPr>
          </w:p>
        </w:tc>
        <w:tc>
          <w:tcPr>
            <w:tcW w:w="7020" w:type="dxa"/>
            <w:noWrap w:val="0"/>
            <w:vAlign w:val="top"/>
          </w:tcPr>
          <w:p w14:paraId="5E30B399">
            <w:pPr>
              <w:spacing w:line="360" w:lineRule="auto"/>
              <w:jc w:val="left"/>
              <w:rPr>
                <w:rFonts w:hint="eastAsia" w:ascii="楷体_GB2312" w:eastAsia="楷体_GB2312"/>
                <w:spacing w:val="-4"/>
                <w:sz w:val="28"/>
              </w:rPr>
            </w:pPr>
          </w:p>
          <w:p w14:paraId="765A7925">
            <w:pPr>
              <w:spacing w:line="360" w:lineRule="auto"/>
              <w:jc w:val="left"/>
              <w:rPr>
                <w:rFonts w:hint="eastAsia" w:ascii="楷体_GB2312" w:eastAsia="楷体_GB2312"/>
                <w:spacing w:val="-4"/>
                <w:sz w:val="28"/>
              </w:rPr>
            </w:pPr>
          </w:p>
          <w:p w14:paraId="26FE22D6">
            <w:pPr>
              <w:spacing w:line="360" w:lineRule="auto"/>
              <w:jc w:val="left"/>
              <w:rPr>
                <w:rFonts w:hint="eastAsia" w:ascii="楷体_GB2312" w:eastAsia="楷体_GB2312"/>
                <w:spacing w:val="-4"/>
                <w:sz w:val="28"/>
              </w:rPr>
            </w:pPr>
          </w:p>
          <w:p w14:paraId="5883EDB8">
            <w:pPr>
              <w:spacing w:line="360" w:lineRule="auto"/>
              <w:jc w:val="left"/>
              <w:rPr>
                <w:rFonts w:hint="eastAsia" w:ascii="楷体_GB2312" w:eastAsia="楷体_GB2312"/>
                <w:spacing w:val="-4"/>
                <w:szCs w:val="21"/>
              </w:rPr>
            </w:pPr>
          </w:p>
          <w:p w14:paraId="72D7EEEE">
            <w:pPr>
              <w:spacing w:line="360" w:lineRule="auto"/>
              <w:jc w:val="left"/>
              <w:rPr>
                <w:rFonts w:hint="eastAsia" w:ascii="楷体_GB2312" w:eastAsia="楷体_GB2312"/>
                <w:spacing w:val="-4"/>
                <w:szCs w:val="21"/>
              </w:rPr>
            </w:pPr>
          </w:p>
          <w:p w14:paraId="5B5BA41C">
            <w:pPr>
              <w:rPr>
                <w:rFonts w:hint="eastAsia"/>
                <w:sz w:val="28"/>
                <w:szCs w:val="28"/>
              </w:rPr>
            </w:pPr>
            <w:r>
              <w:rPr>
                <w:rFonts w:hint="eastAsia"/>
                <w:sz w:val="28"/>
                <w:szCs w:val="28"/>
              </w:rPr>
              <w:t xml:space="preserve">                            签字：</w:t>
            </w:r>
          </w:p>
          <w:p w14:paraId="3B03DF68">
            <w:pPr>
              <w:ind w:firstLine="4340" w:firstLineChars="1550"/>
              <w:rPr>
                <w:rFonts w:hint="eastAsia"/>
                <w:sz w:val="28"/>
                <w:szCs w:val="28"/>
              </w:rPr>
            </w:pPr>
            <w:r>
              <w:rPr>
                <w:rFonts w:hint="eastAsia"/>
                <w:sz w:val="28"/>
                <w:szCs w:val="28"/>
              </w:rPr>
              <w:t>年   月    日</w:t>
            </w:r>
          </w:p>
          <w:p w14:paraId="25B7012A">
            <w:pPr>
              <w:spacing w:line="360" w:lineRule="auto"/>
              <w:ind w:firstLine="4760" w:firstLineChars="1700"/>
              <w:jc w:val="left"/>
              <w:rPr>
                <w:rFonts w:hint="eastAsia" w:ascii="楷体_GB2312" w:eastAsia="楷体_GB2312"/>
                <w:spacing w:val="-4"/>
                <w:sz w:val="28"/>
              </w:rPr>
            </w:pP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4389120</wp:posOffset>
                      </wp:positionH>
                      <wp:positionV relativeFrom="paragraph">
                        <wp:posOffset>786130</wp:posOffset>
                      </wp:positionV>
                      <wp:extent cx="635" cy="3566160"/>
                      <wp:effectExtent l="4445" t="0" r="13970" b="15240"/>
                      <wp:wrapNone/>
                      <wp:docPr id="1" name="直线 18"/>
                      <wp:cNvGraphicFramePr/>
                      <a:graphic xmlns:a="http://schemas.openxmlformats.org/drawingml/2006/main">
                        <a:graphicData uri="http://schemas.microsoft.com/office/word/2010/wordprocessingShape">
                          <wps:wsp>
                            <wps:cNvCnPr/>
                            <wps:spPr>
                              <a:xfrm>
                                <a:off x="0" y="0"/>
                                <a:ext cx="635" cy="3566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345.6pt;margin-top:61.9pt;height:280.8pt;width:0.05pt;z-index:251668480;mso-width-relative:page;mso-height-relative:page;" filled="f" stroked="t" coordsize="21600,21600" o:gfxdata="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J9wPtgAAAALAQAADwAAAAAAAAABACAAAAAiAAAAZHJzL2Rvd25yZXYueG1sUEsBAhQAFAAAAAgA&#10;h07iQKbw5//sAQAA3gMAAA4AAAAAAAAAAQAgAAAAJwEAAGRycy9lMm9Eb2MueG1sUEsFBgAAAAAG&#10;AAYAWQEAAIUFAAAAAA==&#10;">
                      <v:fill on="f" focussize="0,0"/>
                      <v:stroke color="#000000" joinstyle="round"/>
                      <v:imagedata o:title=""/>
                      <o:lock v:ext="edit" aspectratio="f"/>
                    </v:line>
                  </w:pict>
                </mc:Fallback>
              </mc:AlternateContent>
            </w:r>
            <w:r>
              <w:rPr>
                <w:rFonts w:hint="eastAsia"/>
                <w:sz w:val="28"/>
                <w:szCs w:val="28"/>
              </w:rPr>
              <w:t>（盖章）</w:t>
            </w:r>
          </w:p>
        </w:tc>
      </w:tr>
      <w:tr w14:paraId="0F8C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1" w:hRule="atLeast"/>
        </w:trPr>
        <w:tc>
          <w:tcPr>
            <w:tcW w:w="1368" w:type="dxa"/>
            <w:noWrap w:val="0"/>
            <w:vAlign w:val="top"/>
          </w:tcPr>
          <w:p w14:paraId="173511C5">
            <w:pPr>
              <w:spacing w:line="360" w:lineRule="auto"/>
              <w:jc w:val="left"/>
              <w:rPr>
                <w:rFonts w:hint="eastAsia" w:ascii="楷体_GB2312" w:eastAsia="楷体_GB2312"/>
                <w:spacing w:val="-4"/>
                <w:sz w:val="28"/>
              </w:rPr>
            </w:pPr>
          </w:p>
          <w:p w14:paraId="75B94328">
            <w:pPr>
              <w:spacing w:line="360" w:lineRule="auto"/>
              <w:jc w:val="left"/>
              <w:rPr>
                <w:rFonts w:hint="eastAsia" w:ascii="楷体_GB2312" w:eastAsia="楷体_GB2312"/>
                <w:spacing w:val="-4"/>
                <w:sz w:val="28"/>
              </w:rPr>
            </w:pPr>
          </w:p>
          <w:p w14:paraId="4F598C2D">
            <w:pPr>
              <w:spacing w:line="360" w:lineRule="auto"/>
              <w:jc w:val="left"/>
              <w:rPr>
                <w:rFonts w:hint="eastAsia" w:ascii="楷体_GB2312" w:eastAsia="楷体_GB2312"/>
                <w:spacing w:val="-4"/>
                <w:sz w:val="28"/>
              </w:rPr>
            </w:pPr>
            <w:r>
              <w:rPr>
                <w:rFonts w:hint="eastAsia" w:ascii="宋体" w:hAnsi="宋体"/>
                <w:spacing w:val="-4"/>
                <w:sz w:val="28"/>
              </w:rPr>
              <w:t>镇（街道）推荐意见</w:t>
            </w:r>
          </w:p>
          <w:p w14:paraId="0E75A877">
            <w:pPr>
              <w:spacing w:line="360" w:lineRule="auto"/>
              <w:jc w:val="left"/>
              <w:rPr>
                <w:rFonts w:hint="eastAsia" w:ascii="楷体_GB2312" w:eastAsia="楷体_GB2312"/>
                <w:spacing w:val="-4"/>
                <w:sz w:val="28"/>
              </w:rPr>
            </w:pPr>
          </w:p>
          <w:p w14:paraId="48EE4D06">
            <w:pPr>
              <w:spacing w:line="360" w:lineRule="auto"/>
              <w:jc w:val="left"/>
              <w:rPr>
                <w:rFonts w:hint="eastAsia" w:ascii="楷体_GB2312" w:eastAsia="楷体_GB2312"/>
                <w:spacing w:val="-4"/>
                <w:sz w:val="28"/>
              </w:rPr>
            </w:pPr>
          </w:p>
          <w:p w14:paraId="53F75C5E">
            <w:pPr>
              <w:spacing w:line="360" w:lineRule="auto"/>
              <w:jc w:val="left"/>
              <w:rPr>
                <w:rFonts w:hint="eastAsia" w:ascii="楷体_GB2312" w:eastAsia="楷体_GB2312"/>
                <w:spacing w:val="-4"/>
                <w:sz w:val="28"/>
              </w:rPr>
            </w:pPr>
          </w:p>
          <w:p w14:paraId="553DAF38">
            <w:pPr>
              <w:spacing w:line="360" w:lineRule="auto"/>
              <w:jc w:val="left"/>
              <w:rPr>
                <w:rFonts w:hint="eastAsia" w:ascii="楷体_GB2312" w:eastAsia="楷体_GB2312"/>
                <w:spacing w:val="-4"/>
                <w:sz w:val="28"/>
              </w:rPr>
            </w:pPr>
          </w:p>
        </w:tc>
        <w:tc>
          <w:tcPr>
            <w:tcW w:w="7020" w:type="dxa"/>
            <w:noWrap w:val="0"/>
            <w:vAlign w:val="top"/>
          </w:tcPr>
          <w:p w14:paraId="6CCFE4A3">
            <w:pPr>
              <w:spacing w:line="360" w:lineRule="auto"/>
              <w:jc w:val="left"/>
              <w:rPr>
                <w:rFonts w:hint="eastAsia" w:ascii="楷体_GB2312" w:eastAsia="楷体_GB2312"/>
                <w:spacing w:val="-4"/>
                <w:sz w:val="28"/>
              </w:rPr>
            </w:pPr>
          </w:p>
          <w:p w14:paraId="70F784F6">
            <w:pPr>
              <w:spacing w:line="360" w:lineRule="auto"/>
              <w:jc w:val="left"/>
              <w:rPr>
                <w:rFonts w:hint="eastAsia" w:ascii="楷体_GB2312" w:eastAsia="楷体_GB2312"/>
                <w:spacing w:val="-4"/>
                <w:sz w:val="28"/>
              </w:rPr>
            </w:pPr>
            <w:r>
              <w:rPr>
                <w:rFonts w:hint="eastAsia" w:ascii="楷体_GB2312" w:eastAsia="楷体_GB2312"/>
                <w:spacing w:val="-4"/>
                <w:sz w:val="28"/>
              </w:rPr>
              <mc:AlternateContent>
                <mc:Choice Requires="wps">
                  <w:drawing>
                    <wp:anchor distT="0" distB="0" distL="114300" distR="114300" simplePos="0" relativeHeight="251667456" behindDoc="0" locked="0" layoutInCell="1" allowOverlap="1">
                      <wp:simplePos x="0" y="0"/>
                      <wp:positionH relativeFrom="column">
                        <wp:posOffset>4389120</wp:posOffset>
                      </wp:positionH>
                      <wp:positionV relativeFrom="paragraph">
                        <wp:posOffset>-359410</wp:posOffset>
                      </wp:positionV>
                      <wp:extent cx="635" cy="0"/>
                      <wp:effectExtent l="0" t="0" r="0" b="0"/>
                      <wp:wrapNone/>
                      <wp:docPr id="2" name="直线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345.6pt;margin-top:-28.3pt;height:0pt;width:0.05pt;z-index:251667456;mso-width-relative:page;mso-height-relative:page;" filled="f" stroked="t" coordsize="21600,21600" o:gfxdata="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a997bXAAAA&#10;CwEAAA8AAAAAAAAAAQAgAAAAIgAAAGRycy9kb3ducmV2LnhtbFBLAQIUABQAAAAIAIdO4kBfYyrk&#10;5QEAANgDAAAOAAAAAAAAAAEAIAAAACYBAABkcnMvZTJvRG9jLnhtbFBLBQYAAAAABgAGAFkBAAB9&#10;BQAAAAA=&#10;">
                      <v:fill on="f" focussize="0,0"/>
                      <v:stroke color="#000000" joinstyle="round"/>
                      <v:imagedata o:title=""/>
                      <o:lock v:ext="edit" aspectratio="f"/>
                    </v:line>
                  </w:pict>
                </mc:Fallback>
              </mc:AlternateContent>
            </w:r>
          </w:p>
          <w:p w14:paraId="576CE1B5">
            <w:pPr>
              <w:spacing w:line="360" w:lineRule="auto"/>
              <w:jc w:val="left"/>
              <w:rPr>
                <w:rFonts w:hint="eastAsia" w:ascii="楷体_GB2312" w:eastAsia="楷体_GB2312"/>
                <w:spacing w:val="-4"/>
                <w:sz w:val="28"/>
              </w:rPr>
            </w:pPr>
          </w:p>
          <w:p w14:paraId="3B0292DD">
            <w:pPr>
              <w:spacing w:line="360" w:lineRule="auto"/>
              <w:jc w:val="left"/>
              <w:rPr>
                <w:rFonts w:hint="eastAsia" w:ascii="楷体_GB2312" w:eastAsia="楷体_GB2312"/>
                <w:spacing w:val="-4"/>
                <w:sz w:val="28"/>
              </w:rPr>
            </w:pPr>
          </w:p>
          <w:p w14:paraId="43EA8F1C">
            <w:pPr>
              <w:rPr>
                <w:rFonts w:hint="eastAsia"/>
                <w:sz w:val="28"/>
                <w:szCs w:val="28"/>
              </w:rPr>
            </w:pPr>
          </w:p>
          <w:p w14:paraId="1830188A">
            <w:pPr>
              <w:rPr>
                <w:rFonts w:hint="eastAsia"/>
                <w:sz w:val="28"/>
                <w:szCs w:val="28"/>
              </w:rPr>
            </w:pPr>
            <w:r>
              <w:rPr>
                <w:rFonts w:hint="eastAsia"/>
                <w:sz w:val="28"/>
                <w:szCs w:val="28"/>
              </w:rPr>
              <w:t xml:space="preserve">                           签字：</w:t>
            </w:r>
          </w:p>
          <w:p w14:paraId="57446989">
            <w:pPr>
              <w:ind w:firstLine="4340" w:firstLineChars="1550"/>
              <w:rPr>
                <w:rFonts w:hint="eastAsia"/>
                <w:sz w:val="28"/>
                <w:szCs w:val="28"/>
              </w:rPr>
            </w:pPr>
            <w:r>
              <w:rPr>
                <w:rFonts w:hint="eastAsia"/>
                <w:sz w:val="28"/>
                <w:szCs w:val="28"/>
              </w:rPr>
              <w:t>年   月    日</w:t>
            </w:r>
          </w:p>
          <w:p w14:paraId="64B8FE88">
            <w:pPr>
              <w:spacing w:line="360" w:lineRule="auto"/>
              <w:ind w:firstLine="4760" w:firstLineChars="1700"/>
              <w:jc w:val="left"/>
              <w:rPr>
                <w:rFonts w:hint="eastAsia" w:ascii="楷体_GB2312" w:eastAsia="楷体_GB2312"/>
                <w:spacing w:val="-4"/>
                <w:sz w:val="28"/>
              </w:rPr>
            </w:pPr>
            <w:r>
              <w:rPr>
                <w:rFonts w:hint="eastAsia"/>
                <w:sz w:val="28"/>
                <w:szCs w:val="28"/>
              </w:rPr>
              <w:t>（盖章）</w:t>
            </w:r>
          </w:p>
        </w:tc>
      </w:tr>
    </w:tbl>
    <w:p w14:paraId="4A65D252">
      <w:pPr>
        <w:spacing w:before="156" w:beforeLines="50" w:line="360" w:lineRule="auto"/>
        <w:ind w:right="-328" w:rightChars="-156"/>
        <w:rPr>
          <w:rFonts w:hint="eastAsia" w:ascii="楷体" w:hAnsi="楷体" w:eastAsia="楷体"/>
          <w:sz w:val="24"/>
        </w:rPr>
      </w:pPr>
      <w:r>
        <w:rPr>
          <w:rFonts w:hint="eastAsia" w:ascii="楷体" w:hAnsi="楷体" w:eastAsia="楷体"/>
          <w:sz w:val="24"/>
        </w:rPr>
        <w:t>注：非市属企业由所属街道签署初审意见并加盖公章；</w:t>
      </w:r>
    </w:p>
    <w:p w14:paraId="451EFCBF">
      <w:pPr>
        <w:spacing w:line="360" w:lineRule="auto"/>
        <w:ind w:right="-328" w:rightChars="-156"/>
      </w:pPr>
      <w:r>
        <w:rPr>
          <w:rFonts w:hint="eastAsia" w:ascii="楷体" w:hAnsi="楷体" w:eastAsia="楷体"/>
          <w:sz w:val="24"/>
        </w:rPr>
        <w:t xml:space="preserve">    市属企业由市级行业主管部门签署初审意见并加盖公章。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834D">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A1147A">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51A1147A">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548D">
    <w:pPr>
      <w:pStyle w:val="6"/>
      <w:framePr w:wrap="around" w:vAnchor="text" w:hAnchor="margin" w:xAlign="right" w:y="1"/>
      <w:rPr>
        <w:rStyle w:val="11"/>
      </w:rPr>
    </w:pPr>
    <w:r>
      <w:fldChar w:fldCharType="begin"/>
    </w:r>
    <w:r>
      <w:rPr>
        <w:rStyle w:val="11"/>
      </w:rPr>
      <w:instrText xml:space="preserve">PAGE  </w:instrText>
    </w:r>
    <w:r>
      <w:fldChar w:fldCharType="end"/>
    </w:r>
  </w:p>
  <w:p w14:paraId="1F27695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5AAE">
    <w:pPr>
      <w:pStyle w:val="6"/>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93DC3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5193DC3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BA00E"/>
    <w:rsid w:val="06DE434A"/>
    <w:rsid w:val="0F3C56D5"/>
    <w:rsid w:val="42A10A13"/>
    <w:rsid w:val="4DEBA00E"/>
    <w:rsid w:val="5C8431E4"/>
    <w:rsid w:val="65D95D73"/>
    <w:rsid w:val="66FC43CB"/>
    <w:rsid w:val="75032E42"/>
    <w:rsid w:val="75EB6EA2"/>
    <w:rsid w:val="7A4A22B3"/>
    <w:rsid w:val="7EB27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ind w:firstLine="420" w:firstLineChars="100"/>
      <w:jc w:val="left"/>
    </w:pPr>
    <w:rPr>
      <w:kern w:val="0"/>
      <w:szCs w:val="20"/>
    </w:rPr>
  </w:style>
  <w:style w:type="paragraph" w:styleId="3">
    <w:name w:val="Body Text"/>
    <w:basedOn w:val="1"/>
    <w:qFormat/>
    <w:uiPriority w:val="0"/>
    <w:pPr>
      <w:spacing w:after="120"/>
    </w:pPr>
    <w:rPr>
      <w:rFonts w:eastAsia="仿宋_GB2312"/>
      <w:sz w:val="32"/>
    </w:rPr>
  </w:style>
  <w:style w:type="paragraph" w:styleId="5">
    <w:name w:val="annotation text"/>
    <w:basedOn w:val="1"/>
    <w:semiHidden/>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1885</Words>
  <Characters>1955</Characters>
  <Lines>0</Lines>
  <Paragraphs>0</Paragraphs>
  <TotalTime>1</TotalTime>
  <ScaleCrop>false</ScaleCrop>
  <LinksUpToDate>false</LinksUpToDate>
  <CharactersWithSpaces>3461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2022-06-16T14:23:00Z</dcterms:created>
  <dc:creator>guest</dc:creator>
  <cp:lastModifiedBy>金</cp:lastModifiedBy>
  <dcterms:modified xsi:type="dcterms:W3CDTF">2025-04-25T01:16:25Z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eyJoZGlkIjoiZWYxY2VjNzViOTg1YjY2Y2FlMWM5N2QzZWVmMmUxNmEiLCJ1c2VySWQiOiIyNjAwNDg0NjcifQ==</vt:lpwstr>
  </property>
  <property fmtid="{D5CDD505-2E9C-101B-9397-08002B2CF9AE}" pid="4" name="ICV">
    <vt:lpwstr>5F1C1886EDD744A9B923DFAD53E782FC_12</vt:lpwstr>
  </property>
</Properties>
</file>